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D83B3F" w:rsidRDefault="00BE4FCA" w:rsidP="00100B8B">
      <w:pPr>
        <w:spacing w:before="240" w:after="240" w:line="360" w:lineRule="auto"/>
        <w:jc w:val="center"/>
        <w:rPr>
          <w:rFonts w:ascii="Palatino Linotype" w:hAnsi="Palatino Linotype"/>
          <w:b/>
        </w:rPr>
      </w:pPr>
      <w:r>
        <w:rPr>
          <w:rFonts w:ascii="Palatino Linotype" w:hAnsi="Palatino Linotype"/>
          <w:b/>
        </w:rPr>
        <w:t xml:space="preserve"> </w:t>
      </w:r>
      <w:r w:rsidR="00100B8B" w:rsidRPr="00D83B3F">
        <w:rPr>
          <w:rFonts w:ascii="Palatino Linotype" w:hAnsi="Palatino Linotype"/>
          <w:b/>
        </w:rPr>
        <w:t>LÍNEAS ARGUMENTATIVAS.</w:t>
      </w:r>
    </w:p>
    <w:p w14:paraId="2EF5EAC7" w14:textId="77777777" w:rsidR="00943B9C" w:rsidRPr="00D83B3F" w:rsidRDefault="00943B9C" w:rsidP="00943B9C">
      <w:pPr>
        <w:spacing w:before="240" w:after="360" w:line="360" w:lineRule="auto"/>
        <w:contextualSpacing/>
        <w:jc w:val="both"/>
        <w:rPr>
          <w:rFonts w:ascii="Palatino Linotype" w:eastAsia="Times New Roman" w:hAnsi="Palatino Linotype"/>
        </w:rPr>
      </w:pPr>
      <w:r w:rsidRPr="00D83B3F">
        <w:rPr>
          <w:rFonts w:ascii="Palatino Linotype" w:eastAsia="Times New Roman" w:hAnsi="Palatino Linotype"/>
          <w:b/>
        </w:rPr>
        <w:t>DEBERES DE LAS AUTORIDADES.</w:t>
      </w:r>
      <w:r w:rsidRPr="00D83B3F">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D83B3F"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D83B3F" w:rsidRDefault="00943B9C" w:rsidP="00943B9C">
      <w:pPr>
        <w:spacing w:line="360" w:lineRule="auto"/>
        <w:jc w:val="both"/>
        <w:rPr>
          <w:rFonts w:ascii="Palatino Linotype" w:eastAsia="Calibri" w:hAnsi="Palatino Linotype" w:cs="Times New Roman"/>
        </w:rPr>
      </w:pPr>
      <w:r w:rsidRPr="00D83B3F">
        <w:rPr>
          <w:rFonts w:ascii="Palatino Linotype" w:eastAsia="Calibri" w:hAnsi="Palatino Linotype" w:cs="Times New Roman"/>
          <w:b/>
        </w:rPr>
        <w:t>DE LA GARANTÍA DE PROPORCIONAR LA INFORMACIÓN PÚBLICA GUBERNAMENTAL.</w:t>
      </w:r>
      <w:r w:rsidRPr="00D83B3F">
        <w:rPr>
          <w:rFonts w:ascii="Palatino Linotype" w:eastAsia="Calibri" w:hAnsi="Palatino Linotype" w:cs="Times New Roman"/>
        </w:rPr>
        <w:t xml:space="preserve"> Los sujetos obligados tienen el deber de entregar la información solicitada en los términos en los que esta fue generada, poseída o </w:t>
      </w:r>
      <w:proofErr w:type="gramStart"/>
      <w:r w:rsidRPr="00D83B3F">
        <w:rPr>
          <w:rFonts w:ascii="Palatino Linotype" w:eastAsia="Calibri" w:hAnsi="Palatino Linotype" w:cs="Times New Roman"/>
        </w:rPr>
        <w:t>administrada</w:t>
      </w:r>
      <w:proofErr w:type="gramEnd"/>
      <w:r w:rsidRPr="00D83B3F">
        <w:rPr>
          <w:rFonts w:ascii="Palatino Linotype" w:eastAsia="Calibri" w:hAnsi="Palatino Linotype" w:cs="Times New Roman"/>
        </w:rPr>
        <w:t>.</w:t>
      </w:r>
    </w:p>
    <w:p w14:paraId="5C0393FB" w14:textId="77777777" w:rsidR="00943B9C" w:rsidRPr="00D83B3F"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D83B3F" w:rsidRDefault="00B0144D" w:rsidP="00B0144D">
      <w:pPr>
        <w:spacing w:line="360" w:lineRule="auto"/>
        <w:jc w:val="both"/>
        <w:rPr>
          <w:rFonts w:ascii="Palatino Linotype" w:hAnsi="Palatino Linotype" w:cs="Arial"/>
        </w:rPr>
      </w:pPr>
    </w:p>
    <w:p w14:paraId="42C21874" w14:textId="77777777" w:rsidR="00AC22B5" w:rsidRPr="00D83B3F" w:rsidRDefault="00AC22B5" w:rsidP="00B0144D">
      <w:pPr>
        <w:spacing w:line="360" w:lineRule="auto"/>
        <w:jc w:val="both"/>
        <w:rPr>
          <w:rFonts w:ascii="Palatino Linotype" w:hAnsi="Palatino Linotype" w:cs="Arial"/>
        </w:rPr>
      </w:pPr>
    </w:p>
    <w:p w14:paraId="2B30FCD3" w14:textId="77777777" w:rsidR="00AC22B5" w:rsidRPr="00D83B3F" w:rsidRDefault="00AC22B5" w:rsidP="00B0144D">
      <w:pPr>
        <w:spacing w:line="360" w:lineRule="auto"/>
        <w:jc w:val="both"/>
        <w:rPr>
          <w:rFonts w:ascii="Palatino Linotype" w:hAnsi="Palatino Linotype" w:cs="Arial"/>
        </w:rPr>
      </w:pPr>
    </w:p>
    <w:p w14:paraId="115FE699" w14:textId="77777777" w:rsidR="00AC22B5" w:rsidRPr="00D83B3F" w:rsidRDefault="00AC22B5" w:rsidP="00B0144D">
      <w:pPr>
        <w:spacing w:line="360" w:lineRule="auto"/>
        <w:jc w:val="both"/>
        <w:rPr>
          <w:rFonts w:ascii="Palatino Linotype" w:hAnsi="Palatino Linotype" w:cs="Arial"/>
        </w:rPr>
      </w:pPr>
    </w:p>
    <w:p w14:paraId="271E3B0C" w14:textId="77777777" w:rsidR="00AC22B5" w:rsidRPr="00D83B3F" w:rsidRDefault="00AC22B5" w:rsidP="00B0144D">
      <w:pPr>
        <w:spacing w:line="360" w:lineRule="auto"/>
        <w:jc w:val="both"/>
        <w:rPr>
          <w:rFonts w:ascii="Palatino Linotype" w:hAnsi="Palatino Linotype" w:cs="Arial"/>
        </w:rPr>
      </w:pPr>
    </w:p>
    <w:p w14:paraId="0023DA9A" w14:textId="13E06EBD" w:rsidR="002F7480" w:rsidRPr="00D83B3F" w:rsidRDefault="002F7480" w:rsidP="00943B9C">
      <w:pPr>
        <w:spacing w:before="240" w:after="240" w:line="360" w:lineRule="auto"/>
        <w:jc w:val="both"/>
        <w:rPr>
          <w:rFonts w:ascii="Palatino Linotype" w:eastAsia="Times New Roman" w:hAnsi="Palatino Linotype" w:cs="Times New Roman"/>
          <w:b/>
          <w:u w:val="single"/>
        </w:rPr>
      </w:pPr>
      <w:r w:rsidRPr="00D83B3F">
        <w:rPr>
          <w:rFonts w:ascii="Palatino Linotype" w:hAnsi="Palatino Linotype"/>
        </w:rPr>
        <w:t xml:space="preserve">  </w:t>
      </w:r>
      <w:r w:rsidR="008632C8" w:rsidRPr="00D83B3F">
        <w:rPr>
          <w:rFonts w:ascii="Palatino Linotype" w:eastAsia="MS Mincho" w:hAnsi="Palatino Linotype" w:cs="Arial"/>
        </w:rPr>
        <w:t xml:space="preserve"> </w:t>
      </w:r>
    </w:p>
    <w:p w14:paraId="65652C33" w14:textId="77777777" w:rsidR="00BB03D0" w:rsidRPr="00D83B3F"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D83B3F" w:rsidRDefault="00A20B1F" w:rsidP="001E74A5">
      <w:pPr>
        <w:spacing w:line="360" w:lineRule="auto"/>
        <w:jc w:val="center"/>
        <w:rPr>
          <w:rFonts w:ascii="Palatino Linotype" w:eastAsia="Times New Roman" w:hAnsi="Palatino Linotype" w:cs="Times New Roman"/>
          <w:b/>
          <w:u w:val="single"/>
        </w:rPr>
      </w:pPr>
      <w:r w:rsidRPr="00D83B3F">
        <w:rPr>
          <w:rFonts w:ascii="Palatino Linotype" w:eastAsia="Times New Roman" w:hAnsi="Palatino Linotype" w:cs="Times New Roman"/>
          <w:b/>
          <w:u w:val="single"/>
        </w:rPr>
        <w:t>ÍNDICE</w:t>
      </w:r>
    </w:p>
    <w:sdt>
      <w:sdtPr>
        <w:rPr>
          <w:lang w:val="es-ES"/>
        </w:rPr>
        <w:id w:val="-1245946457"/>
        <w:docPartObj>
          <w:docPartGallery w:val="Table of Contents"/>
          <w:docPartUnique/>
        </w:docPartObj>
      </w:sdtPr>
      <w:sdtEndPr>
        <w:rPr>
          <w:b/>
          <w:bCs/>
        </w:rPr>
      </w:sdtEndPr>
      <w:sdtContent>
        <w:p w14:paraId="617EBD05" w14:textId="77777777" w:rsidR="00AC22B5" w:rsidRPr="00D83B3F" w:rsidRDefault="00DA7E2F" w:rsidP="00AC22B5">
          <w:pPr>
            <w:pStyle w:val="TDC1"/>
            <w:spacing w:after="0"/>
            <w:ind w:left="0"/>
            <w:rPr>
              <w:rFonts w:ascii="Palatino Linotype" w:hAnsi="Palatino Linotype"/>
              <w:noProof/>
              <w:sz w:val="22"/>
              <w:szCs w:val="22"/>
              <w:lang w:val="es-MX" w:eastAsia="es-MX"/>
            </w:rPr>
          </w:pPr>
          <w:r w:rsidRPr="00D83B3F">
            <w:rPr>
              <w:rFonts w:ascii="Palatino Linotype" w:eastAsiaTheme="majorEastAsia" w:hAnsi="Palatino Linotype" w:cstheme="majorBidi"/>
              <w:b/>
              <w:szCs w:val="32"/>
              <w:lang w:val="es-MX" w:eastAsia="es-MX"/>
            </w:rPr>
            <w:fldChar w:fldCharType="begin"/>
          </w:r>
          <w:r w:rsidRPr="00D83B3F">
            <w:rPr>
              <w:rFonts w:ascii="Palatino Linotype" w:hAnsi="Palatino Linotype"/>
              <w:b/>
            </w:rPr>
            <w:instrText xml:space="preserve"> TOC \o "1-3" \h \z \u </w:instrText>
          </w:r>
          <w:r w:rsidRPr="00D83B3F">
            <w:rPr>
              <w:rFonts w:ascii="Palatino Linotype" w:eastAsiaTheme="majorEastAsia" w:hAnsi="Palatino Linotype" w:cstheme="majorBidi"/>
              <w:b/>
              <w:szCs w:val="32"/>
              <w:lang w:val="es-MX" w:eastAsia="es-MX"/>
            </w:rPr>
            <w:fldChar w:fldCharType="separate"/>
          </w:r>
          <w:hyperlink w:anchor="_Toc34157661" w:history="1">
            <w:r w:rsidR="00AC22B5" w:rsidRPr="00D83B3F">
              <w:rPr>
                <w:rStyle w:val="Hipervnculo"/>
                <w:rFonts w:ascii="Palatino Linotype" w:hAnsi="Palatino Linotype"/>
                <w:b/>
                <w:noProof/>
              </w:rPr>
              <w:t>ANTECEDENTES</w:t>
            </w:r>
            <w:r w:rsidR="00AC22B5" w:rsidRPr="00D83B3F">
              <w:rPr>
                <w:rFonts w:ascii="Palatino Linotype" w:hAnsi="Palatino Linotype"/>
                <w:noProof/>
                <w:webHidden/>
              </w:rPr>
              <w:tab/>
            </w:r>
            <w:r w:rsidR="00AC22B5" w:rsidRPr="00D83B3F">
              <w:rPr>
                <w:rFonts w:ascii="Palatino Linotype" w:hAnsi="Palatino Linotype"/>
                <w:noProof/>
                <w:webHidden/>
              </w:rPr>
              <w:fldChar w:fldCharType="begin"/>
            </w:r>
            <w:r w:rsidR="00AC22B5" w:rsidRPr="00D83B3F">
              <w:rPr>
                <w:rFonts w:ascii="Palatino Linotype" w:hAnsi="Palatino Linotype"/>
                <w:noProof/>
                <w:webHidden/>
              </w:rPr>
              <w:instrText xml:space="preserve"> PAGEREF _Toc34157661 \h </w:instrText>
            </w:r>
            <w:r w:rsidR="00AC22B5" w:rsidRPr="00D83B3F">
              <w:rPr>
                <w:rFonts w:ascii="Palatino Linotype" w:hAnsi="Palatino Linotype"/>
                <w:noProof/>
                <w:webHidden/>
              </w:rPr>
            </w:r>
            <w:r w:rsidR="00AC22B5" w:rsidRPr="00D83B3F">
              <w:rPr>
                <w:rFonts w:ascii="Palatino Linotype" w:hAnsi="Palatino Linotype"/>
                <w:noProof/>
                <w:webHidden/>
              </w:rPr>
              <w:fldChar w:fldCharType="separate"/>
            </w:r>
            <w:r w:rsidR="00D83B3F">
              <w:rPr>
                <w:rFonts w:ascii="Palatino Linotype" w:hAnsi="Palatino Linotype"/>
                <w:noProof/>
                <w:webHidden/>
              </w:rPr>
              <w:t>3</w:t>
            </w:r>
            <w:r w:rsidR="00AC22B5" w:rsidRPr="00D83B3F">
              <w:rPr>
                <w:rFonts w:ascii="Palatino Linotype" w:hAnsi="Palatino Linotype"/>
                <w:noProof/>
                <w:webHidden/>
              </w:rPr>
              <w:fldChar w:fldCharType="end"/>
            </w:r>
          </w:hyperlink>
        </w:p>
        <w:p w14:paraId="4DAA0C76" w14:textId="77777777" w:rsidR="00AC22B5" w:rsidRPr="00D83B3F" w:rsidRDefault="00766312" w:rsidP="00AC22B5">
          <w:pPr>
            <w:pStyle w:val="TDC1"/>
            <w:spacing w:after="0"/>
            <w:ind w:left="0"/>
            <w:rPr>
              <w:rFonts w:ascii="Palatino Linotype" w:hAnsi="Palatino Linotype"/>
              <w:noProof/>
              <w:sz w:val="22"/>
              <w:szCs w:val="22"/>
              <w:lang w:val="es-MX" w:eastAsia="es-MX"/>
            </w:rPr>
          </w:pPr>
          <w:hyperlink w:anchor="_Toc34157664" w:history="1">
            <w:r w:rsidR="00AC22B5" w:rsidRPr="00D83B3F">
              <w:rPr>
                <w:rStyle w:val="Hipervnculo"/>
                <w:rFonts w:ascii="Palatino Linotype" w:hAnsi="Palatino Linotype"/>
                <w:b/>
                <w:noProof/>
              </w:rPr>
              <w:t>CONSIDERANDO</w:t>
            </w:r>
            <w:r w:rsidR="00AC22B5" w:rsidRPr="00D83B3F">
              <w:rPr>
                <w:rFonts w:ascii="Palatino Linotype" w:hAnsi="Palatino Linotype"/>
                <w:noProof/>
                <w:webHidden/>
              </w:rPr>
              <w:tab/>
            </w:r>
            <w:r w:rsidR="00AC22B5" w:rsidRPr="00D83B3F">
              <w:rPr>
                <w:rFonts w:ascii="Palatino Linotype" w:hAnsi="Palatino Linotype"/>
                <w:noProof/>
                <w:webHidden/>
              </w:rPr>
              <w:fldChar w:fldCharType="begin"/>
            </w:r>
            <w:r w:rsidR="00AC22B5" w:rsidRPr="00D83B3F">
              <w:rPr>
                <w:rFonts w:ascii="Palatino Linotype" w:hAnsi="Palatino Linotype"/>
                <w:noProof/>
                <w:webHidden/>
              </w:rPr>
              <w:instrText xml:space="preserve"> PAGEREF _Toc34157664 \h </w:instrText>
            </w:r>
            <w:r w:rsidR="00AC22B5" w:rsidRPr="00D83B3F">
              <w:rPr>
                <w:rFonts w:ascii="Palatino Linotype" w:hAnsi="Palatino Linotype"/>
                <w:noProof/>
                <w:webHidden/>
              </w:rPr>
            </w:r>
            <w:r w:rsidR="00AC22B5" w:rsidRPr="00D83B3F">
              <w:rPr>
                <w:rFonts w:ascii="Palatino Linotype" w:hAnsi="Palatino Linotype"/>
                <w:noProof/>
                <w:webHidden/>
              </w:rPr>
              <w:fldChar w:fldCharType="separate"/>
            </w:r>
            <w:r w:rsidR="00D83B3F">
              <w:rPr>
                <w:rFonts w:ascii="Palatino Linotype" w:hAnsi="Palatino Linotype"/>
                <w:noProof/>
                <w:webHidden/>
              </w:rPr>
              <w:t>6</w:t>
            </w:r>
            <w:r w:rsidR="00AC22B5" w:rsidRPr="00D83B3F">
              <w:rPr>
                <w:rFonts w:ascii="Palatino Linotype" w:hAnsi="Palatino Linotype"/>
                <w:noProof/>
                <w:webHidden/>
              </w:rPr>
              <w:fldChar w:fldCharType="end"/>
            </w:r>
          </w:hyperlink>
        </w:p>
        <w:p w14:paraId="0FACED67" w14:textId="77777777" w:rsidR="00AC22B5" w:rsidRPr="00D83B3F" w:rsidRDefault="00766312" w:rsidP="00AC22B5">
          <w:pPr>
            <w:pStyle w:val="TDC2"/>
            <w:spacing w:after="0"/>
            <w:rPr>
              <w:rFonts w:ascii="Palatino Linotype" w:hAnsi="Palatino Linotype"/>
              <w:noProof/>
              <w:sz w:val="22"/>
              <w:szCs w:val="22"/>
              <w:lang w:val="es-MX" w:eastAsia="es-MX"/>
            </w:rPr>
          </w:pPr>
          <w:hyperlink w:anchor="_Toc34157665" w:history="1">
            <w:r w:rsidR="00AC22B5" w:rsidRPr="00D83B3F">
              <w:rPr>
                <w:rStyle w:val="Hipervnculo"/>
                <w:rFonts w:ascii="Palatino Linotype" w:hAnsi="Palatino Linotype"/>
                <w:b/>
                <w:noProof/>
              </w:rPr>
              <w:t>PRIMERO. De la competencia</w:t>
            </w:r>
            <w:r w:rsidR="00AC22B5" w:rsidRPr="00D83B3F">
              <w:rPr>
                <w:rFonts w:ascii="Palatino Linotype" w:hAnsi="Palatino Linotype"/>
                <w:noProof/>
                <w:webHidden/>
              </w:rPr>
              <w:tab/>
            </w:r>
            <w:r w:rsidR="00AC22B5" w:rsidRPr="00D83B3F">
              <w:rPr>
                <w:rFonts w:ascii="Palatino Linotype" w:hAnsi="Palatino Linotype"/>
                <w:noProof/>
                <w:webHidden/>
              </w:rPr>
              <w:fldChar w:fldCharType="begin"/>
            </w:r>
            <w:r w:rsidR="00AC22B5" w:rsidRPr="00D83B3F">
              <w:rPr>
                <w:rFonts w:ascii="Palatino Linotype" w:hAnsi="Palatino Linotype"/>
                <w:noProof/>
                <w:webHidden/>
              </w:rPr>
              <w:instrText xml:space="preserve"> PAGEREF _Toc34157665 \h </w:instrText>
            </w:r>
            <w:r w:rsidR="00AC22B5" w:rsidRPr="00D83B3F">
              <w:rPr>
                <w:rFonts w:ascii="Palatino Linotype" w:hAnsi="Palatino Linotype"/>
                <w:noProof/>
                <w:webHidden/>
              </w:rPr>
            </w:r>
            <w:r w:rsidR="00AC22B5" w:rsidRPr="00D83B3F">
              <w:rPr>
                <w:rFonts w:ascii="Palatino Linotype" w:hAnsi="Palatino Linotype"/>
                <w:noProof/>
                <w:webHidden/>
              </w:rPr>
              <w:fldChar w:fldCharType="separate"/>
            </w:r>
            <w:r w:rsidR="00D83B3F">
              <w:rPr>
                <w:rFonts w:ascii="Palatino Linotype" w:hAnsi="Palatino Linotype"/>
                <w:noProof/>
                <w:webHidden/>
              </w:rPr>
              <w:t>7</w:t>
            </w:r>
            <w:r w:rsidR="00AC22B5" w:rsidRPr="00D83B3F">
              <w:rPr>
                <w:rFonts w:ascii="Palatino Linotype" w:hAnsi="Palatino Linotype"/>
                <w:noProof/>
                <w:webHidden/>
              </w:rPr>
              <w:fldChar w:fldCharType="end"/>
            </w:r>
          </w:hyperlink>
        </w:p>
        <w:p w14:paraId="781C366C" w14:textId="77777777" w:rsidR="00AC22B5" w:rsidRPr="00D83B3F" w:rsidRDefault="00766312" w:rsidP="00AC22B5">
          <w:pPr>
            <w:pStyle w:val="TDC2"/>
            <w:spacing w:after="0"/>
            <w:rPr>
              <w:rFonts w:ascii="Palatino Linotype" w:hAnsi="Palatino Linotype"/>
              <w:noProof/>
              <w:sz w:val="22"/>
              <w:szCs w:val="22"/>
              <w:lang w:val="es-MX" w:eastAsia="es-MX"/>
            </w:rPr>
          </w:pPr>
          <w:hyperlink w:anchor="_Toc34157666" w:history="1">
            <w:r w:rsidR="00AC22B5" w:rsidRPr="00D83B3F">
              <w:rPr>
                <w:rStyle w:val="Hipervnculo"/>
                <w:rFonts w:ascii="Palatino Linotype" w:hAnsi="Palatino Linotype"/>
                <w:b/>
                <w:noProof/>
              </w:rPr>
              <w:t>SEGUNDO. De la oportunidad y procedencia.</w:t>
            </w:r>
            <w:r w:rsidR="00AC22B5" w:rsidRPr="00D83B3F">
              <w:rPr>
                <w:rFonts w:ascii="Palatino Linotype" w:hAnsi="Palatino Linotype"/>
                <w:noProof/>
                <w:webHidden/>
              </w:rPr>
              <w:tab/>
            </w:r>
            <w:r w:rsidR="00AC22B5" w:rsidRPr="00D83B3F">
              <w:rPr>
                <w:rFonts w:ascii="Palatino Linotype" w:hAnsi="Palatino Linotype"/>
                <w:noProof/>
                <w:webHidden/>
              </w:rPr>
              <w:fldChar w:fldCharType="begin"/>
            </w:r>
            <w:r w:rsidR="00AC22B5" w:rsidRPr="00D83B3F">
              <w:rPr>
                <w:rFonts w:ascii="Palatino Linotype" w:hAnsi="Palatino Linotype"/>
                <w:noProof/>
                <w:webHidden/>
              </w:rPr>
              <w:instrText xml:space="preserve"> PAGEREF _Toc34157666 \h </w:instrText>
            </w:r>
            <w:r w:rsidR="00AC22B5" w:rsidRPr="00D83B3F">
              <w:rPr>
                <w:rFonts w:ascii="Palatino Linotype" w:hAnsi="Palatino Linotype"/>
                <w:noProof/>
                <w:webHidden/>
              </w:rPr>
            </w:r>
            <w:r w:rsidR="00AC22B5" w:rsidRPr="00D83B3F">
              <w:rPr>
                <w:rFonts w:ascii="Palatino Linotype" w:hAnsi="Palatino Linotype"/>
                <w:noProof/>
                <w:webHidden/>
              </w:rPr>
              <w:fldChar w:fldCharType="separate"/>
            </w:r>
            <w:r w:rsidR="00D83B3F">
              <w:rPr>
                <w:rFonts w:ascii="Palatino Linotype" w:hAnsi="Palatino Linotype"/>
                <w:noProof/>
                <w:webHidden/>
              </w:rPr>
              <w:t>7</w:t>
            </w:r>
            <w:r w:rsidR="00AC22B5" w:rsidRPr="00D83B3F">
              <w:rPr>
                <w:rFonts w:ascii="Palatino Linotype" w:hAnsi="Palatino Linotype"/>
                <w:noProof/>
                <w:webHidden/>
              </w:rPr>
              <w:fldChar w:fldCharType="end"/>
            </w:r>
          </w:hyperlink>
        </w:p>
        <w:p w14:paraId="6D60BB4D" w14:textId="77777777" w:rsidR="00AC22B5" w:rsidRPr="00D83B3F" w:rsidRDefault="00766312" w:rsidP="00AC22B5">
          <w:pPr>
            <w:pStyle w:val="TDC1"/>
            <w:spacing w:after="0"/>
            <w:rPr>
              <w:rFonts w:ascii="Palatino Linotype" w:hAnsi="Palatino Linotype"/>
              <w:noProof/>
              <w:sz w:val="22"/>
              <w:szCs w:val="22"/>
              <w:lang w:val="es-MX" w:eastAsia="es-MX"/>
            </w:rPr>
          </w:pPr>
          <w:hyperlink w:anchor="_Toc34157667" w:history="1">
            <w:r w:rsidR="00AC22B5" w:rsidRPr="00D83B3F">
              <w:rPr>
                <w:rStyle w:val="Hipervnculo"/>
                <w:rFonts w:ascii="Palatino Linotype" w:hAnsi="Palatino Linotype"/>
                <w:b/>
                <w:noProof/>
              </w:rPr>
              <w:t xml:space="preserve">TERCERO. Del planteamiento de la </w:t>
            </w:r>
            <w:r w:rsidR="00AC22B5" w:rsidRPr="00D83B3F">
              <w:rPr>
                <w:rStyle w:val="Hipervnculo"/>
                <w:rFonts w:ascii="Palatino Linotype" w:hAnsi="Palatino Linotype"/>
                <w:b/>
                <w:i/>
                <w:noProof/>
              </w:rPr>
              <w:t>Litis</w:t>
            </w:r>
            <w:r w:rsidR="00AC22B5" w:rsidRPr="00D83B3F">
              <w:rPr>
                <w:rStyle w:val="Hipervnculo"/>
                <w:rFonts w:ascii="Palatino Linotype" w:hAnsi="Palatino Linotype"/>
                <w:b/>
                <w:noProof/>
              </w:rPr>
              <w:t>.</w:t>
            </w:r>
            <w:r w:rsidR="00AC22B5" w:rsidRPr="00D83B3F">
              <w:rPr>
                <w:rFonts w:ascii="Palatino Linotype" w:hAnsi="Palatino Linotype"/>
                <w:noProof/>
                <w:webHidden/>
              </w:rPr>
              <w:tab/>
            </w:r>
            <w:r w:rsidR="00AC22B5" w:rsidRPr="00D83B3F">
              <w:rPr>
                <w:rFonts w:ascii="Palatino Linotype" w:hAnsi="Palatino Linotype"/>
                <w:noProof/>
                <w:webHidden/>
              </w:rPr>
              <w:fldChar w:fldCharType="begin"/>
            </w:r>
            <w:r w:rsidR="00AC22B5" w:rsidRPr="00D83B3F">
              <w:rPr>
                <w:rFonts w:ascii="Palatino Linotype" w:hAnsi="Palatino Linotype"/>
                <w:noProof/>
                <w:webHidden/>
              </w:rPr>
              <w:instrText xml:space="preserve"> PAGEREF _Toc34157667 \h </w:instrText>
            </w:r>
            <w:r w:rsidR="00AC22B5" w:rsidRPr="00D83B3F">
              <w:rPr>
                <w:rFonts w:ascii="Palatino Linotype" w:hAnsi="Palatino Linotype"/>
                <w:noProof/>
                <w:webHidden/>
              </w:rPr>
            </w:r>
            <w:r w:rsidR="00AC22B5" w:rsidRPr="00D83B3F">
              <w:rPr>
                <w:rFonts w:ascii="Palatino Linotype" w:hAnsi="Palatino Linotype"/>
                <w:noProof/>
                <w:webHidden/>
              </w:rPr>
              <w:fldChar w:fldCharType="separate"/>
            </w:r>
            <w:r w:rsidR="00D83B3F">
              <w:rPr>
                <w:rFonts w:ascii="Palatino Linotype" w:hAnsi="Palatino Linotype"/>
                <w:noProof/>
                <w:webHidden/>
              </w:rPr>
              <w:t>8</w:t>
            </w:r>
            <w:r w:rsidR="00AC22B5" w:rsidRPr="00D83B3F">
              <w:rPr>
                <w:rFonts w:ascii="Palatino Linotype" w:hAnsi="Palatino Linotype"/>
                <w:noProof/>
                <w:webHidden/>
              </w:rPr>
              <w:fldChar w:fldCharType="end"/>
            </w:r>
          </w:hyperlink>
        </w:p>
        <w:p w14:paraId="32FE72BB" w14:textId="77777777" w:rsidR="00AC22B5" w:rsidRPr="00D83B3F" w:rsidRDefault="00766312" w:rsidP="00AC22B5">
          <w:pPr>
            <w:pStyle w:val="TDC1"/>
            <w:spacing w:after="0"/>
            <w:rPr>
              <w:rFonts w:ascii="Palatino Linotype" w:hAnsi="Palatino Linotype"/>
              <w:noProof/>
              <w:sz w:val="22"/>
              <w:szCs w:val="22"/>
              <w:lang w:val="es-MX" w:eastAsia="es-MX"/>
            </w:rPr>
          </w:pPr>
          <w:hyperlink w:anchor="_Toc34157668" w:history="1">
            <w:r w:rsidR="00AC22B5" w:rsidRPr="00D83B3F">
              <w:rPr>
                <w:rStyle w:val="Hipervnculo"/>
                <w:rFonts w:ascii="Palatino Linotype" w:hAnsi="Palatino Linotype"/>
                <w:b/>
                <w:noProof/>
              </w:rPr>
              <w:t>CUARTO. Del estudio y resolución del asunto.</w:t>
            </w:r>
            <w:r w:rsidR="00AC22B5" w:rsidRPr="00D83B3F">
              <w:rPr>
                <w:rFonts w:ascii="Palatino Linotype" w:hAnsi="Palatino Linotype"/>
                <w:noProof/>
                <w:webHidden/>
              </w:rPr>
              <w:tab/>
            </w:r>
            <w:r w:rsidR="00AC22B5" w:rsidRPr="00D83B3F">
              <w:rPr>
                <w:rFonts w:ascii="Palatino Linotype" w:hAnsi="Palatino Linotype"/>
                <w:noProof/>
                <w:webHidden/>
              </w:rPr>
              <w:fldChar w:fldCharType="begin"/>
            </w:r>
            <w:r w:rsidR="00AC22B5" w:rsidRPr="00D83B3F">
              <w:rPr>
                <w:rFonts w:ascii="Palatino Linotype" w:hAnsi="Palatino Linotype"/>
                <w:noProof/>
                <w:webHidden/>
              </w:rPr>
              <w:instrText xml:space="preserve"> PAGEREF _Toc34157668 \h </w:instrText>
            </w:r>
            <w:r w:rsidR="00AC22B5" w:rsidRPr="00D83B3F">
              <w:rPr>
                <w:rFonts w:ascii="Palatino Linotype" w:hAnsi="Palatino Linotype"/>
                <w:noProof/>
                <w:webHidden/>
              </w:rPr>
            </w:r>
            <w:r w:rsidR="00AC22B5" w:rsidRPr="00D83B3F">
              <w:rPr>
                <w:rFonts w:ascii="Palatino Linotype" w:hAnsi="Palatino Linotype"/>
                <w:noProof/>
                <w:webHidden/>
              </w:rPr>
              <w:fldChar w:fldCharType="separate"/>
            </w:r>
            <w:r w:rsidR="00D83B3F">
              <w:rPr>
                <w:rFonts w:ascii="Palatino Linotype" w:hAnsi="Palatino Linotype"/>
                <w:noProof/>
                <w:webHidden/>
              </w:rPr>
              <w:t>9</w:t>
            </w:r>
            <w:r w:rsidR="00AC22B5" w:rsidRPr="00D83B3F">
              <w:rPr>
                <w:rFonts w:ascii="Palatino Linotype" w:hAnsi="Palatino Linotype"/>
                <w:noProof/>
                <w:webHidden/>
              </w:rPr>
              <w:fldChar w:fldCharType="end"/>
            </w:r>
          </w:hyperlink>
        </w:p>
        <w:p w14:paraId="66845037" w14:textId="77777777" w:rsidR="00AC22B5" w:rsidRPr="00D83B3F" w:rsidRDefault="00766312" w:rsidP="00AC22B5">
          <w:pPr>
            <w:pStyle w:val="TDC1"/>
            <w:spacing w:after="0"/>
            <w:ind w:left="0"/>
            <w:rPr>
              <w:rFonts w:ascii="Palatino Linotype" w:hAnsi="Palatino Linotype"/>
              <w:noProof/>
              <w:sz w:val="22"/>
              <w:szCs w:val="22"/>
              <w:lang w:val="es-MX" w:eastAsia="es-MX"/>
            </w:rPr>
          </w:pPr>
          <w:hyperlink w:anchor="_Toc34157669" w:history="1">
            <w:r w:rsidR="00AC22B5" w:rsidRPr="00D83B3F">
              <w:rPr>
                <w:rStyle w:val="Hipervnculo"/>
                <w:rFonts w:ascii="Palatino Linotype" w:hAnsi="Palatino Linotype"/>
                <w:b/>
                <w:noProof/>
              </w:rPr>
              <w:t>R E S O L U T I V O S</w:t>
            </w:r>
            <w:r w:rsidR="00AC22B5" w:rsidRPr="00D83B3F">
              <w:rPr>
                <w:rFonts w:ascii="Palatino Linotype" w:hAnsi="Palatino Linotype"/>
                <w:noProof/>
                <w:webHidden/>
              </w:rPr>
              <w:tab/>
            </w:r>
            <w:r w:rsidR="00AC22B5" w:rsidRPr="00D83B3F">
              <w:rPr>
                <w:rFonts w:ascii="Palatino Linotype" w:hAnsi="Palatino Linotype"/>
                <w:noProof/>
                <w:webHidden/>
              </w:rPr>
              <w:fldChar w:fldCharType="begin"/>
            </w:r>
            <w:r w:rsidR="00AC22B5" w:rsidRPr="00D83B3F">
              <w:rPr>
                <w:rFonts w:ascii="Palatino Linotype" w:hAnsi="Palatino Linotype"/>
                <w:noProof/>
                <w:webHidden/>
              </w:rPr>
              <w:instrText xml:space="preserve"> PAGEREF _Toc34157669 \h </w:instrText>
            </w:r>
            <w:r w:rsidR="00AC22B5" w:rsidRPr="00D83B3F">
              <w:rPr>
                <w:rFonts w:ascii="Palatino Linotype" w:hAnsi="Palatino Linotype"/>
                <w:noProof/>
                <w:webHidden/>
              </w:rPr>
            </w:r>
            <w:r w:rsidR="00AC22B5" w:rsidRPr="00D83B3F">
              <w:rPr>
                <w:rFonts w:ascii="Palatino Linotype" w:hAnsi="Palatino Linotype"/>
                <w:noProof/>
                <w:webHidden/>
              </w:rPr>
              <w:fldChar w:fldCharType="separate"/>
            </w:r>
            <w:r w:rsidR="00D83B3F">
              <w:rPr>
                <w:rFonts w:ascii="Palatino Linotype" w:hAnsi="Palatino Linotype"/>
                <w:noProof/>
                <w:webHidden/>
              </w:rPr>
              <w:t>25</w:t>
            </w:r>
            <w:r w:rsidR="00AC22B5" w:rsidRPr="00D83B3F">
              <w:rPr>
                <w:rFonts w:ascii="Palatino Linotype" w:hAnsi="Palatino Linotype"/>
                <w:noProof/>
                <w:webHidden/>
              </w:rPr>
              <w:fldChar w:fldCharType="end"/>
            </w:r>
          </w:hyperlink>
        </w:p>
        <w:p w14:paraId="2416AEAB" w14:textId="51426476" w:rsidR="00100B8B" w:rsidRPr="00D83B3F" w:rsidRDefault="00DA7E2F" w:rsidP="00AC22B5">
          <w:pPr>
            <w:spacing w:line="480" w:lineRule="auto"/>
            <w:rPr>
              <w:rFonts w:ascii="Palatino Linotype" w:hAnsi="Palatino Linotype"/>
            </w:rPr>
          </w:pPr>
          <w:r w:rsidRPr="00D83B3F">
            <w:rPr>
              <w:rFonts w:ascii="Palatino Linotype" w:hAnsi="Palatino Linotype"/>
              <w:b/>
              <w:bCs/>
              <w:lang w:val="es-ES"/>
            </w:rPr>
            <w:fldChar w:fldCharType="end"/>
          </w:r>
        </w:p>
      </w:sdtContent>
    </w:sdt>
    <w:p w14:paraId="18E6F21E" w14:textId="77777777" w:rsidR="00A206F7" w:rsidRPr="00D83B3F"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D83B3F"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D83B3F" w:rsidRDefault="00AC22B5" w:rsidP="00440800">
      <w:pPr>
        <w:tabs>
          <w:tab w:val="left" w:pos="3465"/>
        </w:tabs>
        <w:spacing w:before="240" w:after="360" w:line="360" w:lineRule="auto"/>
        <w:jc w:val="both"/>
        <w:rPr>
          <w:rFonts w:ascii="Palatino Linotype" w:hAnsi="Palatino Linotype"/>
        </w:rPr>
      </w:pPr>
    </w:p>
    <w:p w14:paraId="22113111" w14:textId="77777777" w:rsidR="00AC22B5" w:rsidRPr="00D83B3F" w:rsidRDefault="00AC22B5" w:rsidP="00440800">
      <w:pPr>
        <w:tabs>
          <w:tab w:val="left" w:pos="3465"/>
        </w:tabs>
        <w:spacing w:before="240" w:after="360" w:line="360" w:lineRule="auto"/>
        <w:jc w:val="both"/>
        <w:rPr>
          <w:rFonts w:ascii="Palatino Linotype" w:hAnsi="Palatino Linotype"/>
        </w:rPr>
      </w:pPr>
    </w:p>
    <w:p w14:paraId="089417F8" w14:textId="77777777" w:rsidR="00AC22B5" w:rsidRPr="00D83B3F" w:rsidRDefault="00AC22B5" w:rsidP="00440800">
      <w:pPr>
        <w:tabs>
          <w:tab w:val="left" w:pos="3465"/>
        </w:tabs>
        <w:spacing w:before="240" w:after="360" w:line="360" w:lineRule="auto"/>
        <w:jc w:val="both"/>
        <w:rPr>
          <w:rFonts w:ascii="Palatino Linotype" w:hAnsi="Palatino Linotype"/>
        </w:rPr>
      </w:pPr>
    </w:p>
    <w:p w14:paraId="73F7F940" w14:textId="5630A585" w:rsidR="00662C69" w:rsidRPr="00D83B3F" w:rsidRDefault="009B11D6" w:rsidP="00440800">
      <w:pPr>
        <w:tabs>
          <w:tab w:val="left" w:pos="3465"/>
        </w:tabs>
        <w:spacing w:before="240" w:after="360" w:line="360" w:lineRule="auto"/>
        <w:jc w:val="both"/>
        <w:rPr>
          <w:rFonts w:ascii="Palatino Linotype" w:hAnsi="Palatino Linotype"/>
        </w:rPr>
      </w:pPr>
      <w:r w:rsidRPr="00D83B3F">
        <w:rPr>
          <w:rFonts w:ascii="Palatino Linotype" w:hAnsi="Palatino Linotype"/>
        </w:rPr>
        <w:lastRenderedPageBreak/>
        <w:t>R</w:t>
      </w:r>
      <w:r w:rsidR="00662C69" w:rsidRPr="00D83B3F">
        <w:rPr>
          <w:rFonts w:ascii="Palatino Linotype" w:hAnsi="Palatino Linotype"/>
        </w:rPr>
        <w:t>esolución del Pleno del Instituto de Transparencia, Acceso a la Información Pública y Protección de Datos Personales del Estado de México y Mun</w:t>
      </w:r>
      <w:r w:rsidR="000D5A1D" w:rsidRPr="00D83B3F">
        <w:rPr>
          <w:rFonts w:ascii="Palatino Linotype" w:hAnsi="Palatino Linotype"/>
        </w:rPr>
        <w:t>icipios, con</w:t>
      </w:r>
      <w:r w:rsidR="00662C69" w:rsidRPr="00D83B3F">
        <w:rPr>
          <w:rFonts w:ascii="Palatino Linotype" w:hAnsi="Palatino Linotype"/>
        </w:rPr>
        <w:t xml:space="preserve"> </w:t>
      </w:r>
      <w:r w:rsidR="00485DB6" w:rsidRPr="00D83B3F">
        <w:rPr>
          <w:rFonts w:ascii="Palatino Linotype" w:hAnsi="Palatino Linotype"/>
        </w:rPr>
        <w:t xml:space="preserve">domicilio </w:t>
      </w:r>
      <w:r w:rsidR="00662C69" w:rsidRPr="00D83B3F">
        <w:rPr>
          <w:rFonts w:ascii="Palatino Linotype" w:hAnsi="Palatino Linotype"/>
        </w:rPr>
        <w:t xml:space="preserve">en </w:t>
      </w:r>
      <w:r w:rsidR="00AC22B5" w:rsidRPr="00D83B3F">
        <w:rPr>
          <w:rFonts w:ascii="Palatino Linotype" w:hAnsi="Palatino Linotype"/>
        </w:rPr>
        <w:t>Metepec</w:t>
      </w:r>
      <w:r w:rsidR="00662C69" w:rsidRPr="00D83B3F">
        <w:rPr>
          <w:rFonts w:ascii="Palatino Linotype" w:hAnsi="Palatino Linotype"/>
        </w:rPr>
        <w:t xml:space="preserve">, Estado de México; de </w:t>
      </w:r>
      <w:r w:rsidR="000D5A1D" w:rsidRPr="00D83B3F">
        <w:rPr>
          <w:rFonts w:ascii="Palatino Linotype" w:hAnsi="Palatino Linotype"/>
        </w:rPr>
        <w:t xml:space="preserve">fecha </w:t>
      </w:r>
      <w:r w:rsidR="00D83B3F" w:rsidRPr="00D83B3F">
        <w:rPr>
          <w:rFonts w:ascii="Palatino Linotype" w:hAnsi="Palatino Linotype"/>
        </w:rPr>
        <w:t>once</w:t>
      </w:r>
      <w:r w:rsidR="00100B8B" w:rsidRPr="00D83B3F">
        <w:rPr>
          <w:rFonts w:ascii="Palatino Linotype" w:hAnsi="Palatino Linotype"/>
        </w:rPr>
        <w:t xml:space="preserve"> </w:t>
      </w:r>
      <w:r w:rsidR="00662C69" w:rsidRPr="00D83B3F">
        <w:rPr>
          <w:rFonts w:ascii="Palatino Linotype" w:hAnsi="Palatino Linotype"/>
        </w:rPr>
        <w:t>(</w:t>
      </w:r>
      <w:r w:rsidR="00D83B3F" w:rsidRPr="00D83B3F">
        <w:rPr>
          <w:rFonts w:ascii="Palatino Linotype" w:hAnsi="Palatino Linotype"/>
        </w:rPr>
        <w:t>11</w:t>
      </w:r>
      <w:r w:rsidR="00662C69" w:rsidRPr="00D83B3F">
        <w:rPr>
          <w:rFonts w:ascii="Palatino Linotype" w:hAnsi="Palatino Linotype"/>
        </w:rPr>
        <w:t xml:space="preserve">) de </w:t>
      </w:r>
      <w:r w:rsidR="007A5E6C" w:rsidRPr="00D83B3F">
        <w:rPr>
          <w:rFonts w:ascii="Palatino Linotype" w:hAnsi="Palatino Linotype"/>
        </w:rPr>
        <w:t>marzo</w:t>
      </w:r>
      <w:r w:rsidR="001E74A5" w:rsidRPr="00D83B3F">
        <w:rPr>
          <w:rFonts w:ascii="Palatino Linotype" w:hAnsi="Palatino Linotype"/>
        </w:rPr>
        <w:t xml:space="preserve"> </w:t>
      </w:r>
      <w:r w:rsidR="00662C69" w:rsidRPr="00D83B3F">
        <w:rPr>
          <w:rFonts w:ascii="Palatino Linotype" w:hAnsi="Palatino Linotype"/>
        </w:rPr>
        <w:t xml:space="preserve">de dos mil </w:t>
      </w:r>
      <w:r w:rsidR="00222AAA" w:rsidRPr="00D83B3F">
        <w:rPr>
          <w:rFonts w:ascii="Palatino Linotype" w:hAnsi="Palatino Linotype"/>
        </w:rPr>
        <w:t>veinte</w:t>
      </w:r>
      <w:r w:rsidR="00662C69" w:rsidRPr="00D83B3F">
        <w:rPr>
          <w:rFonts w:ascii="Palatino Linotype" w:hAnsi="Palatino Linotype"/>
        </w:rPr>
        <w:t>.</w:t>
      </w:r>
    </w:p>
    <w:p w14:paraId="02C1324E" w14:textId="2D2F7707" w:rsidR="00662C69" w:rsidRPr="00D83B3F" w:rsidRDefault="00662C69" w:rsidP="001E74A5">
      <w:pPr>
        <w:spacing w:before="240" w:after="360" w:line="360" w:lineRule="auto"/>
        <w:jc w:val="both"/>
        <w:rPr>
          <w:rFonts w:ascii="Palatino Linotype" w:hAnsi="Palatino Linotype"/>
          <w:b/>
        </w:rPr>
      </w:pPr>
      <w:r w:rsidRPr="00D83B3F">
        <w:rPr>
          <w:rFonts w:ascii="Palatino Linotype" w:hAnsi="Palatino Linotype"/>
          <w:b/>
        </w:rPr>
        <w:t>VISTO</w:t>
      </w:r>
      <w:r w:rsidRPr="00D83B3F">
        <w:rPr>
          <w:rFonts w:ascii="Palatino Linotype" w:hAnsi="Palatino Linotype"/>
        </w:rPr>
        <w:t xml:space="preserve"> el expediente electrónico for</w:t>
      </w:r>
      <w:r w:rsidR="00D37494" w:rsidRPr="00D83B3F">
        <w:rPr>
          <w:rFonts w:ascii="Palatino Linotype" w:hAnsi="Palatino Linotype"/>
        </w:rPr>
        <w:t>mado con motivo del</w:t>
      </w:r>
      <w:r w:rsidRPr="00D83B3F">
        <w:rPr>
          <w:rFonts w:ascii="Palatino Linotype" w:hAnsi="Palatino Linotype"/>
        </w:rPr>
        <w:t xml:space="preserve"> recurso de revisión </w:t>
      </w:r>
      <w:r w:rsidR="0086513D" w:rsidRPr="00D83B3F">
        <w:rPr>
          <w:rFonts w:ascii="Palatino Linotype" w:hAnsi="Palatino Linotype"/>
          <w:b/>
        </w:rPr>
        <w:t>12168/INFOEM/IP/</w:t>
      </w:r>
      <w:proofErr w:type="spellStart"/>
      <w:r w:rsidR="0086513D" w:rsidRPr="00D83B3F">
        <w:rPr>
          <w:rFonts w:ascii="Palatino Linotype" w:hAnsi="Palatino Linotype"/>
          <w:b/>
        </w:rPr>
        <w:t>RR</w:t>
      </w:r>
      <w:proofErr w:type="spellEnd"/>
      <w:r w:rsidR="0086513D" w:rsidRPr="00D83B3F">
        <w:rPr>
          <w:rFonts w:ascii="Palatino Linotype" w:hAnsi="Palatino Linotype"/>
          <w:b/>
        </w:rPr>
        <w:t>/2019</w:t>
      </w:r>
      <w:r w:rsidR="004F3DEB" w:rsidRPr="00D83B3F">
        <w:rPr>
          <w:rFonts w:ascii="Palatino Linotype" w:hAnsi="Palatino Linotype"/>
          <w:b/>
        </w:rPr>
        <w:t>,</w:t>
      </w:r>
      <w:r w:rsidR="00335BFE" w:rsidRPr="00D83B3F">
        <w:rPr>
          <w:rFonts w:ascii="Palatino Linotype" w:hAnsi="Palatino Linotype" w:cs="Arial"/>
          <w:b/>
          <w:bCs/>
        </w:rPr>
        <w:t xml:space="preserve"> </w:t>
      </w:r>
      <w:r w:rsidRPr="00D83B3F">
        <w:rPr>
          <w:rFonts w:ascii="Palatino Linotype" w:hAnsi="Palatino Linotype"/>
        </w:rPr>
        <w:t>promovido por</w:t>
      </w:r>
      <w:r w:rsidR="00311C3D" w:rsidRPr="00D83B3F">
        <w:rPr>
          <w:rFonts w:ascii="Palatino Linotype" w:hAnsi="Palatino Linotype"/>
        </w:rPr>
        <w:t xml:space="preserve"> </w:t>
      </w:r>
      <w:r w:rsidR="007521DE" w:rsidRPr="00D83B3F">
        <w:rPr>
          <w:rFonts w:ascii="Palatino Linotype" w:hAnsi="Palatino Linotype"/>
        </w:rPr>
        <w:t xml:space="preserve">un </w:t>
      </w:r>
      <w:r w:rsidR="00EE706E" w:rsidRPr="00D83B3F">
        <w:rPr>
          <w:rFonts w:ascii="Palatino Linotype" w:hAnsi="Palatino Linotype"/>
        </w:rPr>
        <w:t>usuario</w:t>
      </w:r>
      <w:r w:rsidR="007521DE" w:rsidRPr="00D83B3F">
        <w:rPr>
          <w:rFonts w:ascii="Palatino Linotype" w:hAnsi="Palatino Linotype"/>
        </w:rPr>
        <w:t xml:space="preserve"> que no dejo registro de su nombre o seudónimo para poder ser identificado, </w:t>
      </w:r>
      <w:r w:rsidR="0064508B" w:rsidRPr="00D83B3F">
        <w:rPr>
          <w:rFonts w:ascii="Palatino Linotype" w:hAnsi="Palatino Linotype"/>
        </w:rPr>
        <w:t xml:space="preserve">a quien </w:t>
      </w:r>
      <w:r w:rsidR="00A05D06" w:rsidRPr="00D83B3F">
        <w:rPr>
          <w:rFonts w:ascii="Palatino Linotype" w:hAnsi="Palatino Linotype"/>
        </w:rPr>
        <w:t xml:space="preserve">en </w:t>
      </w:r>
      <w:r w:rsidR="00E64EAF" w:rsidRPr="00D83B3F">
        <w:rPr>
          <w:rFonts w:ascii="Palatino Linotype" w:hAnsi="Palatino Linotype"/>
        </w:rPr>
        <w:t>lo sucesivo</w:t>
      </w:r>
      <w:r w:rsidR="00A05D06" w:rsidRPr="00D83B3F">
        <w:rPr>
          <w:rFonts w:ascii="Palatino Linotype" w:hAnsi="Palatino Linotype"/>
        </w:rPr>
        <w:t xml:space="preserve"> se </w:t>
      </w:r>
      <w:r w:rsidR="007521DE" w:rsidRPr="00D83B3F">
        <w:rPr>
          <w:rFonts w:ascii="Palatino Linotype" w:hAnsi="Palatino Linotype"/>
        </w:rPr>
        <w:t xml:space="preserve">le </w:t>
      </w:r>
      <w:r w:rsidR="00A05D06" w:rsidRPr="00D83B3F">
        <w:rPr>
          <w:rFonts w:ascii="Palatino Linotype" w:hAnsi="Palatino Linotype"/>
        </w:rPr>
        <w:t>identificará como</w:t>
      </w:r>
      <w:r w:rsidR="00FF0139" w:rsidRPr="00D83B3F">
        <w:rPr>
          <w:rFonts w:ascii="Palatino Linotype" w:hAnsi="Palatino Linotype"/>
        </w:rPr>
        <w:t xml:space="preserve"> </w:t>
      </w:r>
      <w:r w:rsidR="00311C3D" w:rsidRPr="00D83B3F">
        <w:rPr>
          <w:rFonts w:ascii="Palatino Linotype" w:hAnsi="Palatino Linotype"/>
        </w:rPr>
        <w:t>e</w:t>
      </w:r>
      <w:r w:rsidR="0064508B" w:rsidRPr="00D83B3F">
        <w:rPr>
          <w:rFonts w:ascii="Palatino Linotype" w:hAnsi="Palatino Linotype"/>
        </w:rPr>
        <w:t>l</w:t>
      </w:r>
      <w:r w:rsidR="0004427A" w:rsidRPr="00D83B3F">
        <w:rPr>
          <w:rFonts w:ascii="Palatino Linotype" w:hAnsi="Palatino Linotype"/>
          <w:b/>
        </w:rPr>
        <w:t xml:space="preserve"> </w:t>
      </w:r>
      <w:r w:rsidRPr="00D83B3F">
        <w:rPr>
          <w:rFonts w:ascii="Palatino Linotype" w:hAnsi="Palatino Linotype" w:cs="Arial"/>
          <w:b/>
        </w:rPr>
        <w:t>RECURRENTE</w:t>
      </w:r>
      <w:r w:rsidRPr="00D83B3F">
        <w:rPr>
          <w:rFonts w:ascii="Palatino Linotype" w:hAnsi="Palatino Linotype" w:cs="Arial"/>
        </w:rPr>
        <w:t xml:space="preserve">, en contra </w:t>
      </w:r>
      <w:r w:rsidR="000D5A1D" w:rsidRPr="00D83B3F">
        <w:rPr>
          <w:rFonts w:ascii="Palatino Linotype" w:hAnsi="Palatino Linotype" w:cs="Arial"/>
        </w:rPr>
        <w:t xml:space="preserve">de </w:t>
      </w:r>
      <w:r w:rsidR="00843908" w:rsidRPr="00D83B3F">
        <w:rPr>
          <w:rFonts w:ascii="Palatino Linotype" w:hAnsi="Palatino Linotype" w:cs="Arial"/>
        </w:rPr>
        <w:t>la respuesta de</w:t>
      </w:r>
      <w:r w:rsidR="00926F75" w:rsidRPr="00D83B3F">
        <w:rPr>
          <w:rFonts w:ascii="Palatino Linotype" w:hAnsi="Palatino Linotype" w:cs="Arial"/>
        </w:rPr>
        <w:t xml:space="preserve"> </w:t>
      </w:r>
      <w:r w:rsidR="00F378CB" w:rsidRPr="00D83B3F">
        <w:rPr>
          <w:rFonts w:ascii="Palatino Linotype" w:hAnsi="Palatino Linotype" w:cs="Arial"/>
        </w:rPr>
        <w:t>l</w:t>
      </w:r>
      <w:r w:rsidR="00926F75" w:rsidRPr="00D83B3F">
        <w:rPr>
          <w:rFonts w:ascii="Palatino Linotype" w:hAnsi="Palatino Linotype" w:cs="Arial"/>
        </w:rPr>
        <w:t>a</w:t>
      </w:r>
      <w:r w:rsidR="00F378CB" w:rsidRPr="00D83B3F">
        <w:rPr>
          <w:rFonts w:ascii="Palatino Linotype" w:hAnsi="Palatino Linotype" w:cs="Arial"/>
        </w:rPr>
        <w:t xml:space="preserve"> </w:t>
      </w:r>
      <w:r w:rsidR="0086513D" w:rsidRPr="00D83B3F">
        <w:rPr>
          <w:rFonts w:ascii="Palatino Linotype" w:hAnsi="Palatino Linotype" w:cs="Arial"/>
          <w:b/>
        </w:rPr>
        <w:t>Ayuntamiento de Villa Victoria</w:t>
      </w:r>
      <w:r w:rsidR="004F3DEB" w:rsidRPr="00D83B3F">
        <w:rPr>
          <w:rFonts w:ascii="Palatino Linotype" w:hAnsi="Palatino Linotype" w:cs="Arial"/>
          <w:b/>
        </w:rPr>
        <w:t>,</w:t>
      </w:r>
      <w:r w:rsidR="0036073F" w:rsidRPr="00D83B3F">
        <w:rPr>
          <w:rFonts w:ascii="Palatino Linotype" w:hAnsi="Palatino Linotype"/>
          <w:b/>
        </w:rPr>
        <w:t xml:space="preserve"> </w:t>
      </w:r>
      <w:r w:rsidR="00F378CB" w:rsidRPr="00D83B3F">
        <w:rPr>
          <w:rFonts w:ascii="Palatino Linotype" w:hAnsi="Palatino Linotype"/>
        </w:rPr>
        <w:t xml:space="preserve">en lo sucesivo </w:t>
      </w:r>
      <w:r w:rsidR="0081425E" w:rsidRPr="00D83B3F">
        <w:rPr>
          <w:rFonts w:ascii="Palatino Linotype" w:hAnsi="Palatino Linotype"/>
        </w:rPr>
        <w:t>e</w:t>
      </w:r>
      <w:r w:rsidRPr="00D83B3F">
        <w:rPr>
          <w:rFonts w:ascii="Palatino Linotype" w:hAnsi="Palatino Linotype"/>
        </w:rPr>
        <w:t>l</w:t>
      </w:r>
      <w:r w:rsidRPr="00D83B3F">
        <w:rPr>
          <w:rFonts w:ascii="Palatino Linotype" w:hAnsi="Palatino Linotype"/>
          <w:b/>
        </w:rPr>
        <w:t xml:space="preserve"> SUJETO OBLIGADO</w:t>
      </w:r>
      <w:r w:rsidRPr="00D83B3F">
        <w:rPr>
          <w:rFonts w:ascii="Palatino Linotype" w:hAnsi="Palatino Linotype"/>
        </w:rPr>
        <w:t xml:space="preserve">, </w:t>
      </w:r>
      <w:r w:rsidR="004D71C0" w:rsidRPr="00D83B3F">
        <w:rPr>
          <w:rFonts w:ascii="Palatino Linotype" w:hAnsi="Palatino Linotype"/>
        </w:rPr>
        <w:t xml:space="preserve">por lo que </w:t>
      </w:r>
      <w:r w:rsidRPr="00D83B3F">
        <w:rPr>
          <w:rFonts w:ascii="Palatino Linotype" w:hAnsi="Palatino Linotype"/>
        </w:rPr>
        <w:t>se procede a dictar la presente resolución, con base en los siguientes:</w:t>
      </w:r>
    </w:p>
    <w:p w14:paraId="769E1410" w14:textId="5740327F" w:rsidR="00587366" w:rsidRPr="00D83B3F" w:rsidRDefault="00662C69" w:rsidP="001E74A5">
      <w:pPr>
        <w:pStyle w:val="Ttulo1"/>
        <w:spacing w:line="360" w:lineRule="auto"/>
        <w:jc w:val="center"/>
        <w:rPr>
          <w:b/>
        </w:rPr>
      </w:pPr>
      <w:bookmarkStart w:id="0" w:name="_Toc461555884"/>
      <w:bookmarkStart w:id="1" w:name="_Toc466371847"/>
      <w:bookmarkStart w:id="2" w:name="_Toc34157661"/>
      <w:r w:rsidRPr="00D83B3F">
        <w:rPr>
          <w:b/>
        </w:rPr>
        <w:t>ANTECEDENTES</w:t>
      </w:r>
      <w:bookmarkEnd w:id="0"/>
      <w:bookmarkEnd w:id="1"/>
      <w:bookmarkEnd w:id="2"/>
    </w:p>
    <w:p w14:paraId="402A4C0A" w14:textId="5247AF22" w:rsidR="00D9392E" w:rsidRPr="00D83B3F" w:rsidRDefault="00D9392E" w:rsidP="0086513D">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83B3F">
        <w:rPr>
          <w:rFonts w:ascii="Palatino Linotype" w:eastAsia="Calibri" w:hAnsi="Palatino Linotype" w:cs="Arial"/>
          <w:lang w:val="es-ES"/>
        </w:rPr>
        <w:t xml:space="preserve">El día </w:t>
      </w:r>
      <w:r w:rsidR="0086513D" w:rsidRPr="00D83B3F">
        <w:rPr>
          <w:rFonts w:ascii="Palatino Linotype" w:eastAsia="Calibri" w:hAnsi="Palatino Linotype" w:cs="Arial"/>
          <w:lang w:val="es-ES"/>
        </w:rPr>
        <w:t>diecinueve</w:t>
      </w:r>
      <w:r w:rsidRPr="00D83B3F">
        <w:rPr>
          <w:rFonts w:ascii="Palatino Linotype" w:eastAsia="Calibri" w:hAnsi="Palatino Linotype" w:cs="Arial"/>
          <w:lang w:val="es-ES"/>
        </w:rPr>
        <w:t xml:space="preserve"> (</w:t>
      </w:r>
      <w:r w:rsidR="0086513D" w:rsidRPr="00D83B3F">
        <w:rPr>
          <w:rFonts w:ascii="Palatino Linotype" w:eastAsia="Calibri" w:hAnsi="Palatino Linotype" w:cs="Arial"/>
          <w:lang w:val="es-ES"/>
        </w:rPr>
        <w:t>19</w:t>
      </w:r>
      <w:r w:rsidRPr="00D83B3F">
        <w:rPr>
          <w:rFonts w:ascii="Palatino Linotype" w:eastAsia="Calibri" w:hAnsi="Palatino Linotype" w:cs="Arial"/>
          <w:lang w:val="es-ES"/>
        </w:rPr>
        <w:t xml:space="preserve">) de </w:t>
      </w:r>
      <w:r w:rsidR="00E17BD3" w:rsidRPr="00D83B3F">
        <w:rPr>
          <w:rFonts w:ascii="Palatino Linotype" w:eastAsia="Calibri" w:hAnsi="Palatino Linotype" w:cs="Arial"/>
          <w:lang w:val="es-ES"/>
        </w:rPr>
        <w:t>noviem</w:t>
      </w:r>
      <w:r w:rsidR="005C3C00" w:rsidRPr="00D83B3F">
        <w:rPr>
          <w:rFonts w:ascii="Palatino Linotype" w:eastAsia="Calibri" w:hAnsi="Palatino Linotype" w:cs="Arial"/>
          <w:lang w:val="es-ES"/>
        </w:rPr>
        <w:t>bre</w:t>
      </w:r>
      <w:r w:rsidRPr="00D83B3F">
        <w:rPr>
          <w:rFonts w:ascii="Palatino Linotype" w:eastAsia="Calibri" w:hAnsi="Palatino Linotype" w:cs="Arial"/>
          <w:lang w:val="es-ES"/>
        </w:rPr>
        <w:t xml:space="preserve"> de dos mil dieci</w:t>
      </w:r>
      <w:r w:rsidR="00333331" w:rsidRPr="00D83B3F">
        <w:rPr>
          <w:rFonts w:ascii="Palatino Linotype" w:eastAsia="Calibri" w:hAnsi="Palatino Linotype" w:cs="Arial"/>
          <w:lang w:val="es-ES"/>
        </w:rPr>
        <w:t>nueve</w:t>
      </w:r>
      <w:r w:rsidRPr="00D83B3F">
        <w:rPr>
          <w:rFonts w:ascii="Palatino Linotype" w:hAnsi="Palatino Linotype"/>
          <w:b/>
        </w:rPr>
        <w:t xml:space="preserve">, </w:t>
      </w:r>
      <w:r w:rsidRPr="00D83B3F">
        <w:rPr>
          <w:rFonts w:ascii="Palatino Linotype" w:eastAsia="Calibri" w:hAnsi="Palatino Linotype" w:cs="Arial"/>
          <w:lang w:val="es-ES"/>
        </w:rPr>
        <w:t>se presentó</w:t>
      </w:r>
      <w:r w:rsidR="00223D1A" w:rsidRPr="00D83B3F">
        <w:rPr>
          <w:rFonts w:ascii="Palatino Linotype" w:eastAsia="Calibri" w:hAnsi="Palatino Linotype" w:cs="Arial"/>
          <w:lang w:val="es-ES"/>
        </w:rPr>
        <w:t xml:space="preserve"> ante </w:t>
      </w:r>
      <w:r w:rsidR="0081425E" w:rsidRPr="00D83B3F">
        <w:rPr>
          <w:rFonts w:ascii="Palatino Linotype" w:eastAsia="Calibri" w:hAnsi="Palatino Linotype" w:cs="Arial"/>
          <w:lang w:val="es-ES"/>
        </w:rPr>
        <w:t>e</w:t>
      </w:r>
      <w:r w:rsidRPr="00D83B3F">
        <w:rPr>
          <w:rFonts w:ascii="Palatino Linotype" w:eastAsia="Calibri" w:hAnsi="Palatino Linotype" w:cs="Arial"/>
          <w:lang w:val="es-ES"/>
        </w:rPr>
        <w:t xml:space="preserve">l </w:t>
      </w:r>
      <w:r w:rsidRPr="00D83B3F">
        <w:rPr>
          <w:rFonts w:ascii="Palatino Linotype" w:eastAsia="Calibri" w:hAnsi="Palatino Linotype" w:cs="Arial"/>
          <w:b/>
          <w:lang w:val="es-ES"/>
        </w:rPr>
        <w:t>SUJETO OBLIGADO</w:t>
      </w:r>
      <w:r w:rsidRPr="00D83B3F">
        <w:rPr>
          <w:rFonts w:ascii="Palatino Linotype" w:eastAsia="Calibri" w:hAnsi="Palatino Linotype" w:cs="Arial"/>
        </w:rPr>
        <w:t xml:space="preserve"> vía </w:t>
      </w:r>
      <w:r w:rsidR="00DA77AE" w:rsidRPr="00D83B3F">
        <w:rPr>
          <w:rFonts w:ascii="Palatino Linotype" w:eastAsia="Calibri" w:hAnsi="Palatino Linotype" w:cs="Arial"/>
          <w:lang w:val="es-ES"/>
        </w:rPr>
        <w:t>Sistema de Acceso a la Información Mexiquense</w:t>
      </w:r>
      <w:r w:rsidRPr="00D83B3F">
        <w:rPr>
          <w:rFonts w:ascii="Palatino Linotype" w:eastAsia="Calibri" w:hAnsi="Palatino Linotype" w:cs="Arial"/>
          <w:lang w:val="es-ES"/>
        </w:rPr>
        <w:t xml:space="preserve"> </w:t>
      </w:r>
      <w:r w:rsidR="00FB1953" w:rsidRPr="00D83B3F">
        <w:rPr>
          <w:rFonts w:ascii="Palatino Linotype" w:eastAsia="Calibri" w:hAnsi="Palatino Linotype" w:cs="Arial"/>
          <w:lang w:val="es-ES"/>
        </w:rPr>
        <w:t>(</w:t>
      </w:r>
      <w:proofErr w:type="spellStart"/>
      <w:r w:rsidR="00DA77AE" w:rsidRPr="00D83B3F">
        <w:rPr>
          <w:rFonts w:ascii="Palatino Linotype" w:eastAsia="Calibri" w:hAnsi="Palatino Linotype" w:cs="Arial"/>
          <w:b/>
          <w:lang w:val="es-ES"/>
        </w:rPr>
        <w:t>SAIMEX</w:t>
      </w:r>
      <w:proofErr w:type="spellEnd"/>
      <w:r w:rsidR="00FB1953" w:rsidRPr="00D83B3F">
        <w:rPr>
          <w:rFonts w:ascii="Palatino Linotype" w:eastAsia="Calibri" w:hAnsi="Palatino Linotype" w:cs="Arial"/>
          <w:lang w:val="es-ES"/>
        </w:rPr>
        <w:t>)</w:t>
      </w:r>
      <w:r w:rsidRPr="00D83B3F">
        <w:rPr>
          <w:rFonts w:ascii="Palatino Linotype" w:eastAsia="Calibri" w:hAnsi="Palatino Linotype" w:cs="Arial"/>
          <w:lang w:val="es-ES"/>
        </w:rPr>
        <w:t>, la solicitud de información pública registrad</w:t>
      </w:r>
      <w:r w:rsidR="0081425E" w:rsidRPr="00D83B3F">
        <w:rPr>
          <w:rFonts w:ascii="Palatino Linotype" w:eastAsia="Calibri" w:hAnsi="Palatino Linotype" w:cs="Arial"/>
          <w:lang w:val="es-ES"/>
        </w:rPr>
        <w:t>a</w:t>
      </w:r>
      <w:r w:rsidRPr="00D83B3F">
        <w:rPr>
          <w:rFonts w:ascii="Palatino Linotype" w:eastAsia="Calibri" w:hAnsi="Palatino Linotype" w:cs="Arial"/>
          <w:lang w:val="es-ES"/>
        </w:rPr>
        <w:t xml:space="preserve"> con </w:t>
      </w:r>
      <w:r w:rsidR="0081425E" w:rsidRPr="00D83B3F">
        <w:rPr>
          <w:rFonts w:ascii="Palatino Linotype" w:eastAsia="Calibri" w:hAnsi="Palatino Linotype" w:cs="Arial"/>
          <w:lang w:val="es-ES"/>
        </w:rPr>
        <w:t>e</w:t>
      </w:r>
      <w:r w:rsidRPr="00D83B3F">
        <w:rPr>
          <w:rFonts w:ascii="Palatino Linotype" w:eastAsia="Calibri" w:hAnsi="Palatino Linotype" w:cs="Arial"/>
          <w:lang w:val="es-ES"/>
        </w:rPr>
        <w:t>l</w:t>
      </w:r>
      <w:r w:rsidR="0081425E" w:rsidRPr="00D83B3F">
        <w:rPr>
          <w:rFonts w:ascii="Palatino Linotype" w:eastAsia="Calibri" w:hAnsi="Palatino Linotype" w:cs="Arial"/>
          <w:lang w:val="es-ES"/>
        </w:rPr>
        <w:t xml:space="preserve"> número</w:t>
      </w:r>
      <w:r w:rsidR="004D71C0" w:rsidRPr="00D83B3F">
        <w:rPr>
          <w:rFonts w:ascii="Palatino Linotype" w:hAnsi="Palatino Linotype"/>
          <w:b/>
          <w:bCs/>
          <w:color w:val="000000" w:themeColor="text1"/>
        </w:rPr>
        <w:t xml:space="preserve"> </w:t>
      </w:r>
      <w:r w:rsidR="0086513D" w:rsidRPr="00D83B3F">
        <w:rPr>
          <w:rFonts w:ascii="Palatino Linotype" w:hAnsi="Palatino Linotype"/>
          <w:b/>
          <w:bCs/>
          <w:color w:val="000000" w:themeColor="text1"/>
        </w:rPr>
        <w:t>00301/</w:t>
      </w:r>
      <w:proofErr w:type="spellStart"/>
      <w:r w:rsidR="0086513D" w:rsidRPr="00D83B3F">
        <w:rPr>
          <w:rFonts w:ascii="Palatino Linotype" w:hAnsi="Palatino Linotype"/>
          <w:b/>
          <w:bCs/>
          <w:color w:val="000000" w:themeColor="text1"/>
        </w:rPr>
        <w:t>VIVICTOR</w:t>
      </w:r>
      <w:proofErr w:type="spellEnd"/>
      <w:r w:rsidR="0086513D" w:rsidRPr="00D83B3F">
        <w:rPr>
          <w:rFonts w:ascii="Palatino Linotype" w:hAnsi="Palatino Linotype"/>
          <w:b/>
          <w:bCs/>
          <w:color w:val="000000" w:themeColor="text1"/>
        </w:rPr>
        <w:t>/IP/2019</w:t>
      </w:r>
      <w:r w:rsidRPr="00D83B3F">
        <w:rPr>
          <w:rFonts w:ascii="Palatino Linotype" w:eastAsia="Calibri" w:hAnsi="Palatino Linotype" w:cs="Arial"/>
          <w:lang w:val="es-ES"/>
        </w:rPr>
        <w:t xml:space="preserve"> mediante la cual </w:t>
      </w:r>
      <w:r w:rsidR="00A133FA" w:rsidRPr="00D83B3F">
        <w:rPr>
          <w:rFonts w:ascii="Palatino Linotype" w:eastAsia="Calibri" w:hAnsi="Palatino Linotype" w:cs="Arial"/>
          <w:lang w:val="es-ES"/>
        </w:rPr>
        <w:t xml:space="preserve">se </w:t>
      </w:r>
      <w:r w:rsidRPr="00D83B3F">
        <w:rPr>
          <w:rFonts w:ascii="Palatino Linotype" w:eastAsia="Calibri" w:hAnsi="Palatino Linotype" w:cs="Arial"/>
          <w:lang w:val="es-ES"/>
        </w:rPr>
        <w:t>solicitó</w:t>
      </w:r>
      <w:r w:rsidR="00A16B32" w:rsidRPr="00D83B3F">
        <w:rPr>
          <w:rFonts w:ascii="Palatino Linotype" w:eastAsia="Calibri" w:hAnsi="Palatino Linotype" w:cs="Arial"/>
          <w:lang w:val="es-ES"/>
        </w:rPr>
        <w:t xml:space="preserve"> </w:t>
      </w:r>
      <w:r w:rsidR="00646BEE" w:rsidRPr="00D83B3F">
        <w:rPr>
          <w:rFonts w:ascii="Palatino Linotype" w:eastAsia="Calibri" w:hAnsi="Palatino Linotype" w:cs="Arial"/>
          <w:lang w:val="es-ES"/>
        </w:rPr>
        <w:t>la</w:t>
      </w:r>
      <w:r w:rsidR="00A16B32" w:rsidRPr="00D83B3F">
        <w:rPr>
          <w:rFonts w:ascii="Palatino Linotype" w:eastAsia="Calibri" w:hAnsi="Palatino Linotype" w:cs="Arial"/>
          <w:lang w:val="es-ES"/>
        </w:rPr>
        <w:t xml:space="preserve"> siguiente</w:t>
      </w:r>
      <w:r w:rsidR="00646BEE" w:rsidRPr="00D83B3F">
        <w:rPr>
          <w:rFonts w:ascii="Palatino Linotype" w:eastAsia="Calibri" w:hAnsi="Palatino Linotype" w:cs="Arial"/>
          <w:lang w:val="es-ES"/>
        </w:rPr>
        <w:t xml:space="preserve"> información</w:t>
      </w:r>
      <w:r w:rsidRPr="00D83B3F">
        <w:rPr>
          <w:rFonts w:ascii="Palatino Linotype" w:eastAsia="Calibri" w:hAnsi="Palatino Linotype" w:cs="Arial"/>
          <w:lang w:val="es-ES"/>
        </w:rPr>
        <w:t>:</w:t>
      </w:r>
    </w:p>
    <w:p w14:paraId="6601F6E5" w14:textId="77777777" w:rsidR="00FE2D41" w:rsidRPr="00D83B3F" w:rsidRDefault="00FE2D41" w:rsidP="00D9392E">
      <w:pPr>
        <w:pStyle w:val="Prrafodelista"/>
        <w:spacing w:line="360" w:lineRule="auto"/>
        <w:ind w:left="709" w:right="333"/>
        <w:jc w:val="both"/>
        <w:rPr>
          <w:rFonts w:ascii="Palatino Linotype" w:hAnsi="Palatino Linotype"/>
          <w:i/>
          <w:color w:val="000000"/>
        </w:rPr>
      </w:pPr>
    </w:p>
    <w:p w14:paraId="45EF49F8" w14:textId="17785523" w:rsidR="001C34D6" w:rsidRPr="00D83B3F" w:rsidRDefault="00222AAA" w:rsidP="00333331">
      <w:pPr>
        <w:pStyle w:val="Prrafodelista"/>
        <w:spacing w:line="360" w:lineRule="auto"/>
        <w:ind w:left="567" w:right="474"/>
        <w:jc w:val="both"/>
        <w:rPr>
          <w:rFonts w:ascii="Palatino Linotype" w:hAnsi="Palatino Linotype"/>
          <w:color w:val="000000"/>
        </w:rPr>
      </w:pPr>
      <w:r w:rsidRPr="00D83B3F">
        <w:rPr>
          <w:rFonts w:ascii="Palatino Linotype" w:hAnsi="Palatino Linotype"/>
          <w:i/>
          <w:color w:val="000000"/>
        </w:rPr>
        <w:t>“</w:t>
      </w:r>
      <w:r w:rsidR="0086513D" w:rsidRPr="00D83B3F">
        <w:rPr>
          <w:rFonts w:ascii="Palatino Linotype" w:hAnsi="Palatino Linotype"/>
          <w:i/>
          <w:color w:val="000000"/>
        </w:rPr>
        <w:t>Quiero saber el reglamento o el documento que permite que el municipio tenga mujeres policías.</w:t>
      </w:r>
      <w:r w:rsidR="001C34D6" w:rsidRPr="00D83B3F">
        <w:rPr>
          <w:rFonts w:ascii="Palatino Linotype" w:hAnsi="Palatino Linotype"/>
          <w:i/>
          <w:color w:val="000000"/>
        </w:rPr>
        <w:t>”</w:t>
      </w:r>
      <w:r w:rsidR="001C34D6" w:rsidRPr="00D83B3F">
        <w:rPr>
          <w:rFonts w:ascii="Palatino Linotype" w:hAnsi="Palatino Linotype"/>
          <w:color w:val="000000"/>
        </w:rPr>
        <w:t xml:space="preserve"> (Sic)</w:t>
      </w:r>
    </w:p>
    <w:p w14:paraId="2623C1CF" w14:textId="27DF2011" w:rsidR="00D9392E" w:rsidRPr="00D83B3F" w:rsidRDefault="00D9392E" w:rsidP="002D3C71">
      <w:pPr>
        <w:spacing w:line="360" w:lineRule="auto"/>
        <w:jc w:val="both"/>
        <w:rPr>
          <w:rFonts w:ascii="Palatino Linotype" w:hAnsi="Palatino Linotype"/>
        </w:rPr>
      </w:pPr>
    </w:p>
    <w:p w14:paraId="50BB2322" w14:textId="77777777" w:rsidR="00BC2CF8" w:rsidRPr="00D83B3F" w:rsidRDefault="00BC2CF8" w:rsidP="00DA77AE">
      <w:pPr>
        <w:pStyle w:val="Prrafodelista"/>
        <w:numPr>
          <w:ilvl w:val="0"/>
          <w:numId w:val="4"/>
        </w:numPr>
        <w:spacing w:line="360" w:lineRule="auto"/>
        <w:ind w:right="34" w:hanging="437"/>
        <w:jc w:val="both"/>
        <w:rPr>
          <w:rFonts w:ascii="Palatino Linotype" w:hAnsi="Palatino Linotype"/>
        </w:rPr>
      </w:pPr>
      <w:r w:rsidRPr="00D83B3F">
        <w:rPr>
          <w:rFonts w:ascii="Palatino Linotype" w:eastAsia="Times New Roman" w:hAnsi="Palatino Linotype" w:cs="Arial"/>
          <w:lang w:val="es-ES"/>
        </w:rPr>
        <w:t>Se eligió como modalidad de entrega de la información</w:t>
      </w:r>
      <w:r w:rsidRPr="00D83B3F">
        <w:rPr>
          <w:rFonts w:ascii="Palatino Linotype" w:hAnsi="Palatino Linotype"/>
        </w:rPr>
        <w:t xml:space="preserve">: Vía </w:t>
      </w:r>
      <w:proofErr w:type="spellStart"/>
      <w:r w:rsidRPr="00D83B3F">
        <w:rPr>
          <w:rFonts w:ascii="Palatino Linotype" w:hAnsi="Palatino Linotype"/>
          <w:b/>
        </w:rPr>
        <w:t>SAIMEX</w:t>
      </w:r>
      <w:proofErr w:type="spellEnd"/>
    </w:p>
    <w:p w14:paraId="04265B83" w14:textId="77777777" w:rsidR="005C3C00" w:rsidRPr="00D83B3F" w:rsidRDefault="005C3C00" w:rsidP="005C3C00">
      <w:pPr>
        <w:pStyle w:val="Prrafodelista"/>
        <w:spacing w:line="360" w:lineRule="auto"/>
        <w:ind w:left="0" w:right="34"/>
        <w:jc w:val="both"/>
        <w:rPr>
          <w:rFonts w:ascii="Palatino Linotype" w:hAnsi="Palatino Linotype"/>
        </w:rPr>
      </w:pPr>
    </w:p>
    <w:p w14:paraId="1CD89AC6" w14:textId="7F4B232E" w:rsidR="009D7380" w:rsidRPr="00D83B3F" w:rsidRDefault="00EA600C" w:rsidP="00C44029">
      <w:pPr>
        <w:pStyle w:val="Prrafodelista"/>
        <w:numPr>
          <w:ilvl w:val="0"/>
          <w:numId w:val="2"/>
        </w:numPr>
        <w:spacing w:line="360" w:lineRule="auto"/>
        <w:ind w:left="0" w:right="34" w:firstLine="0"/>
        <w:jc w:val="both"/>
        <w:rPr>
          <w:rFonts w:ascii="Palatino Linotype" w:hAnsi="Palatino Linotype"/>
        </w:rPr>
      </w:pPr>
      <w:r w:rsidRPr="00D83B3F">
        <w:rPr>
          <w:rFonts w:ascii="Palatino Linotype" w:eastAsia="Times New Roman" w:hAnsi="Palatino Linotype" w:cs="Arial"/>
          <w:lang w:val="es-ES"/>
        </w:rPr>
        <w:lastRenderedPageBreak/>
        <w:t xml:space="preserve">En fecha </w:t>
      </w:r>
      <w:r w:rsidR="0086513D" w:rsidRPr="00D83B3F">
        <w:rPr>
          <w:rFonts w:ascii="Palatino Linotype" w:eastAsia="Times New Roman" w:hAnsi="Palatino Linotype" w:cs="Arial"/>
          <w:lang w:val="es-ES"/>
        </w:rPr>
        <w:t>diez</w:t>
      </w:r>
      <w:r w:rsidR="001B3B55" w:rsidRPr="00D83B3F">
        <w:rPr>
          <w:rFonts w:ascii="Palatino Linotype" w:eastAsia="Times New Roman" w:hAnsi="Palatino Linotype" w:cs="Arial"/>
          <w:lang w:val="es-ES"/>
        </w:rPr>
        <w:t xml:space="preserve"> </w:t>
      </w:r>
      <w:r w:rsidR="00361595" w:rsidRPr="00D83B3F">
        <w:rPr>
          <w:rFonts w:ascii="Palatino Linotype" w:eastAsia="Times New Roman" w:hAnsi="Palatino Linotype" w:cs="Arial"/>
          <w:lang w:val="es-ES"/>
        </w:rPr>
        <w:t>(</w:t>
      </w:r>
      <w:r w:rsidR="00926F75" w:rsidRPr="00D83B3F">
        <w:rPr>
          <w:rFonts w:ascii="Palatino Linotype" w:eastAsia="Times New Roman" w:hAnsi="Palatino Linotype" w:cs="Arial"/>
          <w:lang w:val="es-ES"/>
        </w:rPr>
        <w:t>1</w:t>
      </w:r>
      <w:r w:rsidR="0086513D" w:rsidRPr="00D83B3F">
        <w:rPr>
          <w:rFonts w:ascii="Palatino Linotype" w:eastAsia="Times New Roman" w:hAnsi="Palatino Linotype" w:cs="Arial"/>
          <w:lang w:val="es-ES"/>
        </w:rPr>
        <w:t>0</w:t>
      </w:r>
      <w:r w:rsidR="001B3B55" w:rsidRPr="00D83B3F">
        <w:rPr>
          <w:rFonts w:ascii="Palatino Linotype" w:eastAsia="Times New Roman" w:hAnsi="Palatino Linotype" w:cs="Arial"/>
          <w:lang w:val="es-ES"/>
        </w:rPr>
        <w:t>)</w:t>
      </w:r>
      <w:r w:rsidR="00FB1953" w:rsidRPr="00D83B3F">
        <w:rPr>
          <w:rFonts w:ascii="Palatino Linotype" w:eastAsia="Times New Roman" w:hAnsi="Palatino Linotype" w:cs="Arial"/>
          <w:lang w:val="es-ES"/>
        </w:rPr>
        <w:t xml:space="preserve"> de </w:t>
      </w:r>
      <w:r w:rsidR="00C44029" w:rsidRPr="00D83B3F">
        <w:rPr>
          <w:rFonts w:ascii="Palatino Linotype" w:eastAsia="Times New Roman" w:hAnsi="Palatino Linotype" w:cs="Arial"/>
          <w:lang w:val="es-ES"/>
        </w:rPr>
        <w:t>dic</w:t>
      </w:r>
      <w:r w:rsidR="00715488" w:rsidRPr="00D83B3F">
        <w:rPr>
          <w:rFonts w:ascii="Palatino Linotype" w:eastAsia="Times New Roman" w:hAnsi="Palatino Linotype" w:cs="Arial"/>
          <w:lang w:val="es-ES"/>
        </w:rPr>
        <w:t>i</w:t>
      </w:r>
      <w:r w:rsidR="00373EFE" w:rsidRPr="00D83B3F">
        <w:rPr>
          <w:rFonts w:ascii="Palatino Linotype" w:eastAsia="Times New Roman" w:hAnsi="Palatino Linotype" w:cs="Arial"/>
          <w:lang w:val="es-ES"/>
        </w:rPr>
        <w:t>embre</w:t>
      </w:r>
      <w:r w:rsidR="0013431F" w:rsidRPr="00D83B3F">
        <w:rPr>
          <w:rFonts w:ascii="Palatino Linotype" w:eastAsia="Times New Roman" w:hAnsi="Palatino Linotype" w:cs="Arial"/>
          <w:lang w:val="es-ES"/>
        </w:rPr>
        <w:t xml:space="preserve"> de dos mil diecinueve</w:t>
      </w:r>
      <w:r w:rsidR="00532AD0" w:rsidRPr="00D83B3F">
        <w:rPr>
          <w:rFonts w:ascii="Palatino Linotype" w:eastAsia="Times New Roman" w:hAnsi="Palatino Linotype" w:cs="Arial"/>
          <w:lang w:val="es-ES"/>
        </w:rPr>
        <w:t>,</w:t>
      </w:r>
      <w:r w:rsidR="00FB1953" w:rsidRPr="00D83B3F">
        <w:rPr>
          <w:rFonts w:ascii="Palatino Linotype" w:eastAsia="Times New Roman" w:hAnsi="Palatino Linotype" w:cs="Arial"/>
          <w:lang w:val="es-ES"/>
        </w:rPr>
        <w:t xml:space="preserve"> </w:t>
      </w:r>
      <w:r w:rsidR="00AE3985" w:rsidRPr="00D83B3F">
        <w:rPr>
          <w:rFonts w:ascii="Palatino Linotype" w:eastAsia="Times New Roman" w:hAnsi="Palatino Linotype" w:cs="Arial"/>
          <w:lang w:val="es-ES"/>
        </w:rPr>
        <w:t>el</w:t>
      </w:r>
      <w:r w:rsidR="00FB1953" w:rsidRPr="00D83B3F">
        <w:rPr>
          <w:rFonts w:ascii="Palatino Linotype" w:eastAsia="Times New Roman" w:hAnsi="Palatino Linotype" w:cs="Arial"/>
          <w:lang w:val="es-ES"/>
        </w:rPr>
        <w:t xml:space="preserve"> </w:t>
      </w:r>
      <w:r w:rsidR="00FB1953" w:rsidRPr="00D83B3F">
        <w:rPr>
          <w:rFonts w:ascii="Palatino Linotype" w:eastAsia="Times New Roman" w:hAnsi="Palatino Linotype" w:cs="Arial"/>
          <w:b/>
          <w:lang w:val="es-ES"/>
        </w:rPr>
        <w:t>SUJETO OBLIGADO</w:t>
      </w:r>
      <w:r w:rsidR="00FB1953" w:rsidRPr="00D83B3F">
        <w:rPr>
          <w:rFonts w:ascii="Palatino Linotype" w:eastAsia="Times New Roman" w:hAnsi="Palatino Linotype" w:cs="Arial"/>
          <w:lang w:val="es-ES"/>
        </w:rPr>
        <w:t xml:space="preserve"> </w:t>
      </w:r>
      <w:r w:rsidR="00410219" w:rsidRPr="00D83B3F">
        <w:rPr>
          <w:rFonts w:ascii="Palatino Linotype" w:eastAsia="Times New Roman" w:hAnsi="Palatino Linotype" w:cs="Arial"/>
          <w:lang w:val="es-ES"/>
        </w:rPr>
        <w:t>dio respuesta</w:t>
      </w:r>
      <w:r w:rsidR="007E004C" w:rsidRPr="00D83B3F">
        <w:rPr>
          <w:rFonts w:ascii="Palatino Linotype" w:eastAsia="Times New Roman" w:hAnsi="Palatino Linotype" w:cs="Arial"/>
          <w:i/>
          <w:lang w:val="es-ES"/>
        </w:rPr>
        <w:t>,</w:t>
      </w:r>
      <w:r w:rsidR="007E004C" w:rsidRPr="00D83B3F">
        <w:rPr>
          <w:rFonts w:ascii="Palatino Linotype" w:eastAsia="Times New Roman" w:hAnsi="Palatino Linotype" w:cs="Arial"/>
          <w:lang w:val="es-ES"/>
        </w:rPr>
        <w:t xml:space="preserve"> </w:t>
      </w:r>
      <w:r w:rsidR="00926F75" w:rsidRPr="00D83B3F">
        <w:rPr>
          <w:rFonts w:ascii="Palatino Linotype" w:eastAsia="Times New Roman" w:hAnsi="Palatino Linotype" w:cs="Arial"/>
          <w:lang w:val="es-ES"/>
        </w:rPr>
        <w:t>a través del</w:t>
      </w:r>
      <w:r w:rsidR="0086513D" w:rsidRPr="00D83B3F">
        <w:rPr>
          <w:rFonts w:ascii="Palatino Linotype" w:eastAsia="Times New Roman" w:hAnsi="Palatino Linotype" w:cs="Arial"/>
          <w:lang w:val="es-ES"/>
        </w:rPr>
        <w:t xml:space="preserve"> escrito y archivo siguiente</w:t>
      </w:r>
      <w:r w:rsidR="00FD670E" w:rsidRPr="00D83B3F">
        <w:rPr>
          <w:rFonts w:ascii="Palatino Linotype" w:eastAsia="Times New Roman" w:hAnsi="Palatino Linotype" w:cs="Arial"/>
          <w:lang w:val="es-ES"/>
        </w:rPr>
        <w:t>:</w:t>
      </w:r>
    </w:p>
    <w:p w14:paraId="09943B5F" w14:textId="4D7C23C6" w:rsidR="00373EFE" w:rsidRPr="00D83B3F" w:rsidRDefault="0086513D" w:rsidP="00C44029">
      <w:pPr>
        <w:pStyle w:val="Prrafodelista"/>
        <w:spacing w:line="360" w:lineRule="auto"/>
        <w:ind w:left="0" w:right="34"/>
        <w:jc w:val="center"/>
        <w:rPr>
          <w:rFonts w:ascii="Palatino Linotype" w:hAnsi="Palatino Linotype"/>
        </w:rPr>
      </w:pPr>
      <w:r w:rsidRPr="00D83B3F">
        <w:rPr>
          <w:rFonts w:ascii="Palatino Linotype" w:hAnsi="Palatino Linotype"/>
          <w:noProof/>
          <w:lang w:val="es-MX" w:eastAsia="es-MX"/>
        </w:rPr>
        <w:drawing>
          <wp:inline distT="0" distB="0" distL="0" distR="0" wp14:anchorId="1E53EEE0" wp14:editId="129147EE">
            <wp:extent cx="5281684" cy="3376814"/>
            <wp:effectExtent l="19050" t="19050" r="14605" b="146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3970" cy="3378275"/>
                    </a:xfrm>
                    <a:prstGeom prst="rect">
                      <a:avLst/>
                    </a:prstGeom>
                    <a:noFill/>
                    <a:ln>
                      <a:solidFill>
                        <a:schemeClr val="tx1"/>
                      </a:solidFill>
                    </a:ln>
                  </pic:spPr>
                </pic:pic>
              </a:graphicData>
            </a:graphic>
          </wp:inline>
        </w:drawing>
      </w:r>
    </w:p>
    <w:p w14:paraId="446E717C" w14:textId="77777777" w:rsidR="0086513D" w:rsidRPr="00D83B3F" w:rsidRDefault="0086513D" w:rsidP="00C44029">
      <w:pPr>
        <w:pStyle w:val="Prrafodelista"/>
        <w:spacing w:line="360" w:lineRule="auto"/>
        <w:ind w:left="0" w:right="34"/>
        <w:jc w:val="center"/>
        <w:rPr>
          <w:rFonts w:ascii="Palatino Linotype" w:hAnsi="Palatino Linotype"/>
        </w:rPr>
      </w:pPr>
    </w:p>
    <w:p w14:paraId="0091A0F0" w14:textId="59E14655" w:rsidR="0086513D" w:rsidRPr="00D83B3F" w:rsidRDefault="0086513D" w:rsidP="0086513D">
      <w:pPr>
        <w:pStyle w:val="Prrafodelista"/>
        <w:spacing w:line="360" w:lineRule="auto"/>
        <w:ind w:left="0" w:right="34"/>
        <w:rPr>
          <w:rFonts w:ascii="Palatino Linotype" w:hAnsi="Palatino Linotype"/>
        </w:rPr>
      </w:pPr>
      <w:r w:rsidRPr="00D83B3F">
        <w:rPr>
          <w:rFonts w:ascii="Palatino Linotype" w:hAnsi="Palatino Linotype"/>
          <w:b/>
        </w:rPr>
        <w:t xml:space="preserve">RESPUESTA </w:t>
      </w:r>
      <w:proofErr w:type="spellStart"/>
      <w:r w:rsidRPr="00D83B3F">
        <w:rPr>
          <w:rFonts w:ascii="Palatino Linotype" w:hAnsi="Palatino Linotype"/>
          <w:b/>
        </w:rPr>
        <w:t>UTAI-00301.pdf</w:t>
      </w:r>
      <w:proofErr w:type="spellEnd"/>
      <w:r w:rsidRPr="00D83B3F">
        <w:rPr>
          <w:rFonts w:ascii="Palatino Linotype" w:hAnsi="Palatino Linotype"/>
          <w:b/>
        </w:rPr>
        <w:t xml:space="preserve">: </w:t>
      </w:r>
      <w:r w:rsidRPr="00D83B3F">
        <w:rPr>
          <w:rFonts w:ascii="Palatino Linotype" w:hAnsi="Palatino Linotype"/>
        </w:rPr>
        <w:t>Cuyo contenido es el siguiente:</w:t>
      </w:r>
    </w:p>
    <w:p w14:paraId="35FD661D" w14:textId="142597AB" w:rsidR="0086513D" w:rsidRPr="00D83B3F" w:rsidRDefault="009714B2" w:rsidP="0086513D">
      <w:pPr>
        <w:pStyle w:val="Prrafodelista"/>
        <w:spacing w:line="360" w:lineRule="auto"/>
        <w:ind w:left="0" w:right="34"/>
        <w:rPr>
          <w:rFonts w:ascii="Palatino Linotype" w:hAnsi="Palatino Linotype"/>
        </w:rPr>
      </w:pPr>
      <w:r w:rsidRPr="00D83B3F">
        <w:rPr>
          <w:rFonts w:ascii="Palatino Linotype" w:hAnsi="Palatino Linotype"/>
          <w:noProof/>
          <w:lang w:val="es-MX" w:eastAsia="es-MX"/>
        </w:rPr>
        <mc:AlternateContent>
          <mc:Choice Requires="wps">
            <w:drawing>
              <wp:anchor distT="0" distB="0" distL="114300" distR="114300" simplePos="0" relativeHeight="251678720" behindDoc="0" locked="0" layoutInCell="1" allowOverlap="1" wp14:anchorId="0138447B" wp14:editId="424F0E9A">
                <wp:simplePos x="0" y="0"/>
                <wp:positionH relativeFrom="column">
                  <wp:posOffset>25333</wp:posOffset>
                </wp:positionH>
                <wp:positionV relativeFrom="paragraph">
                  <wp:posOffset>134553</wp:posOffset>
                </wp:positionV>
                <wp:extent cx="5663821" cy="1630907"/>
                <wp:effectExtent l="38100" t="38100" r="70485" b="83820"/>
                <wp:wrapNone/>
                <wp:docPr id="5" name="Conector recto 5"/>
                <wp:cNvGraphicFramePr/>
                <a:graphic xmlns:a="http://schemas.openxmlformats.org/drawingml/2006/main">
                  <a:graphicData uri="http://schemas.microsoft.com/office/word/2010/wordprocessingShape">
                    <wps:wsp>
                      <wps:cNvCnPr/>
                      <wps:spPr>
                        <a:xfrm>
                          <a:off x="0" y="0"/>
                          <a:ext cx="5663821" cy="163090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EC2D81A" id="Conector recto 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pt,10.6pt" to="447.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" strokecolor="black [3200]" strokeweight="2pt">
                <v:shadow on="t" color="black" opacity="24903f" origin=",.5" offset="0,.55556mm"/>
              </v:line>
            </w:pict>
          </mc:Fallback>
        </mc:AlternateContent>
      </w:r>
    </w:p>
    <w:p w14:paraId="3254114F" w14:textId="13F35E6F" w:rsidR="0086513D" w:rsidRPr="00D83B3F" w:rsidRDefault="0086513D" w:rsidP="0086513D">
      <w:pPr>
        <w:pStyle w:val="Prrafodelista"/>
        <w:spacing w:line="360" w:lineRule="auto"/>
        <w:ind w:left="0" w:right="34"/>
        <w:jc w:val="center"/>
        <w:rPr>
          <w:rFonts w:ascii="Palatino Linotype" w:hAnsi="Palatino Linotype"/>
        </w:rPr>
      </w:pPr>
      <w:r w:rsidRPr="00D83B3F">
        <w:rPr>
          <w:rFonts w:ascii="Palatino Linotype" w:hAnsi="Palatino Linotype"/>
          <w:noProof/>
          <w:lang w:val="es-MX" w:eastAsia="es-MX"/>
        </w:rPr>
        <w:lastRenderedPageBreak/>
        <w:drawing>
          <wp:inline distT="0" distB="0" distL="0" distR="0" wp14:anchorId="62181276" wp14:editId="73F9173D">
            <wp:extent cx="5145206" cy="3993607"/>
            <wp:effectExtent l="19050" t="19050" r="17780" b="260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6314" cy="3994467"/>
                    </a:xfrm>
                    <a:prstGeom prst="rect">
                      <a:avLst/>
                    </a:prstGeom>
                    <a:noFill/>
                    <a:ln>
                      <a:solidFill>
                        <a:schemeClr val="tx1"/>
                      </a:solidFill>
                    </a:ln>
                  </pic:spPr>
                </pic:pic>
              </a:graphicData>
            </a:graphic>
          </wp:inline>
        </w:drawing>
      </w:r>
    </w:p>
    <w:p w14:paraId="70CE5927" w14:textId="77777777" w:rsidR="00926F75" w:rsidRPr="00D83B3F" w:rsidRDefault="00926F75" w:rsidP="00C44029">
      <w:pPr>
        <w:pStyle w:val="Prrafodelista"/>
        <w:spacing w:line="360" w:lineRule="auto"/>
        <w:ind w:left="0" w:right="34"/>
        <w:jc w:val="center"/>
        <w:rPr>
          <w:rFonts w:ascii="Palatino Linotype" w:hAnsi="Palatino Linotype"/>
        </w:rPr>
      </w:pPr>
    </w:p>
    <w:p w14:paraId="63ACDCD1" w14:textId="3BF7EB83" w:rsidR="00CB3448" w:rsidRPr="00D83B3F"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D83B3F">
        <w:rPr>
          <w:rFonts w:ascii="Palatino Linotype" w:eastAsia="Times New Roman" w:hAnsi="Palatino Linotype" w:cs="Arial"/>
          <w:color w:val="000000" w:themeColor="text1"/>
          <w:lang w:val="es-ES"/>
        </w:rPr>
        <w:t xml:space="preserve">En fecha </w:t>
      </w:r>
      <w:r w:rsidR="009714B2" w:rsidRPr="00D83B3F">
        <w:rPr>
          <w:rFonts w:ascii="Palatino Linotype" w:eastAsia="Times New Roman" w:hAnsi="Palatino Linotype" w:cs="Arial"/>
          <w:color w:val="000000" w:themeColor="text1"/>
          <w:lang w:val="es-ES"/>
        </w:rPr>
        <w:t>diecinueve</w:t>
      </w:r>
      <w:r w:rsidR="00715488" w:rsidRPr="00D83B3F">
        <w:rPr>
          <w:rFonts w:ascii="Palatino Linotype" w:eastAsia="Times New Roman" w:hAnsi="Palatino Linotype" w:cs="Arial"/>
          <w:color w:val="000000" w:themeColor="text1"/>
          <w:lang w:val="es-ES"/>
        </w:rPr>
        <w:t xml:space="preserve"> </w:t>
      </w:r>
      <w:r w:rsidRPr="00D83B3F">
        <w:rPr>
          <w:rFonts w:ascii="Palatino Linotype" w:eastAsia="Times New Roman" w:hAnsi="Palatino Linotype" w:cs="Arial"/>
          <w:color w:val="000000" w:themeColor="text1"/>
          <w:lang w:val="es-ES"/>
        </w:rPr>
        <w:t>(</w:t>
      </w:r>
      <w:r w:rsidR="00C93405" w:rsidRPr="00D83B3F">
        <w:rPr>
          <w:rFonts w:ascii="Palatino Linotype" w:eastAsia="Times New Roman" w:hAnsi="Palatino Linotype" w:cs="Arial"/>
          <w:color w:val="000000" w:themeColor="text1"/>
          <w:lang w:val="es-ES"/>
        </w:rPr>
        <w:t>1</w:t>
      </w:r>
      <w:r w:rsidR="009714B2" w:rsidRPr="00D83B3F">
        <w:rPr>
          <w:rFonts w:ascii="Palatino Linotype" w:eastAsia="Times New Roman" w:hAnsi="Palatino Linotype" w:cs="Arial"/>
          <w:color w:val="000000" w:themeColor="text1"/>
          <w:lang w:val="es-ES"/>
        </w:rPr>
        <w:t>9</w:t>
      </w:r>
      <w:r w:rsidRPr="00D83B3F">
        <w:rPr>
          <w:rFonts w:ascii="Palatino Linotype" w:eastAsia="Times New Roman" w:hAnsi="Palatino Linotype" w:cs="Arial"/>
          <w:color w:val="000000" w:themeColor="text1"/>
          <w:lang w:val="es-ES"/>
        </w:rPr>
        <w:t xml:space="preserve">) de </w:t>
      </w:r>
      <w:r w:rsidR="004C33A5" w:rsidRPr="00D83B3F">
        <w:rPr>
          <w:rFonts w:ascii="Palatino Linotype" w:eastAsia="Times New Roman" w:hAnsi="Palatino Linotype" w:cs="Arial"/>
          <w:color w:val="000000" w:themeColor="text1"/>
          <w:lang w:val="es-ES"/>
        </w:rPr>
        <w:t>dic</w:t>
      </w:r>
      <w:r w:rsidR="00C54BEF" w:rsidRPr="00D83B3F">
        <w:rPr>
          <w:rFonts w:ascii="Palatino Linotype" w:eastAsia="Times New Roman" w:hAnsi="Palatino Linotype" w:cs="Arial"/>
          <w:color w:val="000000" w:themeColor="text1"/>
          <w:lang w:val="es-ES"/>
        </w:rPr>
        <w:t>iem</w:t>
      </w:r>
      <w:r w:rsidR="00596F7B" w:rsidRPr="00D83B3F">
        <w:rPr>
          <w:rFonts w:ascii="Palatino Linotype" w:eastAsia="Times New Roman" w:hAnsi="Palatino Linotype" w:cs="Arial"/>
          <w:color w:val="000000" w:themeColor="text1"/>
          <w:lang w:val="es-ES"/>
        </w:rPr>
        <w:t>bre</w:t>
      </w:r>
      <w:r w:rsidRPr="00D83B3F">
        <w:rPr>
          <w:rFonts w:ascii="Palatino Linotype" w:eastAsia="Times New Roman" w:hAnsi="Palatino Linotype" w:cs="Arial"/>
          <w:color w:val="000000" w:themeColor="text1"/>
          <w:lang w:val="es-ES"/>
        </w:rPr>
        <w:t xml:space="preserve"> de</w:t>
      </w:r>
      <w:r w:rsidR="00C965D0" w:rsidRPr="00D83B3F">
        <w:rPr>
          <w:rFonts w:ascii="Palatino Linotype" w:eastAsia="Times New Roman" w:hAnsi="Palatino Linotype" w:cs="Arial"/>
          <w:color w:val="000000" w:themeColor="text1"/>
          <w:lang w:val="es-ES"/>
        </w:rPr>
        <w:t xml:space="preserve"> dos mil diecinueve</w:t>
      </w:r>
      <w:r w:rsidRPr="00D83B3F">
        <w:rPr>
          <w:rFonts w:ascii="Palatino Linotype" w:eastAsia="Times New Roman" w:hAnsi="Palatino Linotype" w:cs="Arial"/>
          <w:color w:val="000000" w:themeColor="text1"/>
          <w:lang w:val="es-ES"/>
        </w:rPr>
        <w:t>, el particular interpuso el recurso de revisión en contra de la respuesta, señalando</w:t>
      </w:r>
      <w:r w:rsidRPr="00D83B3F">
        <w:rPr>
          <w:rFonts w:ascii="Palatino Linotype" w:eastAsia="Times New Roman" w:hAnsi="Palatino Linotype" w:cs="Arial"/>
          <w:color w:val="000000" w:themeColor="text1"/>
        </w:rPr>
        <w:t xml:space="preserve"> </w:t>
      </w:r>
      <w:r w:rsidRPr="00D83B3F">
        <w:rPr>
          <w:rFonts w:ascii="Palatino Linotype" w:eastAsia="Times New Roman" w:hAnsi="Palatino Linotype" w:cs="Arial"/>
          <w:color w:val="000000" w:themeColor="text1"/>
          <w:lang w:val="es-ES"/>
        </w:rPr>
        <w:t>como:</w:t>
      </w:r>
    </w:p>
    <w:p w14:paraId="1744C6A0" w14:textId="017C7CC4" w:rsidR="00CB3448" w:rsidRPr="00D83B3F" w:rsidRDefault="00CB3448" w:rsidP="00CB3448">
      <w:pPr>
        <w:spacing w:line="360" w:lineRule="auto"/>
        <w:ind w:right="34"/>
        <w:jc w:val="both"/>
        <w:rPr>
          <w:rFonts w:ascii="Palatino Linotype" w:hAnsi="Palatino Linotype"/>
          <w:b/>
          <w:sz w:val="22"/>
          <w:szCs w:val="22"/>
        </w:rPr>
      </w:pPr>
    </w:p>
    <w:p w14:paraId="41517A7C" w14:textId="142ADEAA" w:rsidR="00585F00" w:rsidRPr="00D83B3F" w:rsidRDefault="00585F00" w:rsidP="009714B2">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471908126"/>
      <w:bookmarkStart w:id="13" w:name="_Toc491791300"/>
      <w:bookmarkStart w:id="14" w:name="_Toc496726170"/>
      <w:bookmarkStart w:id="15" w:name="_Toc497242134"/>
      <w:bookmarkStart w:id="16" w:name="_Toc497292517"/>
      <w:bookmarkStart w:id="17" w:name="_Toc498503716"/>
      <w:bookmarkStart w:id="18" w:name="_Toc499568660"/>
      <w:bookmarkStart w:id="19" w:name="_Toc499568693"/>
      <w:bookmarkStart w:id="20" w:name="_Toc499665452"/>
      <w:bookmarkStart w:id="21" w:name="_Toc499729819"/>
      <w:bookmarkStart w:id="22" w:name="_Toc499835024"/>
      <w:bookmarkStart w:id="23" w:name="_Toc499835835"/>
      <w:bookmarkStart w:id="24" w:name="_Toc499835858"/>
      <w:bookmarkStart w:id="25" w:name="_Toc500264537"/>
      <w:bookmarkStart w:id="26" w:name="_Toc503290275"/>
      <w:bookmarkStart w:id="27" w:name="_Toc524009637"/>
      <w:bookmarkStart w:id="28" w:name="_Toc524009672"/>
      <w:bookmarkStart w:id="29" w:name="_Toc524602720"/>
      <w:bookmarkStart w:id="30" w:name="_Toc526365279"/>
      <w:bookmarkStart w:id="31" w:name="_Toc526365337"/>
      <w:bookmarkStart w:id="32" w:name="_Toc530067664"/>
      <w:bookmarkStart w:id="33" w:name="_Toc530067692"/>
      <w:bookmarkStart w:id="34" w:name="_Toc530067939"/>
      <w:bookmarkStart w:id="35" w:name="_Toc530590420"/>
      <w:bookmarkStart w:id="36" w:name="_Toc530593951"/>
      <w:bookmarkStart w:id="37" w:name="_Toc531190248"/>
      <w:bookmarkStart w:id="38" w:name="_Toc531190295"/>
      <w:bookmarkStart w:id="39" w:name="_Toc534908208"/>
      <w:bookmarkStart w:id="40" w:name="_Toc534909344"/>
      <w:bookmarkStart w:id="41" w:name="_Toc535353305"/>
      <w:bookmarkStart w:id="42" w:name="_Toc535353791"/>
      <w:bookmarkStart w:id="43" w:name="_Toc18436351"/>
      <w:bookmarkStart w:id="44" w:name="_Toc18436385"/>
      <w:bookmarkStart w:id="45" w:name="_Toc18513477"/>
      <w:bookmarkStart w:id="46" w:name="_Toc18513503"/>
      <w:bookmarkStart w:id="47" w:name="_Toc18606801"/>
      <w:bookmarkStart w:id="48" w:name="_Toc19723536"/>
      <w:bookmarkStart w:id="49" w:name="_Toc20322795"/>
      <w:bookmarkStart w:id="50" w:name="_Toc20323052"/>
      <w:bookmarkStart w:id="51" w:name="_Toc20323181"/>
      <w:bookmarkStart w:id="52" w:name="_Toc20420591"/>
      <w:bookmarkStart w:id="53" w:name="_Toc20421579"/>
      <w:bookmarkStart w:id="54" w:name="_Toc21027316"/>
      <w:bookmarkStart w:id="55" w:name="_Toc22660652"/>
      <w:bookmarkStart w:id="56" w:name="_Toc22811623"/>
      <w:bookmarkStart w:id="57" w:name="_Toc26436015"/>
      <w:r w:rsidRPr="00D83B3F">
        <w:rPr>
          <w:rStyle w:val="Ttulo2Car"/>
          <w:rFonts w:ascii="Palatino Linotype" w:hAnsi="Palatino Linotype"/>
          <w:b/>
          <w:color w:val="auto"/>
          <w:sz w:val="24"/>
          <w:szCs w:val="24"/>
        </w:rPr>
        <w:t>Acto impugnado</w:t>
      </w:r>
      <w:bookmarkEnd w:id="3"/>
      <w:r w:rsidR="00F95F7E" w:rsidRPr="00D83B3F">
        <w:rPr>
          <w:rStyle w:val="Ttulo2Car"/>
          <w:rFonts w:ascii="Palatino Linotype" w:hAnsi="Palatino Linotype"/>
          <w:b/>
          <w:color w:val="000000" w:themeColor="text1"/>
          <w:sz w:val="24"/>
          <w:szCs w:val="24"/>
        </w:rPr>
        <w:t xml:space="preserve">: </w:t>
      </w:r>
      <w:r w:rsidR="00F95F7E" w:rsidRPr="00D83B3F">
        <w:rPr>
          <w:rStyle w:val="Ttulo2Car"/>
          <w:rFonts w:ascii="Palatino Linotype" w:hAnsi="Palatino Linotype"/>
          <w:i/>
          <w:color w:val="000000" w:themeColor="text1"/>
          <w:sz w:val="24"/>
          <w:szCs w:val="24"/>
        </w:rPr>
        <w:t>“</w:t>
      </w:r>
      <w:r w:rsidR="009714B2" w:rsidRPr="00D83B3F">
        <w:rPr>
          <w:rStyle w:val="Ttulo2Car"/>
          <w:rFonts w:ascii="Palatino Linotype" w:hAnsi="Palatino Linotype"/>
          <w:i/>
          <w:color w:val="000000" w:themeColor="text1"/>
          <w:sz w:val="24"/>
          <w:szCs w:val="24"/>
        </w:rPr>
        <w:t>No me entregan la información que solicite.</w:t>
      </w:r>
      <w:r w:rsidRPr="00D83B3F">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r w:rsidRPr="00D83B3F">
        <w:rPr>
          <w:rFonts w:ascii="Palatino Linotype" w:hAnsi="Palatino Linotype"/>
          <w:i/>
          <w:color w:val="000000" w:themeColor="text1"/>
          <w:sz w:val="24"/>
          <w:szCs w:val="24"/>
        </w:rPr>
        <w:t xml:space="preserve"> </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DD4C621" w14:textId="6F268153" w:rsidR="00585F00" w:rsidRPr="00D83B3F" w:rsidRDefault="00585F00" w:rsidP="00585F00">
      <w:pPr>
        <w:ind w:left="851"/>
        <w:rPr>
          <w:lang w:val="es-MX" w:eastAsia="en-US"/>
        </w:rPr>
      </w:pPr>
    </w:p>
    <w:p w14:paraId="16C1CD16" w14:textId="126C7869" w:rsidR="00585F00" w:rsidRPr="00D83B3F" w:rsidRDefault="00585F00" w:rsidP="009714B2">
      <w:pPr>
        <w:pStyle w:val="Ttulo2"/>
        <w:numPr>
          <w:ilvl w:val="0"/>
          <w:numId w:val="3"/>
        </w:numPr>
        <w:spacing w:line="360" w:lineRule="auto"/>
        <w:jc w:val="both"/>
        <w:rPr>
          <w:rFonts w:ascii="Palatino Linotype" w:hAnsi="Palatino Linotype"/>
          <w:i/>
          <w:color w:val="000000" w:themeColor="text1"/>
          <w:sz w:val="24"/>
          <w:szCs w:val="24"/>
        </w:rPr>
      </w:pPr>
      <w:bookmarkStart w:id="58" w:name="_Toc466982515"/>
      <w:bookmarkStart w:id="59" w:name="_Toc27589209"/>
      <w:bookmarkStart w:id="60" w:name="_Toc29395023"/>
      <w:bookmarkStart w:id="61" w:name="_Toc29481468"/>
      <w:bookmarkStart w:id="62" w:name="_Toc33113912"/>
      <w:bookmarkStart w:id="63" w:name="_Toc33643060"/>
      <w:bookmarkStart w:id="64" w:name="_Toc33724992"/>
      <w:bookmarkStart w:id="65" w:name="_Toc33726435"/>
      <w:bookmarkStart w:id="66" w:name="_Toc34157663"/>
      <w:bookmarkStart w:id="67" w:name="_Toc471908127"/>
      <w:bookmarkStart w:id="68" w:name="_Toc491791301"/>
      <w:bookmarkStart w:id="69" w:name="_Toc496726171"/>
      <w:bookmarkStart w:id="70" w:name="_Toc497242135"/>
      <w:bookmarkStart w:id="71" w:name="_Toc497292518"/>
      <w:bookmarkStart w:id="72" w:name="_Toc498503717"/>
      <w:bookmarkStart w:id="73" w:name="_Toc499568661"/>
      <w:bookmarkStart w:id="74" w:name="_Toc499568694"/>
      <w:bookmarkStart w:id="75" w:name="_Toc499665453"/>
      <w:bookmarkStart w:id="76" w:name="_Toc499729820"/>
      <w:bookmarkStart w:id="77" w:name="_Toc499835025"/>
      <w:bookmarkStart w:id="78" w:name="_Toc499835836"/>
      <w:bookmarkStart w:id="79" w:name="_Toc499835859"/>
      <w:bookmarkStart w:id="80" w:name="_Toc500264538"/>
      <w:bookmarkStart w:id="81" w:name="_Toc503290276"/>
      <w:bookmarkStart w:id="82" w:name="_Toc524009638"/>
      <w:bookmarkStart w:id="83" w:name="_Toc524009673"/>
      <w:bookmarkStart w:id="84" w:name="_Toc524602721"/>
      <w:bookmarkStart w:id="85" w:name="_Toc526365280"/>
      <w:bookmarkStart w:id="86" w:name="_Toc526365338"/>
      <w:bookmarkStart w:id="87" w:name="_Toc530067665"/>
      <w:bookmarkStart w:id="88" w:name="_Toc530067693"/>
      <w:bookmarkStart w:id="89" w:name="_Toc530067940"/>
      <w:bookmarkStart w:id="90" w:name="_Toc530590421"/>
      <w:bookmarkStart w:id="91" w:name="_Toc530593952"/>
      <w:bookmarkStart w:id="92" w:name="_Toc531190249"/>
      <w:bookmarkStart w:id="93" w:name="_Toc531190296"/>
      <w:bookmarkStart w:id="94" w:name="_Toc534908209"/>
      <w:bookmarkStart w:id="95" w:name="_Toc534909345"/>
      <w:bookmarkStart w:id="96" w:name="_Toc535353306"/>
      <w:bookmarkStart w:id="97" w:name="_Toc535353792"/>
      <w:bookmarkStart w:id="98" w:name="_Toc18436352"/>
      <w:bookmarkStart w:id="99" w:name="_Toc18436386"/>
      <w:bookmarkStart w:id="100" w:name="_Toc18513478"/>
      <w:bookmarkStart w:id="101" w:name="_Toc18513504"/>
      <w:bookmarkStart w:id="102" w:name="_Toc18606802"/>
      <w:bookmarkStart w:id="103" w:name="_Toc19723537"/>
      <w:bookmarkStart w:id="104" w:name="_Toc20322796"/>
      <w:bookmarkStart w:id="105" w:name="_Toc20323053"/>
      <w:bookmarkStart w:id="106" w:name="_Toc20323182"/>
      <w:bookmarkStart w:id="107" w:name="_Toc20420592"/>
      <w:bookmarkStart w:id="108" w:name="_Toc20421580"/>
      <w:bookmarkStart w:id="109" w:name="_Toc21027317"/>
      <w:bookmarkStart w:id="110" w:name="_Toc22660653"/>
      <w:bookmarkStart w:id="111" w:name="_Toc22811624"/>
      <w:bookmarkStart w:id="112" w:name="_Toc26436016"/>
      <w:r w:rsidRPr="00D83B3F">
        <w:rPr>
          <w:rStyle w:val="Ttulo2Car"/>
          <w:rFonts w:ascii="Palatino Linotype" w:hAnsi="Palatino Linotype"/>
          <w:b/>
          <w:color w:val="000000" w:themeColor="text1"/>
          <w:sz w:val="24"/>
          <w:szCs w:val="24"/>
        </w:rPr>
        <w:t>Razones o Motivos de inconformidad:</w:t>
      </w:r>
      <w:bookmarkEnd w:id="58"/>
      <w:r w:rsidRPr="00D83B3F">
        <w:rPr>
          <w:rFonts w:ascii="Palatino Linotype" w:hAnsi="Palatino Linotype"/>
          <w:b/>
          <w:color w:val="000000" w:themeColor="text1"/>
          <w:sz w:val="24"/>
          <w:szCs w:val="24"/>
        </w:rPr>
        <w:t xml:space="preserve"> </w:t>
      </w:r>
      <w:r w:rsidRPr="00D83B3F">
        <w:rPr>
          <w:rFonts w:ascii="Palatino Linotype" w:hAnsi="Palatino Linotype"/>
          <w:i/>
          <w:color w:val="000000" w:themeColor="text1"/>
          <w:sz w:val="24"/>
          <w:szCs w:val="24"/>
        </w:rPr>
        <w:t>“</w:t>
      </w:r>
      <w:r w:rsidR="009714B2" w:rsidRPr="00D83B3F">
        <w:rPr>
          <w:rFonts w:ascii="Palatino Linotype" w:hAnsi="Palatino Linotype"/>
          <w:i/>
          <w:color w:val="000000" w:themeColor="text1"/>
          <w:sz w:val="24"/>
          <w:szCs w:val="24"/>
        </w:rPr>
        <w:t>El municipio me limita mi derecho de acceso a la información pública.</w:t>
      </w:r>
      <w:r w:rsidRPr="00D83B3F">
        <w:rPr>
          <w:rFonts w:ascii="Palatino Linotype" w:hAnsi="Palatino Linotype"/>
          <w:i/>
          <w:color w:val="000000" w:themeColor="text1"/>
          <w:sz w:val="24"/>
          <w:szCs w:val="24"/>
        </w:rPr>
        <w:t>”</w:t>
      </w:r>
      <w:bookmarkEnd w:id="59"/>
      <w:bookmarkEnd w:id="60"/>
      <w:bookmarkEnd w:id="61"/>
      <w:bookmarkEnd w:id="62"/>
      <w:bookmarkEnd w:id="63"/>
      <w:bookmarkEnd w:id="64"/>
      <w:bookmarkEnd w:id="65"/>
      <w:bookmarkEnd w:id="66"/>
      <w:r w:rsidRPr="00D83B3F">
        <w:rPr>
          <w:rFonts w:ascii="Palatino Linotype" w:hAnsi="Palatino Linotype"/>
          <w:i/>
          <w:color w:val="000000" w:themeColor="text1"/>
          <w:sz w:val="24"/>
          <w:szCs w:val="24"/>
        </w:rPr>
        <w:t xml:space="preserve"> </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96CE205" w14:textId="77777777" w:rsidR="00EB781A" w:rsidRPr="00D83B3F" w:rsidRDefault="00EB781A" w:rsidP="00EB781A">
      <w:pPr>
        <w:rPr>
          <w:lang w:val="es-MX" w:eastAsia="en-US"/>
        </w:rPr>
      </w:pPr>
    </w:p>
    <w:p w14:paraId="2A36D9BD" w14:textId="112B80E7" w:rsidR="00034A1F" w:rsidRPr="00D83B3F"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D83B3F">
        <w:rPr>
          <w:rFonts w:ascii="Palatino Linotype" w:eastAsia="Calibri" w:hAnsi="Palatino Linotype" w:cs="Arial"/>
          <w:lang w:val="es-ES"/>
        </w:rPr>
        <w:lastRenderedPageBreak/>
        <w:t>El Comisionado Ponente con fundamento en lo dispuesto por el artículo 185 fracción II de la</w:t>
      </w:r>
      <w:r w:rsidR="003364ED" w:rsidRPr="00D83B3F">
        <w:rPr>
          <w:rFonts w:ascii="Palatino Linotype" w:eastAsia="Calibri" w:hAnsi="Palatino Linotype" w:cs="Arial"/>
          <w:lang w:val="es-ES"/>
        </w:rPr>
        <w:t xml:space="preserve"> ley de la materia, a través de</w:t>
      </w:r>
      <w:r w:rsidRPr="00D83B3F">
        <w:rPr>
          <w:rFonts w:ascii="Palatino Linotype" w:eastAsia="Calibri" w:hAnsi="Palatino Linotype" w:cs="Arial"/>
          <w:lang w:val="es-ES"/>
        </w:rPr>
        <w:t xml:space="preserve">l acuerdo de admisión de fecha </w:t>
      </w:r>
      <w:r w:rsidR="009714B2" w:rsidRPr="00D83B3F">
        <w:rPr>
          <w:rFonts w:ascii="Palatino Linotype" w:eastAsia="Calibri" w:hAnsi="Palatino Linotype" w:cs="Arial"/>
          <w:lang w:val="es-ES"/>
        </w:rPr>
        <w:t>diez</w:t>
      </w:r>
      <w:r w:rsidR="001863AF" w:rsidRPr="00D83B3F">
        <w:rPr>
          <w:rFonts w:ascii="Palatino Linotype" w:eastAsia="Calibri" w:hAnsi="Palatino Linotype" w:cs="Arial"/>
          <w:lang w:val="es-ES"/>
        </w:rPr>
        <w:t xml:space="preserve"> </w:t>
      </w:r>
      <w:r w:rsidR="007B002D" w:rsidRPr="00D83B3F">
        <w:rPr>
          <w:rFonts w:ascii="Palatino Linotype" w:eastAsia="Calibri" w:hAnsi="Palatino Linotype" w:cs="Arial"/>
          <w:lang w:val="es-ES"/>
        </w:rPr>
        <w:t>(</w:t>
      </w:r>
      <w:r w:rsidR="009714B2" w:rsidRPr="00D83B3F">
        <w:rPr>
          <w:rFonts w:ascii="Palatino Linotype" w:eastAsia="Calibri" w:hAnsi="Palatino Linotype" w:cs="Arial"/>
          <w:lang w:val="es-ES"/>
        </w:rPr>
        <w:t>1</w:t>
      </w:r>
      <w:r w:rsidR="00C93405" w:rsidRPr="00D83B3F">
        <w:rPr>
          <w:rFonts w:ascii="Palatino Linotype" w:eastAsia="Calibri" w:hAnsi="Palatino Linotype" w:cs="Arial"/>
          <w:lang w:val="es-ES"/>
        </w:rPr>
        <w:t>0</w:t>
      </w:r>
      <w:r w:rsidR="007B002D" w:rsidRPr="00D83B3F">
        <w:rPr>
          <w:rFonts w:ascii="Palatino Linotype" w:eastAsia="Calibri" w:hAnsi="Palatino Linotype" w:cs="Arial"/>
          <w:lang w:val="es-ES"/>
        </w:rPr>
        <w:t>)</w:t>
      </w:r>
      <w:r w:rsidR="00290721" w:rsidRPr="00D83B3F">
        <w:rPr>
          <w:rFonts w:ascii="Palatino Linotype" w:eastAsia="Calibri" w:hAnsi="Palatino Linotype" w:cs="Arial"/>
          <w:lang w:val="es-ES"/>
        </w:rPr>
        <w:t xml:space="preserve"> </w:t>
      </w:r>
      <w:r w:rsidRPr="00D83B3F">
        <w:rPr>
          <w:rFonts w:ascii="Palatino Linotype" w:eastAsia="Calibri" w:hAnsi="Palatino Linotype" w:cs="Arial"/>
          <w:lang w:val="es-ES"/>
        </w:rPr>
        <w:t xml:space="preserve">de </w:t>
      </w:r>
      <w:r w:rsidR="00765A4A" w:rsidRPr="00D83B3F">
        <w:rPr>
          <w:rFonts w:ascii="Palatino Linotype" w:eastAsia="Calibri" w:hAnsi="Palatino Linotype" w:cs="Arial"/>
          <w:lang w:val="es-ES"/>
        </w:rPr>
        <w:t>e</w:t>
      </w:r>
      <w:r w:rsidR="00C93405" w:rsidRPr="00D83B3F">
        <w:rPr>
          <w:rFonts w:ascii="Palatino Linotype" w:eastAsia="Calibri" w:hAnsi="Palatino Linotype" w:cs="Arial"/>
          <w:lang w:val="es-ES"/>
        </w:rPr>
        <w:t>nero</w:t>
      </w:r>
      <w:r w:rsidRPr="00D83B3F">
        <w:rPr>
          <w:rFonts w:ascii="Palatino Linotype" w:eastAsia="Calibri" w:hAnsi="Palatino Linotype" w:cs="Arial"/>
          <w:lang w:val="es-ES"/>
        </w:rPr>
        <w:t xml:space="preserve"> del año en curso, puso a disposición de las partes </w:t>
      </w:r>
      <w:r w:rsidR="00C93405" w:rsidRPr="00D83B3F">
        <w:rPr>
          <w:rFonts w:ascii="Palatino Linotype" w:eastAsia="Calibri" w:hAnsi="Palatino Linotype" w:cs="Arial"/>
          <w:lang w:val="es-ES"/>
        </w:rPr>
        <w:t>e</w:t>
      </w:r>
      <w:r w:rsidRPr="00D83B3F">
        <w:rPr>
          <w:rFonts w:ascii="Palatino Linotype" w:eastAsia="Calibri" w:hAnsi="Palatino Linotype" w:cs="Arial"/>
          <w:lang w:val="es-ES"/>
        </w:rPr>
        <w:t xml:space="preserve">l expediente electrónico </w:t>
      </w:r>
      <w:r w:rsidRPr="00D83B3F">
        <w:rPr>
          <w:rFonts w:ascii="Palatino Linotype" w:eastAsia="Calibri" w:hAnsi="Palatino Linotype" w:cs="Arial"/>
        </w:rPr>
        <w:t xml:space="preserve">vía </w:t>
      </w:r>
      <w:r w:rsidRPr="00D83B3F">
        <w:rPr>
          <w:rFonts w:ascii="Palatino Linotype" w:eastAsia="Calibri" w:hAnsi="Palatino Linotype" w:cs="Arial"/>
          <w:lang w:val="es-ES"/>
        </w:rPr>
        <w:t xml:space="preserve">Sistema de Acceso a la Información Mexiquense </w:t>
      </w:r>
      <w:r w:rsidR="001475E7" w:rsidRPr="00D83B3F">
        <w:rPr>
          <w:rFonts w:ascii="Palatino Linotype" w:eastAsia="Calibri" w:hAnsi="Palatino Linotype" w:cs="Arial"/>
          <w:lang w:val="es-ES"/>
        </w:rPr>
        <w:t>(</w:t>
      </w:r>
      <w:proofErr w:type="spellStart"/>
      <w:r w:rsidRPr="00D83B3F">
        <w:rPr>
          <w:rFonts w:ascii="Palatino Linotype" w:eastAsia="Calibri" w:hAnsi="Palatino Linotype" w:cs="Arial"/>
          <w:b/>
          <w:lang w:val="es-ES"/>
        </w:rPr>
        <w:t>SAIMEX</w:t>
      </w:r>
      <w:proofErr w:type="spellEnd"/>
      <w:r w:rsidR="001475E7" w:rsidRPr="00D83B3F">
        <w:rPr>
          <w:rFonts w:ascii="Palatino Linotype" w:eastAsia="Calibri" w:hAnsi="Palatino Linotype" w:cs="Arial"/>
          <w:b/>
          <w:lang w:val="es-ES"/>
        </w:rPr>
        <w:t>)</w:t>
      </w:r>
      <w:r w:rsidRPr="00D83B3F">
        <w:rPr>
          <w:rFonts w:ascii="Palatino Linotype" w:eastAsia="Calibri" w:hAnsi="Palatino Linotype" w:cs="Arial"/>
          <w:b/>
          <w:lang w:val="es-ES"/>
        </w:rPr>
        <w:t xml:space="preserve"> </w:t>
      </w:r>
      <w:r w:rsidRPr="00D83B3F">
        <w:rPr>
          <w:rFonts w:ascii="Palatino Linotype" w:eastAsia="Calibri" w:hAnsi="Palatino Linotype" w:cs="Arial"/>
          <w:lang w:val="es-ES"/>
        </w:rPr>
        <w:t>a efecto de que en un plazo máximo de siete días manifestaran</w:t>
      </w:r>
      <w:r w:rsidR="005E77E6" w:rsidRPr="00D83B3F">
        <w:rPr>
          <w:rFonts w:ascii="Palatino Linotype" w:eastAsia="Calibri" w:hAnsi="Palatino Linotype" w:cs="Arial"/>
          <w:lang w:val="es-ES"/>
        </w:rPr>
        <w:t xml:space="preserve"> lo que a su derecho conviniera</w:t>
      </w:r>
      <w:r w:rsidRPr="00D83B3F">
        <w:rPr>
          <w:rFonts w:ascii="Palatino Linotype" w:eastAsia="Calibri" w:hAnsi="Palatino Linotype" w:cs="Arial"/>
          <w:lang w:val="es-ES"/>
        </w:rPr>
        <w:t xml:space="preserve">, ofrecieran pruebas y alegatos según corresponda a los casos concretos, de esta forma para que el </w:t>
      </w:r>
      <w:r w:rsidRPr="00D83B3F">
        <w:rPr>
          <w:rFonts w:ascii="Palatino Linotype" w:eastAsia="Calibri" w:hAnsi="Palatino Linotype" w:cs="Arial"/>
          <w:b/>
          <w:lang w:val="es-ES"/>
        </w:rPr>
        <w:t>SUJETO OBLIGADO</w:t>
      </w:r>
      <w:r w:rsidRPr="00D83B3F">
        <w:rPr>
          <w:rFonts w:ascii="Palatino Linotype" w:eastAsia="Calibri" w:hAnsi="Palatino Linotype" w:cs="Arial"/>
          <w:lang w:val="es-ES"/>
        </w:rPr>
        <w:t xml:space="preserve"> presentará el Informe Justificado procedente.</w:t>
      </w:r>
    </w:p>
    <w:p w14:paraId="221FC3ED" w14:textId="77777777" w:rsidR="009B03ED" w:rsidRPr="00D83B3F" w:rsidRDefault="009B03ED" w:rsidP="009B03ED">
      <w:pPr>
        <w:pStyle w:val="Prrafodelista"/>
        <w:spacing w:before="240" w:after="240" w:line="360" w:lineRule="auto"/>
        <w:ind w:left="0"/>
        <w:jc w:val="both"/>
        <w:rPr>
          <w:rFonts w:ascii="Palatino Linotype" w:hAnsi="Palatino Linotype"/>
          <w:i/>
          <w:sz w:val="22"/>
          <w:szCs w:val="22"/>
        </w:rPr>
      </w:pPr>
    </w:p>
    <w:p w14:paraId="54C63665" w14:textId="7E9AA94D" w:rsidR="003A0AA2" w:rsidRPr="00D83B3F" w:rsidRDefault="00A82510" w:rsidP="003A0AA2">
      <w:pPr>
        <w:pStyle w:val="Prrafodelista"/>
        <w:numPr>
          <w:ilvl w:val="0"/>
          <w:numId w:val="2"/>
        </w:numPr>
        <w:spacing w:before="240" w:after="240" w:line="360" w:lineRule="auto"/>
        <w:ind w:left="0" w:firstLine="0"/>
        <w:jc w:val="both"/>
        <w:rPr>
          <w:rFonts w:ascii="Palatino Linotype" w:hAnsi="Palatino Linotype"/>
        </w:rPr>
      </w:pPr>
      <w:r w:rsidRPr="00D83B3F">
        <w:rPr>
          <w:rFonts w:ascii="Palatino Linotype" w:hAnsi="Palatino Linotype"/>
          <w:color w:val="000000"/>
          <w:szCs w:val="22"/>
        </w:rPr>
        <w:t>E</w:t>
      </w:r>
      <w:r w:rsidR="001863AF" w:rsidRPr="00D83B3F">
        <w:rPr>
          <w:rFonts w:ascii="Palatino Linotype" w:hAnsi="Palatino Linotype"/>
          <w:color w:val="000000"/>
          <w:szCs w:val="22"/>
        </w:rPr>
        <w:t xml:space="preserve">l </w:t>
      </w:r>
      <w:r w:rsidR="001863AF" w:rsidRPr="00D83B3F">
        <w:rPr>
          <w:rFonts w:ascii="Palatino Linotype" w:hAnsi="Palatino Linotype"/>
          <w:b/>
          <w:color w:val="000000"/>
          <w:szCs w:val="22"/>
        </w:rPr>
        <w:t>SUJETO OBLIGADO</w:t>
      </w:r>
      <w:r w:rsidR="001863AF" w:rsidRPr="00D83B3F">
        <w:rPr>
          <w:rFonts w:ascii="Palatino Linotype" w:hAnsi="Palatino Linotype"/>
          <w:color w:val="000000"/>
          <w:szCs w:val="22"/>
        </w:rPr>
        <w:t xml:space="preserve">, </w:t>
      </w:r>
      <w:r w:rsidR="009714B2" w:rsidRPr="00D83B3F">
        <w:rPr>
          <w:rFonts w:ascii="Palatino Linotype" w:hAnsi="Palatino Linotype"/>
          <w:color w:val="000000"/>
          <w:szCs w:val="22"/>
        </w:rPr>
        <w:t xml:space="preserve">en fecha </w:t>
      </w:r>
      <w:r w:rsidR="00BB03D0" w:rsidRPr="00D83B3F">
        <w:rPr>
          <w:rFonts w:ascii="Palatino Linotype" w:hAnsi="Palatino Linotype"/>
          <w:color w:val="000000"/>
          <w:szCs w:val="22"/>
        </w:rPr>
        <w:t>veintidós</w:t>
      </w:r>
      <w:r w:rsidR="003A0AA2" w:rsidRPr="00D83B3F">
        <w:rPr>
          <w:rFonts w:ascii="Palatino Linotype" w:hAnsi="Palatino Linotype"/>
          <w:color w:val="000000"/>
          <w:szCs w:val="22"/>
        </w:rPr>
        <w:t xml:space="preserve"> (</w:t>
      </w:r>
      <w:r w:rsidR="009714B2" w:rsidRPr="00D83B3F">
        <w:rPr>
          <w:rFonts w:ascii="Palatino Linotype" w:hAnsi="Palatino Linotype"/>
          <w:color w:val="000000"/>
          <w:szCs w:val="22"/>
        </w:rPr>
        <w:t>22</w:t>
      </w:r>
      <w:r w:rsidR="003A0AA2" w:rsidRPr="00D83B3F">
        <w:rPr>
          <w:rFonts w:ascii="Palatino Linotype" w:hAnsi="Palatino Linotype"/>
          <w:color w:val="000000"/>
          <w:szCs w:val="22"/>
        </w:rPr>
        <w:t>) de enero de dos mil veinte  rindió el informe justificado respectivo, mismo que</w:t>
      </w:r>
      <w:r w:rsidR="009714B2" w:rsidRPr="00D83B3F">
        <w:rPr>
          <w:rFonts w:ascii="Palatino Linotype" w:hAnsi="Palatino Linotype"/>
          <w:color w:val="000000"/>
          <w:szCs w:val="22"/>
        </w:rPr>
        <w:t xml:space="preserve"> no </w:t>
      </w:r>
      <w:r w:rsidR="003A0AA2" w:rsidRPr="00D83B3F">
        <w:rPr>
          <w:rFonts w:ascii="Palatino Linotype" w:hAnsi="Palatino Linotype"/>
          <w:color w:val="000000"/>
          <w:szCs w:val="22"/>
        </w:rPr>
        <w:t xml:space="preserve">fue notificado al particular </w:t>
      </w:r>
      <w:r w:rsidR="00AC22B5" w:rsidRPr="00D83B3F">
        <w:rPr>
          <w:rFonts w:ascii="Palatino Linotype" w:hAnsi="Palatino Linotype"/>
          <w:color w:val="000000"/>
          <w:szCs w:val="22"/>
        </w:rPr>
        <w:t xml:space="preserve">por confirmar su respuesta; no obstante le será remitido al momento de notificar el presente </w:t>
      </w:r>
      <w:r w:rsidR="00BB03D0" w:rsidRPr="00D83B3F">
        <w:rPr>
          <w:rFonts w:ascii="Palatino Linotype" w:hAnsi="Palatino Linotype"/>
          <w:color w:val="000000"/>
          <w:szCs w:val="22"/>
        </w:rPr>
        <w:t>proveído</w:t>
      </w:r>
      <w:r w:rsidR="009714B2" w:rsidRPr="00D83B3F">
        <w:rPr>
          <w:rFonts w:ascii="Palatino Linotype" w:hAnsi="Palatino Linotype"/>
          <w:color w:val="000000"/>
          <w:szCs w:val="22"/>
        </w:rPr>
        <w:t xml:space="preserve">. Por su parte </w:t>
      </w:r>
      <w:r w:rsidR="003A0AA2" w:rsidRPr="00D83B3F">
        <w:rPr>
          <w:rFonts w:ascii="Palatino Linotype" w:hAnsi="Palatino Linotype"/>
          <w:color w:val="000000"/>
          <w:szCs w:val="22"/>
        </w:rPr>
        <w:t>el particular dejo de manifestar lo que a su derecho conviniera y asistiera.</w:t>
      </w:r>
    </w:p>
    <w:p w14:paraId="4D4BACE5" w14:textId="77777777" w:rsidR="003A0AA2" w:rsidRPr="00D83B3F" w:rsidRDefault="003A0AA2" w:rsidP="003A0AA2">
      <w:pPr>
        <w:pStyle w:val="Prrafodelista"/>
        <w:rPr>
          <w:rFonts w:ascii="Palatino Linotype" w:hAnsi="Palatino Linotype"/>
        </w:rPr>
      </w:pPr>
    </w:p>
    <w:p w14:paraId="66F0290E" w14:textId="1DA1202D" w:rsidR="00643903" w:rsidRPr="00D83B3F"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D83B3F">
        <w:rPr>
          <w:rFonts w:ascii="Palatino Linotype" w:hAnsi="Palatino Linotype"/>
        </w:rPr>
        <w:t xml:space="preserve">El Comisionado Ponente </w:t>
      </w:r>
      <w:r w:rsidR="00CE2991" w:rsidRPr="00D83B3F">
        <w:rPr>
          <w:rFonts w:ascii="Palatino Linotype" w:hAnsi="Palatino Linotype"/>
        </w:rPr>
        <w:t xml:space="preserve">decreto el cierre de instrucción mediante acuerdo de fecha </w:t>
      </w:r>
      <w:r w:rsidR="009714B2" w:rsidRPr="00D83B3F">
        <w:rPr>
          <w:rFonts w:ascii="Palatino Linotype" w:hAnsi="Palatino Linotype"/>
        </w:rPr>
        <w:t>veintisiete</w:t>
      </w:r>
      <w:r w:rsidR="003A0AA2" w:rsidRPr="00D83B3F">
        <w:rPr>
          <w:rFonts w:ascii="Palatino Linotype" w:hAnsi="Palatino Linotype"/>
        </w:rPr>
        <w:t xml:space="preserve"> </w:t>
      </w:r>
      <w:r w:rsidR="00CE2991" w:rsidRPr="00D83B3F">
        <w:rPr>
          <w:rFonts w:ascii="Palatino Linotype" w:hAnsi="Palatino Linotype"/>
        </w:rPr>
        <w:t>(</w:t>
      </w:r>
      <w:r w:rsidR="009714B2" w:rsidRPr="00D83B3F">
        <w:rPr>
          <w:rFonts w:ascii="Palatino Linotype" w:hAnsi="Palatino Linotype"/>
        </w:rPr>
        <w:t>27</w:t>
      </w:r>
      <w:r w:rsidR="00CE2991" w:rsidRPr="00D83B3F">
        <w:rPr>
          <w:rFonts w:ascii="Palatino Linotype" w:hAnsi="Palatino Linotype"/>
        </w:rPr>
        <w:t xml:space="preserve">) de </w:t>
      </w:r>
      <w:r w:rsidR="009714B2" w:rsidRPr="00D83B3F">
        <w:rPr>
          <w:rFonts w:ascii="Palatino Linotype" w:hAnsi="Palatino Linotype"/>
        </w:rPr>
        <w:t>febrer</w:t>
      </w:r>
      <w:r w:rsidR="00E71A61" w:rsidRPr="00D83B3F">
        <w:rPr>
          <w:rFonts w:ascii="Palatino Linotype" w:hAnsi="Palatino Linotype"/>
        </w:rPr>
        <w:t>o</w:t>
      </w:r>
      <w:r w:rsidR="00CE2991" w:rsidRPr="00D83B3F">
        <w:rPr>
          <w:rFonts w:ascii="Palatino Linotype" w:hAnsi="Palatino Linotype"/>
        </w:rPr>
        <w:t xml:space="preserve"> de dos mil </w:t>
      </w:r>
      <w:r w:rsidR="00772B6F" w:rsidRPr="00D83B3F">
        <w:rPr>
          <w:rFonts w:ascii="Palatino Linotype" w:hAnsi="Palatino Linotype"/>
        </w:rPr>
        <w:t>veinte</w:t>
      </w:r>
      <w:r w:rsidR="00CE2991" w:rsidRPr="00D83B3F">
        <w:rPr>
          <w:rFonts w:ascii="Palatino Linotype" w:hAnsi="Palatino Linotype"/>
        </w:rPr>
        <w:t>; posteriormente mediante</w:t>
      </w:r>
      <w:r w:rsidR="00C8486C" w:rsidRPr="00D83B3F">
        <w:rPr>
          <w:rFonts w:ascii="Palatino Linotype" w:hAnsi="Palatino Linotype"/>
        </w:rPr>
        <w:t xml:space="preserve"> acuerdo</w:t>
      </w:r>
      <w:r w:rsidR="004C33A5" w:rsidRPr="00D83B3F">
        <w:rPr>
          <w:rFonts w:ascii="Palatino Linotype" w:hAnsi="Palatino Linotype"/>
        </w:rPr>
        <w:t xml:space="preserve"> de</w:t>
      </w:r>
      <w:r w:rsidR="009714B2" w:rsidRPr="00D83B3F">
        <w:rPr>
          <w:rFonts w:ascii="Palatino Linotype" w:hAnsi="Palatino Linotype"/>
        </w:rPr>
        <w:t xml:space="preserve"> fecha tres (03) de marzo</w:t>
      </w:r>
      <w:r w:rsidR="00CE2991" w:rsidRPr="00D83B3F">
        <w:rPr>
          <w:rFonts w:ascii="Palatino Linotype" w:hAnsi="Palatino Linotype"/>
        </w:rPr>
        <w:t>,</w:t>
      </w:r>
      <w:r w:rsidR="00C8486C" w:rsidRPr="00D83B3F">
        <w:rPr>
          <w:rFonts w:ascii="Palatino Linotype" w:hAnsi="Palatino Linotype"/>
        </w:rPr>
        <w:t xml:space="preserve"> para </w:t>
      </w:r>
      <w:r w:rsidR="00CE2991" w:rsidRPr="00D83B3F">
        <w:rPr>
          <w:rFonts w:ascii="Palatino Linotype" w:hAnsi="Palatino Linotype"/>
        </w:rPr>
        <w:t xml:space="preserve">un </w:t>
      </w:r>
      <w:r w:rsidR="00C8486C" w:rsidRPr="00D83B3F">
        <w:rPr>
          <w:rFonts w:ascii="Palatino Linotype" w:hAnsi="Palatino Linotype"/>
        </w:rPr>
        <w:t xml:space="preserve">mejor proveer </w:t>
      </w:r>
      <w:r w:rsidR="005C7AB3" w:rsidRPr="00D83B3F">
        <w:rPr>
          <w:rFonts w:ascii="Palatino Linotype" w:hAnsi="Palatino Linotype"/>
        </w:rPr>
        <w:t xml:space="preserve">en su estudio y resolución </w:t>
      </w:r>
      <w:r w:rsidR="00CE2991" w:rsidRPr="00D83B3F">
        <w:rPr>
          <w:rFonts w:ascii="Palatino Linotype" w:hAnsi="Palatino Linotype"/>
        </w:rPr>
        <w:t>se acordó la ampliación del termino para resolver</w:t>
      </w:r>
      <w:r w:rsidR="00C8486C" w:rsidRPr="00D83B3F">
        <w:rPr>
          <w:rFonts w:ascii="Palatino Linotype" w:hAnsi="Palatino Linotype"/>
        </w:rPr>
        <w:t xml:space="preserve">, </w:t>
      </w:r>
      <w:r w:rsidR="006A3E8C" w:rsidRPr="00D83B3F">
        <w:rPr>
          <w:rFonts w:ascii="Palatino Linotype" w:hAnsi="Palatino Linotype"/>
        </w:rPr>
        <w:t>por lo que</w:t>
      </w:r>
      <w:r w:rsidR="00CF3F0A" w:rsidRPr="00D83B3F">
        <w:rPr>
          <w:rFonts w:ascii="Palatino Linotype" w:hAnsi="Palatino Linotype"/>
        </w:rPr>
        <w:t xml:space="preserve"> </w:t>
      </w:r>
      <w:r w:rsidRPr="00D83B3F">
        <w:rPr>
          <w:rFonts w:ascii="Palatino Linotype" w:hAnsi="Palatino Linotype"/>
        </w:rPr>
        <w:t>se</w:t>
      </w:r>
      <w:r w:rsidR="00585F00" w:rsidRPr="00D83B3F">
        <w:rPr>
          <w:rFonts w:ascii="Palatino Linotype" w:hAnsi="Palatino Linotype" w:cs="Arial"/>
        </w:rPr>
        <w:t xml:space="preserve"> ordenó tur</w:t>
      </w:r>
      <w:r w:rsidR="00434B23" w:rsidRPr="00D83B3F">
        <w:rPr>
          <w:rFonts w:ascii="Palatino Linotype" w:hAnsi="Palatino Linotype" w:cs="Arial"/>
        </w:rPr>
        <w:t xml:space="preserve">nar el expediente a resolución, </w:t>
      </w:r>
      <w:r w:rsidR="00274F7F" w:rsidRPr="00D83B3F">
        <w:rPr>
          <w:rFonts w:ascii="Palatino Linotype" w:hAnsi="Palatino Linotype" w:cs="Arial"/>
        </w:rPr>
        <w:t xml:space="preserve">por lo que no habiendo más que hacer constar, </w:t>
      </w:r>
      <w:r w:rsidR="001F5AF8" w:rsidRPr="00D83B3F">
        <w:rPr>
          <w:rFonts w:ascii="Palatino Linotype" w:hAnsi="Palatino Linotype" w:cs="Arial"/>
        </w:rPr>
        <w:t xml:space="preserve">y - </w:t>
      </w:r>
      <w:r w:rsidR="00AD747C" w:rsidRPr="00D83B3F">
        <w:rPr>
          <w:rFonts w:ascii="Palatino Linotype" w:hAnsi="Palatino Linotype" w:cs="Arial"/>
        </w:rPr>
        <w:t xml:space="preserve">- - - - - - - </w:t>
      </w:r>
    </w:p>
    <w:p w14:paraId="51E91971" w14:textId="4A8939B2" w:rsidR="00585F00" w:rsidRPr="00D83B3F" w:rsidRDefault="00585F00" w:rsidP="00585F00">
      <w:pPr>
        <w:pStyle w:val="Ttulo1"/>
        <w:jc w:val="center"/>
        <w:rPr>
          <w:b/>
        </w:rPr>
      </w:pPr>
      <w:bookmarkStart w:id="113" w:name="_Toc491791302"/>
      <w:bookmarkStart w:id="114" w:name="_Toc34157664"/>
      <w:r w:rsidRPr="00D83B3F">
        <w:rPr>
          <w:b/>
        </w:rPr>
        <w:t>CONSIDERANDO</w:t>
      </w:r>
      <w:bookmarkEnd w:id="113"/>
      <w:bookmarkEnd w:id="114"/>
    </w:p>
    <w:p w14:paraId="7681ED66" w14:textId="77777777" w:rsidR="00585F00" w:rsidRPr="00D83B3F" w:rsidRDefault="00585F00" w:rsidP="00585F00">
      <w:pPr>
        <w:rPr>
          <w:rFonts w:ascii="Palatino Linotype" w:hAnsi="Palatino Linotype"/>
          <w:lang w:val="es-MX" w:eastAsia="en-US"/>
        </w:rPr>
      </w:pPr>
    </w:p>
    <w:p w14:paraId="717D4ABA" w14:textId="77777777" w:rsidR="00585F00" w:rsidRPr="00D83B3F" w:rsidRDefault="00585F00" w:rsidP="00585F00">
      <w:pPr>
        <w:pStyle w:val="Ttulo2"/>
        <w:rPr>
          <w:rFonts w:ascii="Palatino Linotype" w:hAnsi="Palatino Linotype"/>
          <w:b/>
          <w:color w:val="auto"/>
          <w:sz w:val="24"/>
        </w:rPr>
      </w:pPr>
      <w:bookmarkStart w:id="115" w:name="_Toc491791303"/>
      <w:bookmarkStart w:id="116" w:name="_Toc34157665"/>
      <w:r w:rsidRPr="00D83B3F">
        <w:rPr>
          <w:rFonts w:ascii="Palatino Linotype" w:hAnsi="Palatino Linotype"/>
          <w:b/>
          <w:color w:val="auto"/>
          <w:sz w:val="24"/>
        </w:rPr>
        <w:lastRenderedPageBreak/>
        <w:t>PRIMERO. De la competencia</w:t>
      </w:r>
      <w:bookmarkEnd w:id="115"/>
      <w:bookmarkEnd w:id="116"/>
    </w:p>
    <w:p w14:paraId="6EA8B854" w14:textId="77777777" w:rsidR="00585F00" w:rsidRPr="00D83B3F" w:rsidRDefault="00585F00" w:rsidP="00585F00">
      <w:pPr>
        <w:rPr>
          <w:lang w:val="es-MX" w:eastAsia="en-US"/>
        </w:rPr>
      </w:pPr>
    </w:p>
    <w:p w14:paraId="59B46AF8" w14:textId="77777777" w:rsidR="00585F00" w:rsidRPr="00D83B3F"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D83B3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83B3F">
        <w:rPr>
          <w:rFonts w:ascii="Palatino Linotype" w:eastAsia="Calibri" w:hAnsi="Palatino Linotype" w:cs="Times New Roman"/>
          <w:b/>
          <w:lang w:val="es-ES"/>
        </w:rPr>
        <w:t>Constitución Política de los Estados Unidos Mexicanos</w:t>
      </w:r>
      <w:r w:rsidRPr="00D83B3F">
        <w:rPr>
          <w:rFonts w:ascii="Palatino Linotype" w:eastAsia="Calibri" w:hAnsi="Palatino Linotype" w:cs="Times New Roman"/>
          <w:lang w:val="es-ES"/>
        </w:rPr>
        <w:t xml:space="preserve">; 5, párrafos vigésimo, vigésimo primero y vigésimo segundo fracciones IV y V de la </w:t>
      </w:r>
      <w:r w:rsidRPr="00D83B3F">
        <w:rPr>
          <w:rFonts w:ascii="Palatino Linotype" w:eastAsia="Calibri" w:hAnsi="Palatino Linotype" w:cs="Times New Roman"/>
          <w:b/>
          <w:lang w:val="es-ES"/>
        </w:rPr>
        <w:t>Constitución Política del Estado Libre y Soberano de México</w:t>
      </w:r>
      <w:r w:rsidRPr="00D83B3F">
        <w:rPr>
          <w:rFonts w:ascii="Palatino Linotype" w:eastAsia="Calibri" w:hAnsi="Palatino Linotype" w:cs="Times New Roman"/>
          <w:lang w:val="es-ES"/>
        </w:rPr>
        <w:t xml:space="preserve">; artículos 1, 2 fracción II, 13, 29, 36 fracciones I y II, 176, 178, 179, 181 párrafo tercero y 185 </w:t>
      </w:r>
      <w:r w:rsidRPr="00D83B3F">
        <w:rPr>
          <w:rFonts w:ascii="Palatino Linotype" w:eastAsia="Calibri" w:hAnsi="Palatino Linotype" w:cs="Arial"/>
          <w:lang w:val="es-ES"/>
        </w:rPr>
        <w:t xml:space="preserve">de la </w:t>
      </w:r>
      <w:r w:rsidRPr="00D83B3F">
        <w:rPr>
          <w:rFonts w:ascii="Palatino Linotype" w:eastAsia="Calibri" w:hAnsi="Palatino Linotype" w:cs="Arial"/>
          <w:b/>
          <w:lang w:val="es-ES"/>
        </w:rPr>
        <w:t>Ley de Transparencia y Acceso a la Información Pública del Estado de México y Municipios</w:t>
      </w:r>
      <w:r w:rsidRPr="00D83B3F">
        <w:rPr>
          <w:rFonts w:ascii="Palatino Linotype" w:eastAsia="Calibri" w:hAnsi="Palatino Linotype" w:cs="Arial"/>
          <w:lang w:val="es-ES"/>
        </w:rPr>
        <w:t xml:space="preserve">; ; y 10, 7, 9 fracciones I y XXIV, y 11 del </w:t>
      </w:r>
      <w:r w:rsidRPr="00D83B3F">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D83B3F"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D83B3F" w:rsidRDefault="00585F00" w:rsidP="00585F00">
      <w:pPr>
        <w:pStyle w:val="Ttulo2"/>
        <w:rPr>
          <w:rFonts w:ascii="Palatino Linotype" w:hAnsi="Palatino Linotype"/>
          <w:b/>
          <w:color w:val="auto"/>
          <w:sz w:val="24"/>
        </w:rPr>
      </w:pPr>
      <w:bookmarkStart w:id="117" w:name="_Toc491791304"/>
      <w:bookmarkStart w:id="118" w:name="_Toc34157666"/>
      <w:r w:rsidRPr="00D83B3F">
        <w:rPr>
          <w:rFonts w:ascii="Palatino Linotype" w:hAnsi="Palatino Linotype"/>
          <w:b/>
          <w:color w:val="auto"/>
          <w:sz w:val="24"/>
        </w:rPr>
        <w:t>SEGUNDO. De la oportunidad y procedencia.</w:t>
      </w:r>
      <w:bookmarkEnd w:id="117"/>
      <w:bookmarkEnd w:id="118"/>
    </w:p>
    <w:p w14:paraId="7CBA5E3B" w14:textId="77777777" w:rsidR="00CE2991" w:rsidRPr="00D83B3F" w:rsidRDefault="00CE2991" w:rsidP="00CE2991">
      <w:pPr>
        <w:rPr>
          <w:lang w:val="es-MX" w:eastAsia="en-US"/>
        </w:rPr>
      </w:pPr>
    </w:p>
    <w:p w14:paraId="29A5650A" w14:textId="416EA88B" w:rsidR="00C93405" w:rsidRPr="00D83B3F" w:rsidRDefault="00C93405" w:rsidP="00C93405">
      <w:pPr>
        <w:pStyle w:val="Prrafodelista"/>
        <w:numPr>
          <w:ilvl w:val="0"/>
          <w:numId w:val="2"/>
        </w:numPr>
        <w:spacing w:line="360" w:lineRule="auto"/>
        <w:ind w:left="0" w:firstLine="0"/>
        <w:jc w:val="both"/>
        <w:rPr>
          <w:rFonts w:ascii="Palatino Linotype" w:hAnsi="Palatino Linotype"/>
        </w:rPr>
      </w:pPr>
      <w:bookmarkStart w:id="119" w:name="_Toc521431830"/>
      <w:bookmarkStart w:id="120" w:name="_Toc27653760"/>
      <w:r w:rsidRPr="00D83B3F">
        <w:rPr>
          <w:rFonts w:ascii="Palatino Linotype" w:eastAsia="Calibri" w:hAnsi="Palatino Linotype" w:cs="Arial"/>
        </w:rPr>
        <w:t xml:space="preserve">El medio de impugnación fue presentado a través del </w:t>
      </w:r>
      <w:proofErr w:type="spellStart"/>
      <w:r w:rsidRPr="00D83B3F">
        <w:rPr>
          <w:rFonts w:ascii="Palatino Linotype" w:eastAsia="Calibri" w:hAnsi="Palatino Linotype" w:cs="Arial"/>
          <w:b/>
        </w:rPr>
        <w:t>SAIMEX</w:t>
      </w:r>
      <w:proofErr w:type="spellEnd"/>
      <w:r w:rsidRPr="00D83B3F">
        <w:rPr>
          <w:rFonts w:ascii="Palatino Linotype" w:eastAsia="Calibri" w:hAnsi="Palatino Linotype" w:cs="Arial"/>
          <w:b/>
        </w:rPr>
        <w:t>,</w:t>
      </w:r>
      <w:r w:rsidRPr="00D83B3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83B3F">
        <w:rPr>
          <w:rFonts w:ascii="Palatino Linotype" w:eastAsia="Calibri" w:hAnsi="Palatino Linotype" w:cs="Arial"/>
          <w:b/>
        </w:rPr>
        <w:t>SUJETO OBLIGADO</w:t>
      </w:r>
      <w:r w:rsidRPr="00D83B3F">
        <w:rPr>
          <w:rFonts w:ascii="Palatino Linotype" w:eastAsia="Calibri" w:hAnsi="Palatino Linotype" w:cs="Arial"/>
        </w:rPr>
        <w:t xml:space="preserve"> e</w:t>
      </w:r>
      <w:r w:rsidR="00150BDE" w:rsidRPr="00D83B3F">
        <w:rPr>
          <w:rFonts w:ascii="Palatino Linotype" w:eastAsia="Calibri" w:hAnsi="Palatino Linotype" w:cs="Arial"/>
        </w:rPr>
        <w:t>ntrego su respuesta el día die</w:t>
      </w:r>
      <w:r w:rsidR="009714B2" w:rsidRPr="00D83B3F">
        <w:rPr>
          <w:rFonts w:ascii="Palatino Linotype" w:eastAsia="Calibri" w:hAnsi="Palatino Linotype" w:cs="Arial"/>
        </w:rPr>
        <w:t xml:space="preserve">z </w:t>
      </w:r>
      <w:r w:rsidRPr="00D83B3F">
        <w:rPr>
          <w:rFonts w:ascii="Palatino Linotype" w:eastAsia="Calibri" w:hAnsi="Palatino Linotype" w:cs="Arial"/>
        </w:rPr>
        <w:t>(</w:t>
      </w:r>
      <w:r w:rsidR="00150BDE" w:rsidRPr="00D83B3F">
        <w:rPr>
          <w:rFonts w:ascii="Palatino Linotype" w:eastAsia="Calibri" w:hAnsi="Palatino Linotype" w:cs="Arial"/>
        </w:rPr>
        <w:t>1</w:t>
      </w:r>
      <w:r w:rsidR="009714B2" w:rsidRPr="00D83B3F">
        <w:rPr>
          <w:rFonts w:ascii="Palatino Linotype" w:eastAsia="Calibri" w:hAnsi="Palatino Linotype" w:cs="Arial"/>
        </w:rPr>
        <w:t>0</w:t>
      </w:r>
      <w:r w:rsidRPr="00D83B3F">
        <w:rPr>
          <w:rFonts w:ascii="Palatino Linotype" w:eastAsia="Calibri" w:hAnsi="Palatino Linotype" w:cs="Arial"/>
        </w:rPr>
        <w:t xml:space="preserve">) de diciembre de dos mil diecinueve, </w:t>
      </w:r>
      <w:r w:rsidRPr="00D83B3F">
        <w:rPr>
          <w:rFonts w:ascii="Palatino Linotype" w:hAnsi="Palatino Linotype" w:cs="Arial"/>
        </w:rPr>
        <w:t xml:space="preserve">de tal forma que el plazo para interponer el </w:t>
      </w:r>
      <w:r w:rsidR="00150BDE" w:rsidRPr="00D83B3F">
        <w:rPr>
          <w:rFonts w:ascii="Palatino Linotype" w:hAnsi="Palatino Linotype" w:cs="Arial"/>
        </w:rPr>
        <w:t xml:space="preserve">recurso transcurrió del día </w:t>
      </w:r>
      <w:r w:rsidR="009714B2" w:rsidRPr="00D83B3F">
        <w:rPr>
          <w:rFonts w:ascii="Palatino Linotype" w:hAnsi="Palatino Linotype" w:cs="Arial"/>
        </w:rPr>
        <w:t>once</w:t>
      </w:r>
      <w:r w:rsidRPr="00D83B3F">
        <w:rPr>
          <w:rFonts w:ascii="Palatino Linotype" w:hAnsi="Palatino Linotype" w:cs="Arial"/>
        </w:rPr>
        <w:t xml:space="preserve"> (</w:t>
      </w:r>
      <w:r w:rsidR="00150BDE" w:rsidRPr="00D83B3F">
        <w:rPr>
          <w:rFonts w:ascii="Palatino Linotype" w:hAnsi="Palatino Linotype" w:cs="Arial"/>
        </w:rPr>
        <w:t>1</w:t>
      </w:r>
      <w:r w:rsidR="009714B2" w:rsidRPr="00D83B3F">
        <w:rPr>
          <w:rFonts w:ascii="Palatino Linotype" w:hAnsi="Palatino Linotype" w:cs="Arial"/>
        </w:rPr>
        <w:t>1</w:t>
      </w:r>
      <w:r w:rsidRPr="00D83B3F">
        <w:rPr>
          <w:rFonts w:ascii="Palatino Linotype" w:hAnsi="Palatino Linotype" w:cs="Arial"/>
        </w:rPr>
        <w:t xml:space="preserve">) de diciembre al </w:t>
      </w:r>
      <w:r w:rsidR="00BB03D0" w:rsidRPr="00D83B3F">
        <w:rPr>
          <w:rFonts w:ascii="Palatino Linotype" w:hAnsi="Palatino Linotype" w:cs="Arial"/>
        </w:rPr>
        <w:t>dieciséis</w:t>
      </w:r>
      <w:r w:rsidRPr="00D83B3F">
        <w:rPr>
          <w:rFonts w:ascii="Palatino Linotype" w:hAnsi="Palatino Linotype" w:cs="Arial"/>
        </w:rPr>
        <w:t xml:space="preserve"> (</w:t>
      </w:r>
      <w:r w:rsidR="009714B2" w:rsidRPr="00D83B3F">
        <w:rPr>
          <w:rFonts w:ascii="Palatino Linotype" w:hAnsi="Palatino Linotype" w:cs="Arial"/>
        </w:rPr>
        <w:t>16</w:t>
      </w:r>
      <w:r w:rsidRPr="00D83B3F">
        <w:rPr>
          <w:rFonts w:ascii="Palatino Linotype" w:hAnsi="Palatino Linotype" w:cs="Arial"/>
        </w:rPr>
        <w:t>) de enero de dos mil diecinueve; en consecuencia, el ahora recurrente presentó su inconformidad el día dieci</w:t>
      </w:r>
      <w:r w:rsidR="009714B2" w:rsidRPr="00D83B3F">
        <w:rPr>
          <w:rFonts w:ascii="Palatino Linotype" w:hAnsi="Palatino Linotype" w:cs="Arial"/>
        </w:rPr>
        <w:t>nueve</w:t>
      </w:r>
      <w:r w:rsidRPr="00D83B3F">
        <w:rPr>
          <w:rFonts w:ascii="Palatino Linotype" w:hAnsi="Palatino Linotype" w:cs="Arial"/>
        </w:rPr>
        <w:t xml:space="preserve"> (1</w:t>
      </w:r>
      <w:r w:rsidR="009714B2" w:rsidRPr="00D83B3F">
        <w:rPr>
          <w:rFonts w:ascii="Palatino Linotype" w:hAnsi="Palatino Linotype" w:cs="Arial"/>
        </w:rPr>
        <w:t>9</w:t>
      </w:r>
      <w:r w:rsidRPr="00D83B3F">
        <w:rPr>
          <w:rFonts w:ascii="Palatino Linotype" w:hAnsi="Palatino Linotype" w:cs="Arial"/>
        </w:rPr>
        <w:t xml:space="preserve">) de diciembre de dos mil </w:t>
      </w:r>
      <w:r w:rsidRPr="00D83B3F">
        <w:rPr>
          <w:rFonts w:ascii="Palatino Linotype" w:hAnsi="Palatino Linotype" w:cs="Arial"/>
        </w:rPr>
        <w:lastRenderedPageBreak/>
        <w:t xml:space="preserve">diecinueve; por lo que el medio de impugnación se encuentra dentro del lapso legalmente establecido para tal efecto. </w:t>
      </w:r>
    </w:p>
    <w:p w14:paraId="4437B72E" w14:textId="77777777" w:rsidR="00A87674" w:rsidRPr="00D83B3F" w:rsidRDefault="00A87674" w:rsidP="00A87674">
      <w:pPr>
        <w:pStyle w:val="Prrafodelista"/>
        <w:spacing w:line="360" w:lineRule="auto"/>
        <w:ind w:left="0"/>
        <w:jc w:val="both"/>
        <w:rPr>
          <w:rFonts w:ascii="Palatino Linotype" w:hAnsi="Palatino Linotype"/>
        </w:rPr>
      </w:pPr>
    </w:p>
    <w:p w14:paraId="37DF0DD0" w14:textId="77777777" w:rsidR="00C93405" w:rsidRPr="00D83B3F" w:rsidRDefault="00C93405" w:rsidP="00C93405">
      <w:pPr>
        <w:pStyle w:val="Prrafodelista"/>
        <w:numPr>
          <w:ilvl w:val="0"/>
          <w:numId w:val="2"/>
        </w:numPr>
        <w:spacing w:line="360" w:lineRule="auto"/>
        <w:ind w:left="0" w:firstLine="0"/>
        <w:jc w:val="both"/>
        <w:rPr>
          <w:rFonts w:ascii="Palatino Linotype" w:hAnsi="Palatino Linotype"/>
        </w:rPr>
      </w:pPr>
      <w:r w:rsidRPr="00D83B3F">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7FD16B7" w14:textId="77777777" w:rsidR="00C93405" w:rsidRPr="00D83B3F" w:rsidRDefault="00C93405" w:rsidP="00C93405">
      <w:pPr>
        <w:pStyle w:val="Prrafodelista"/>
        <w:rPr>
          <w:rFonts w:ascii="Palatino Linotype" w:hAnsi="Palatino Linotype" w:cs="Arial"/>
          <w:szCs w:val="23"/>
        </w:rPr>
      </w:pPr>
    </w:p>
    <w:p w14:paraId="44010200" w14:textId="77777777" w:rsidR="00254FE5" w:rsidRPr="00D83B3F" w:rsidRDefault="00254FE5" w:rsidP="00254FE5">
      <w:pPr>
        <w:pStyle w:val="Ttulo1"/>
        <w:spacing w:line="360" w:lineRule="auto"/>
        <w:rPr>
          <w:b/>
          <w:color w:val="000000" w:themeColor="text1"/>
          <w:szCs w:val="24"/>
        </w:rPr>
      </w:pPr>
      <w:bookmarkStart w:id="121" w:name="_Toc34157667"/>
      <w:r w:rsidRPr="00D83B3F">
        <w:rPr>
          <w:b/>
          <w:color w:val="000000" w:themeColor="text1"/>
          <w:szCs w:val="24"/>
        </w:rPr>
        <w:t xml:space="preserve">TERCERO. </w:t>
      </w:r>
      <w:bookmarkStart w:id="122" w:name="_Toc501021589"/>
      <w:bookmarkEnd w:id="119"/>
      <w:r w:rsidRPr="00D83B3F">
        <w:rPr>
          <w:b/>
          <w:color w:val="000000" w:themeColor="text1"/>
          <w:szCs w:val="24"/>
        </w:rPr>
        <w:t xml:space="preserve">Del planteamiento de la </w:t>
      </w:r>
      <w:r w:rsidRPr="00D83B3F">
        <w:rPr>
          <w:b/>
          <w:i/>
          <w:color w:val="000000" w:themeColor="text1"/>
          <w:szCs w:val="24"/>
        </w:rPr>
        <w:t>Litis</w:t>
      </w:r>
      <w:r w:rsidRPr="00D83B3F">
        <w:rPr>
          <w:b/>
          <w:color w:val="000000" w:themeColor="text1"/>
          <w:szCs w:val="24"/>
        </w:rPr>
        <w:t>.</w:t>
      </w:r>
      <w:bookmarkEnd w:id="120"/>
      <w:bookmarkEnd w:id="121"/>
      <w:bookmarkEnd w:id="122"/>
    </w:p>
    <w:p w14:paraId="788ECE0F" w14:textId="55BCA01D" w:rsidR="00254FE5" w:rsidRPr="00D83B3F" w:rsidRDefault="00254FE5" w:rsidP="009714B2">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D83B3F">
        <w:rPr>
          <w:rFonts w:ascii="Palatino Linotype" w:eastAsia="Calibri" w:hAnsi="Palatino Linotype" w:cs="Arial"/>
        </w:rPr>
        <w:t>Seguidamente</w:t>
      </w:r>
      <w:r w:rsidRPr="00D83B3F">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D83B3F">
        <w:rPr>
          <w:rFonts w:ascii="Palatino Linotype" w:hAnsi="Palatino Linotype" w:cs="Arial"/>
          <w:color w:val="000000" w:themeColor="text1"/>
        </w:rPr>
        <w:t>l ahora recurrente, solicitó la información transcrita en el anterior párrafo uno (01)</w:t>
      </w:r>
      <w:r w:rsidRPr="00D83B3F">
        <w:rPr>
          <w:rFonts w:ascii="Palatino Linotype" w:hAnsi="Palatino Linotype"/>
          <w:i/>
          <w:color w:val="000000"/>
        </w:rPr>
        <w:t>,</w:t>
      </w:r>
      <w:r w:rsidRPr="00D83B3F">
        <w:rPr>
          <w:rFonts w:ascii="Palatino Linotype" w:hAnsi="Palatino Linotype"/>
          <w:color w:val="000000"/>
        </w:rPr>
        <w:t xml:space="preserve"> consecutivamente con motivo de la respuesta emitida por el </w:t>
      </w:r>
      <w:r w:rsidRPr="00D83B3F">
        <w:rPr>
          <w:rFonts w:ascii="Palatino Linotype" w:hAnsi="Palatino Linotype"/>
          <w:b/>
          <w:color w:val="000000"/>
        </w:rPr>
        <w:t>SUJETO OBLIGADO</w:t>
      </w:r>
      <w:r w:rsidRPr="00D83B3F">
        <w:rPr>
          <w:rFonts w:ascii="Palatino Linotype" w:hAnsi="Palatino Linotype"/>
          <w:color w:val="000000"/>
        </w:rPr>
        <w:t xml:space="preserve"> se pronunció</w:t>
      </w:r>
      <w:r w:rsidRPr="00D83B3F">
        <w:rPr>
          <w:rFonts w:ascii="Palatino Linotype" w:hAnsi="Palatino Linotype" w:cs="Arial"/>
          <w:color w:val="000000" w:themeColor="text1"/>
        </w:rPr>
        <w:t xml:space="preserve"> a grosso modo en los términos siguientes: </w:t>
      </w:r>
      <w:r w:rsidRPr="00D83B3F">
        <w:rPr>
          <w:rFonts w:ascii="Palatino Linotype" w:hAnsi="Palatino Linotype" w:cs="Arial"/>
          <w:i/>
          <w:color w:val="000000" w:themeColor="text1"/>
        </w:rPr>
        <w:t>"</w:t>
      </w:r>
      <w:r w:rsidR="009714B2" w:rsidRPr="00D83B3F">
        <w:t xml:space="preserve"> </w:t>
      </w:r>
      <w:r w:rsidR="009714B2" w:rsidRPr="00D83B3F">
        <w:rPr>
          <w:rFonts w:ascii="Palatino Linotype" w:hAnsi="Palatino Linotype"/>
          <w:i/>
        </w:rPr>
        <w:t xml:space="preserve">No me entregan la información que solicite. </w:t>
      </w:r>
      <w:r w:rsidRPr="00D83B3F">
        <w:rPr>
          <w:rFonts w:ascii="Palatino Linotype" w:hAnsi="Palatino Linotype" w:cs="Arial"/>
          <w:i/>
          <w:color w:val="000000" w:themeColor="text1"/>
        </w:rPr>
        <w:t>".</w:t>
      </w:r>
      <w:r w:rsidRPr="00D83B3F">
        <w:rPr>
          <w:rFonts w:ascii="Palatino Linotype" w:hAnsi="Palatino Linotype" w:cs="Arial"/>
          <w:color w:val="000000" w:themeColor="text1"/>
        </w:rPr>
        <w:t xml:space="preserve"> Atento a lo anterior se advierte</w:t>
      </w:r>
      <w:r w:rsidRPr="00D83B3F">
        <w:rPr>
          <w:rFonts w:ascii="Palatino Linotype" w:eastAsia="Times New Roman" w:hAnsi="Palatino Linotype"/>
          <w:color w:val="000000" w:themeColor="text1"/>
        </w:rPr>
        <w:t xml:space="preserve"> el particular pretende actualizar la causa de procedencia</w:t>
      </w:r>
      <w:r w:rsidRPr="00D83B3F">
        <w:rPr>
          <w:rFonts w:ascii="Palatino Linotype" w:eastAsia="Times New Roman" w:hAnsi="Palatino Linotype"/>
          <w:b/>
          <w:color w:val="000000" w:themeColor="text1"/>
        </w:rPr>
        <w:t xml:space="preserve"> </w:t>
      </w:r>
      <w:r w:rsidRPr="00D83B3F">
        <w:rPr>
          <w:rFonts w:ascii="Palatino Linotype" w:eastAsia="Times New Roman" w:hAnsi="Palatino Linotype" w:cs="Arial"/>
          <w:color w:val="000000" w:themeColor="text1"/>
          <w:lang w:eastAsia="es-MX"/>
        </w:rPr>
        <w:t xml:space="preserve">contenida en </w:t>
      </w:r>
      <w:r w:rsidRPr="00D83B3F">
        <w:rPr>
          <w:rFonts w:ascii="Palatino Linotype" w:eastAsia="Times New Roman" w:hAnsi="Palatino Linotype" w:cs="Arial"/>
          <w:color w:val="000000" w:themeColor="text1"/>
          <w:lang w:val="es-ES" w:eastAsia="es-MX"/>
        </w:rPr>
        <w:t>el artículo</w:t>
      </w:r>
      <w:r w:rsidRPr="00D83B3F">
        <w:rPr>
          <w:rFonts w:ascii="Palatino Linotype" w:eastAsia="Times New Roman" w:hAnsi="Palatino Linotype" w:cs="Arial"/>
          <w:b/>
          <w:color w:val="000000" w:themeColor="text1"/>
          <w:lang w:val="es-ES" w:eastAsia="es-MX"/>
        </w:rPr>
        <w:t xml:space="preserve"> 179</w:t>
      </w:r>
      <w:r w:rsidR="00061742" w:rsidRPr="00D83B3F">
        <w:rPr>
          <w:rFonts w:ascii="Palatino Linotype" w:eastAsia="Times New Roman" w:hAnsi="Palatino Linotype" w:cs="Arial"/>
          <w:color w:val="000000" w:themeColor="text1"/>
          <w:lang w:val="es-ES" w:eastAsia="es-MX"/>
        </w:rPr>
        <w:t xml:space="preserve"> fracción </w:t>
      </w:r>
      <w:r w:rsidR="00171E0A" w:rsidRPr="00D83B3F">
        <w:rPr>
          <w:rFonts w:ascii="Palatino Linotype" w:eastAsia="Times New Roman" w:hAnsi="Palatino Linotype" w:cs="Arial"/>
          <w:b/>
          <w:color w:val="000000" w:themeColor="text1"/>
          <w:lang w:val="es-ES" w:eastAsia="es-MX"/>
        </w:rPr>
        <w:t>V</w:t>
      </w:r>
      <w:r w:rsidRPr="00D83B3F">
        <w:rPr>
          <w:rFonts w:ascii="Palatino Linotype" w:eastAsia="Times New Roman" w:hAnsi="Palatino Linotype" w:cs="Arial"/>
          <w:color w:val="000000" w:themeColor="text1"/>
          <w:lang w:val="es-ES" w:eastAsia="es-MX"/>
        </w:rPr>
        <w:t xml:space="preserve"> de la </w:t>
      </w:r>
      <w:r w:rsidRPr="00D83B3F">
        <w:rPr>
          <w:rFonts w:ascii="Palatino Linotype" w:eastAsia="Calibri" w:hAnsi="Palatino Linotype" w:cs="Arial"/>
          <w:b/>
          <w:color w:val="000000" w:themeColor="text1"/>
          <w:lang w:val="es-ES"/>
        </w:rPr>
        <w:t>Ley de Transparencia y Acceso a la Información Pública del Estado de México y Municipios</w:t>
      </w:r>
      <w:r w:rsidRPr="00D83B3F">
        <w:rPr>
          <w:rFonts w:ascii="Palatino Linotype" w:eastAsia="Times New Roman" w:hAnsi="Palatino Linotype" w:cs="Arial"/>
          <w:color w:val="000000" w:themeColor="text1"/>
          <w:lang w:val="es-ES" w:eastAsia="es-MX"/>
        </w:rPr>
        <w:t xml:space="preserve">, en virtud que la fracción de referencia determina el supuesto de </w:t>
      </w:r>
      <w:r w:rsidR="00171E0A" w:rsidRPr="00D83B3F">
        <w:rPr>
          <w:rFonts w:ascii="Palatino Linotype" w:eastAsia="Times New Roman" w:hAnsi="Palatino Linotype" w:cs="Arial"/>
          <w:color w:val="000000" w:themeColor="text1"/>
          <w:lang w:val="es-ES" w:eastAsia="es-MX"/>
        </w:rPr>
        <w:t xml:space="preserve">la </w:t>
      </w:r>
      <w:r w:rsidR="00FC6D86" w:rsidRPr="00D83B3F">
        <w:rPr>
          <w:rFonts w:ascii="Palatino Linotype" w:eastAsia="Times New Roman" w:hAnsi="Palatino Linotype" w:cs="Arial"/>
          <w:color w:val="000000" w:themeColor="text1"/>
          <w:lang w:val="es-ES" w:eastAsia="es-MX"/>
        </w:rPr>
        <w:t>entrega de información incompleta</w:t>
      </w:r>
      <w:r w:rsidR="00207915" w:rsidRPr="00D83B3F">
        <w:rPr>
          <w:rFonts w:ascii="Palatino Linotype" w:eastAsia="Times New Roman" w:hAnsi="Palatino Linotype" w:cs="Arial"/>
          <w:color w:val="000000" w:themeColor="text1"/>
          <w:lang w:val="es-ES" w:eastAsia="es-MX"/>
        </w:rPr>
        <w:t>;</w:t>
      </w:r>
      <w:r w:rsidRPr="00D83B3F">
        <w:rPr>
          <w:rFonts w:ascii="Palatino Linotype" w:eastAsia="Times New Roman" w:hAnsi="Palatino Linotype" w:cs="Arial"/>
          <w:color w:val="000000" w:themeColor="text1"/>
          <w:lang w:val="es-ES" w:eastAsia="es-MX"/>
        </w:rPr>
        <w:t xml:space="preserve"> supuesto del que </w:t>
      </w:r>
      <w:r w:rsidR="0005437C" w:rsidRPr="00D83B3F">
        <w:rPr>
          <w:rFonts w:ascii="Palatino Linotype" w:eastAsia="Times New Roman" w:hAnsi="Palatino Linotype" w:cs="Arial"/>
          <w:color w:val="000000" w:themeColor="text1"/>
          <w:lang w:val="es-ES" w:eastAsia="es-MX"/>
        </w:rPr>
        <w:t>e</w:t>
      </w:r>
      <w:r w:rsidRPr="00D83B3F">
        <w:rPr>
          <w:rFonts w:ascii="Palatino Linotype" w:eastAsia="Times New Roman" w:hAnsi="Palatino Linotype" w:cs="Arial"/>
          <w:color w:val="000000" w:themeColor="text1"/>
          <w:lang w:val="es-ES" w:eastAsia="es-MX"/>
        </w:rPr>
        <w:t xml:space="preserve">l ahora recurrente se duele, de modo tal </w:t>
      </w:r>
      <w:r w:rsidRPr="00D83B3F">
        <w:rPr>
          <w:rFonts w:ascii="Palatino Linotype" w:hAnsi="Palatino Linotype" w:cs="Arial"/>
          <w:color w:val="000000" w:themeColor="text1"/>
          <w:szCs w:val="23"/>
        </w:rPr>
        <w:t xml:space="preserve">que el presente recurso de revisión se circunscribirá en determinar si el </w:t>
      </w:r>
      <w:r w:rsidRPr="00D83B3F">
        <w:rPr>
          <w:rFonts w:ascii="Palatino Linotype" w:hAnsi="Palatino Linotype" w:cs="Arial"/>
          <w:b/>
          <w:color w:val="000000" w:themeColor="text1"/>
          <w:szCs w:val="23"/>
        </w:rPr>
        <w:t>SUJETO</w:t>
      </w:r>
      <w:r w:rsidRPr="00D83B3F">
        <w:rPr>
          <w:rFonts w:ascii="Palatino Linotype" w:hAnsi="Palatino Linotype" w:cs="Arial"/>
          <w:color w:val="000000" w:themeColor="text1"/>
          <w:szCs w:val="23"/>
        </w:rPr>
        <w:t xml:space="preserve"> </w:t>
      </w:r>
      <w:r w:rsidRPr="00D83B3F">
        <w:rPr>
          <w:rFonts w:ascii="Palatino Linotype" w:hAnsi="Palatino Linotype" w:cs="Arial"/>
          <w:b/>
          <w:color w:val="000000" w:themeColor="text1"/>
          <w:szCs w:val="23"/>
        </w:rPr>
        <w:lastRenderedPageBreak/>
        <w:t>OBLIGADO</w:t>
      </w:r>
      <w:r w:rsidRPr="00D83B3F">
        <w:rPr>
          <w:rFonts w:ascii="Palatino Linotype" w:hAnsi="Palatino Linotype" w:cs="Arial"/>
          <w:color w:val="000000" w:themeColor="text1"/>
          <w:szCs w:val="23"/>
        </w:rPr>
        <w:t xml:space="preserve"> con su respuesta ciertamente </w:t>
      </w:r>
      <w:r w:rsidRPr="00D83B3F">
        <w:rPr>
          <w:rFonts w:ascii="Palatino Linotype" w:eastAsia="Times New Roman" w:hAnsi="Palatino Linotype"/>
          <w:color w:val="000000" w:themeColor="text1"/>
        </w:rPr>
        <w:t>actualiza la causa de procedencia</w:t>
      </w:r>
      <w:r w:rsidRPr="00D83B3F">
        <w:rPr>
          <w:rFonts w:ascii="Palatino Linotype" w:eastAsia="Times New Roman" w:hAnsi="Palatino Linotype"/>
          <w:b/>
          <w:color w:val="000000" w:themeColor="text1"/>
        </w:rPr>
        <w:t xml:space="preserve"> </w:t>
      </w:r>
      <w:r w:rsidRPr="00D83B3F">
        <w:rPr>
          <w:rFonts w:ascii="Palatino Linotype" w:eastAsia="Times New Roman" w:hAnsi="Palatino Linotype" w:cs="Arial"/>
          <w:color w:val="000000" w:themeColor="text1"/>
          <w:lang w:eastAsia="es-MX"/>
        </w:rPr>
        <w:t>del dispositivo jurídico en comento.</w:t>
      </w:r>
    </w:p>
    <w:p w14:paraId="287B4A8F" w14:textId="77777777" w:rsidR="00A87674" w:rsidRPr="00D83B3F" w:rsidRDefault="00A87674" w:rsidP="00A87674">
      <w:pPr>
        <w:pStyle w:val="Prrafodelista"/>
        <w:spacing w:line="360" w:lineRule="auto"/>
        <w:ind w:left="0"/>
        <w:jc w:val="both"/>
        <w:rPr>
          <w:rFonts w:ascii="Palatino Linotype" w:eastAsia="Times New Roman" w:hAnsi="Palatino Linotype" w:cs="Arial"/>
          <w:color w:val="000000" w:themeColor="text1"/>
        </w:rPr>
      </w:pPr>
    </w:p>
    <w:p w14:paraId="71411D5B" w14:textId="77777777" w:rsidR="00F4414A" w:rsidRPr="00D83B3F" w:rsidRDefault="00F4414A" w:rsidP="00F4414A">
      <w:pPr>
        <w:pStyle w:val="Ttulo1"/>
        <w:spacing w:line="360" w:lineRule="auto"/>
        <w:rPr>
          <w:b/>
          <w:color w:val="000000" w:themeColor="text1"/>
          <w:szCs w:val="24"/>
        </w:rPr>
      </w:pPr>
      <w:bookmarkStart w:id="123" w:name="_Toc501021590"/>
      <w:bookmarkStart w:id="124" w:name="_Toc27653761"/>
      <w:bookmarkStart w:id="125" w:name="_Toc34157668"/>
      <w:r w:rsidRPr="00D83B3F">
        <w:rPr>
          <w:b/>
          <w:color w:val="000000" w:themeColor="text1"/>
          <w:szCs w:val="24"/>
        </w:rPr>
        <w:t>CUARTO. Del estudio y resolución del asunto.</w:t>
      </w:r>
      <w:bookmarkEnd w:id="123"/>
      <w:bookmarkEnd w:id="124"/>
      <w:bookmarkEnd w:id="125"/>
    </w:p>
    <w:p w14:paraId="087372FD" w14:textId="77777777" w:rsidR="00FC6D86" w:rsidRPr="00D83B3F" w:rsidRDefault="00FC6D86" w:rsidP="00FC6D86">
      <w:pPr>
        <w:rPr>
          <w:lang w:val="es-MX" w:eastAsia="en-US"/>
        </w:rPr>
      </w:pPr>
    </w:p>
    <w:p w14:paraId="192535B5" w14:textId="77777777" w:rsidR="00FC6D86" w:rsidRPr="00D83B3F" w:rsidRDefault="00FC6D86" w:rsidP="00FC6D86">
      <w:pPr>
        <w:pStyle w:val="Prrafodelista"/>
        <w:numPr>
          <w:ilvl w:val="0"/>
          <w:numId w:val="2"/>
        </w:numPr>
        <w:spacing w:line="360" w:lineRule="auto"/>
        <w:ind w:left="0" w:firstLine="0"/>
        <w:jc w:val="both"/>
        <w:rPr>
          <w:rFonts w:ascii="Palatino Linotype" w:hAnsi="Palatino Linotype" w:cs="Arial"/>
          <w:i/>
          <w:lang w:val="es-MX"/>
        </w:rPr>
      </w:pPr>
      <w:r w:rsidRPr="00D83B3F">
        <w:rPr>
          <w:rFonts w:ascii="Palatino Linotype" w:eastAsia="Calibri" w:hAnsi="Palatino Linotype" w:cs="Arial"/>
        </w:rPr>
        <w:t>Derivado</w:t>
      </w:r>
      <w:r w:rsidRPr="00D83B3F">
        <w:rPr>
          <w:rFonts w:ascii="Palatino Linotype" w:hAnsi="Palatino Linotype" w:cs="Arial"/>
          <w:szCs w:val="23"/>
        </w:rPr>
        <w:t xml:space="preserve"> del planteamiento de la </w:t>
      </w:r>
      <w:r w:rsidRPr="00D83B3F">
        <w:rPr>
          <w:rFonts w:ascii="Palatino Linotype" w:hAnsi="Palatino Linotype" w:cs="Arial"/>
          <w:i/>
          <w:szCs w:val="23"/>
        </w:rPr>
        <w:t>Litis</w:t>
      </w:r>
      <w:r w:rsidRPr="00D83B3F">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D83B3F">
        <w:rPr>
          <w:rFonts w:ascii="Palatino Linotype" w:eastAsia="Calibri" w:hAnsi="Palatino Linotype" w:cs="Arial"/>
          <w:b/>
          <w:lang w:val="es-ES"/>
        </w:rPr>
        <w:t>Ley de Transparencia y Acceso a la Información Pública del Estado de México y Municipios</w:t>
      </w:r>
      <w:r w:rsidRPr="00D83B3F">
        <w:rPr>
          <w:rFonts w:ascii="Palatino Linotype" w:eastAsia="Times New Roman" w:hAnsi="Palatino Linotype" w:cs="Arial"/>
          <w:lang w:val="es-ES" w:eastAsia="es-MX"/>
        </w:rPr>
        <w:t>.</w:t>
      </w:r>
    </w:p>
    <w:p w14:paraId="438A2AEF" w14:textId="77777777" w:rsidR="00FC6D86" w:rsidRPr="00D83B3F" w:rsidRDefault="00FC6D86" w:rsidP="00FC6D86">
      <w:pPr>
        <w:pStyle w:val="Prrafodelista"/>
        <w:spacing w:before="240" w:after="240" w:line="360" w:lineRule="auto"/>
        <w:ind w:left="426"/>
        <w:jc w:val="both"/>
        <w:rPr>
          <w:rFonts w:ascii="Palatino Linotype" w:hAnsi="Palatino Linotype" w:cs="Arial"/>
          <w:i/>
          <w:lang w:val="es-MX"/>
        </w:rPr>
      </w:pPr>
    </w:p>
    <w:p w14:paraId="269DE5EC" w14:textId="77777777" w:rsidR="00FC6D86" w:rsidRPr="00D83B3F"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D83B3F">
        <w:rPr>
          <w:rFonts w:ascii="Palatino Linotype" w:eastAsia="Calibri" w:hAnsi="Palatino Linotype" w:cs="Arial"/>
        </w:rPr>
        <w:t>Es</w:t>
      </w:r>
      <w:r w:rsidRPr="00D83B3F">
        <w:rPr>
          <w:rFonts w:ascii="Palatino Linotype" w:hAnsi="Palatino Linotype"/>
        </w:rPr>
        <w:t xml:space="preserve"> menester precisar que este </w:t>
      </w:r>
      <w:r w:rsidRPr="00D83B3F">
        <w:rPr>
          <w:rFonts w:ascii="Palatino Linotype" w:eastAsia="MS Mincho" w:hAnsi="Palatino Linotype" w:cs="Times New Roman"/>
          <w:color w:val="000000"/>
        </w:rPr>
        <w:t xml:space="preserve">Órgano Garante parte de que </w:t>
      </w:r>
      <w:r w:rsidRPr="00D83B3F">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83B3F">
        <w:rPr>
          <w:rFonts w:ascii="Palatino Linotype" w:eastAsia="Times New Roman" w:hAnsi="Palatino Linotype" w:cs="Arial"/>
          <w:color w:val="000000"/>
        </w:rPr>
        <w:t xml:space="preserve"> </w:t>
      </w:r>
      <w:r w:rsidRPr="00D83B3F">
        <w:rPr>
          <w:rFonts w:ascii="Palatino Linotype" w:eastAsia="Times New Roman" w:hAnsi="Palatino Linotype" w:cs="Arial"/>
          <w:b/>
          <w:color w:val="000000"/>
        </w:rPr>
        <w:t>SUJETO OBLIGADO</w:t>
      </w:r>
      <w:r w:rsidRPr="00D83B3F">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83B3F">
        <w:rPr>
          <w:rFonts w:ascii="Palatino Linotype" w:eastAsia="Times New Roman" w:hAnsi="Palatino Linotype" w:cs="Arial"/>
          <w:b/>
          <w:color w:val="000000"/>
        </w:rPr>
        <w:t xml:space="preserve">Constitución Política de los </w:t>
      </w:r>
      <w:r w:rsidRPr="00D83B3F">
        <w:rPr>
          <w:rFonts w:ascii="Palatino Linotype" w:eastAsia="Times New Roman" w:hAnsi="Palatino Linotype" w:cs="Arial"/>
          <w:b/>
          <w:color w:val="000000"/>
        </w:rPr>
        <w:lastRenderedPageBreak/>
        <w:t xml:space="preserve">Estados Unidos Mexicanos </w:t>
      </w:r>
      <w:r w:rsidRPr="00D83B3F">
        <w:rPr>
          <w:rFonts w:ascii="Palatino Linotype" w:eastAsia="Times New Roman" w:hAnsi="Palatino Linotype" w:cs="Arial"/>
          <w:color w:val="000000"/>
        </w:rPr>
        <w:t xml:space="preserve">al señalar la obligación de “promover, </w:t>
      </w:r>
      <w:r w:rsidRPr="00D83B3F">
        <w:rPr>
          <w:rFonts w:ascii="Palatino Linotype" w:eastAsia="Times New Roman" w:hAnsi="Palatino Linotype" w:cs="Arial"/>
          <w:b/>
          <w:color w:val="000000"/>
        </w:rPr>
        <w:t>respetar</w:t>
      </w:r>
      <w:r w:rsidRPr="00D83B3F">
        <w:rPr>
          <w:rFonts w:ascii="Palatino Linotype" w:eastAsia="Times New Roman" w:hAnsi="Palatino Linotype" w:cs="Arial"/>
          <w:color w:val="000000"/>
        </w:rPr>
        <w:t xml:space="preserve">, proteger y </w:t>
      </w:r>
      <w:r w:rsidRPr="00D83B3F">
        <w:rPr>
          <w:rFonts w:ascii="Palatino Linotype" w:eastAsia="Times New Roman" w:hAnsi="Palatino Linotype" w:cs="Arial"/>
          <w:b/>
          <w:color w:val="000000"/>
        </w:rPr>
        <w:t>garantizar</w:t>
      </w:r>
      <w:r w:rsidRPr="00D83B3F">
        <w:rPr>
          <w:rFonts w:ascii="Palatino Linotype" w:eastAsia="Times New Roman" w:hAnsi="Palatino Linotype" w:cs="Arial"/>
          <w:color w:val="000000"/>
        </w:rPr>
        <w:t xml:space="preserve"> los derechos humanos”, entre los cuales se encuentra dicho derecho. </w:t>
      </w:r>
    </w:p>
    <w:p w14:paraId="128A5312" w14:textId="77777777" w:rsidR="00FC6D86" w:rsidRPr="00D83B3F" w:rsidRDefault="00FC6D86" w:rsidP="00FC6D86">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FA1A630" w14:textId="77777777" w:rsidR="00FC6D86" w:rsidRPr="00D83B3F" w:rsidRDefault="00FC6D86" w:rsidP="00BB32F4">
      <w:pPr>
        <w:pStyle w:val="Prrafodelista"/>
        <w:numPr>
          <w:ilvl w:val="0"/>
          <w:numId w:val="2"/>
        </w:numPr>
        <w:spacing w:line="360" w:lineRule="auto"/>
        <w:ind w:left="0" w:firstLine="0"/>
        <w:jc w:val="both"/>
        <w:rPr>
          <w:rFonts w:ascii="Palatino Linotype" w:eastAsia="Times New Roman" w:hAnsi="Palatino Linotype"/>
        </w:rPr>
      </w:pPr>
      <w:r w:rsidRPr="00D83B3F">
        <w:rPr>
          <w:rFonts w:ascii="Palatino Linotype" w:eastAsia="Calibri" w:hAnsi="Palatino Linotype" w:cs="Arial"/>
        </w:rPr>
        <w:t>Por</w:t>
      </w:r>
      <w:r w:rsidRPr="00D83B3F">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77178AC" w14:textId="77777777" w:rsidR="00FC6D86" w:rsidRPr="00D83B3F" w:rsidRDefault="00FC6D86" w:rsidP="00FC6D86">
      <w:pPr>
        <w:pStyle w:val="Prrafodelista"/>
        <w:ind w:left="426"/>
        <w:rPr>
          <w:rFonts w:ascii="Palatino Linotype" w:eastAsia="MS Mincho" w:hAnsi="Palatino Linotype" w:cs="Times New Roman"/>
          <w:color w:val="000000"/>
        </w:rPr>
      </w:pPr>
    </w:p>
    <w:p w14:paraId="372F3447" w14:textId="77777777" w:rsidR="00FC6D86" w:rsidRPr="00D83B3F"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D83B3F">
        <w:rPr>
          <w:rFonts w:ascii="Palatino Linotype" w:eastAsia="Calibri" w:hAnsi="Palatino Linotype" w:cs="Arial"/>
        </w:rPr>
        <w:t>Además</w:t>
      </w:r>
      <w:r w:rsidRPr="00D83B3F">
        <w:rPr>
          <w:rFonts w:ascii="Palatino Linotype" w:eastAsia="MS Mincho" w:hAnsi="Palatino Linotype" w:cs="Times New Roman"/>
          <w:color w:val="000000"/>
        </w:rPr>
        <w:t xml:space="preserve"> de la obligación de promover, </w:t>
      </w:r>
      <w:r w:rsidRPr="00D83B3F">
        <w:rPr>
          <w:rFonts w:ascii="Palatino Linotype" w:eastAsia="MS Mincho" w:hAnsi="Palatino Linotype" w:cs="Times New Roman"/>
          <w:b/>
          <w:color w:val="000000"/>
          <w:u w:val="single"/>
        </w:rPr>
        <w:t>respetar, proteger</w:t>
      </w:r>
      <w:r w:rsidRPr="00D83B3F">
        <w:rPr>
          <w:rFonts w:ascii="Palatino Linotype" w:eastAsia="MS Mincho" w:hAnsi="Palatino Linotype" w:cs="Times New Roman"/>
          <w:color w:val="000000"/>
        </w:rPr>
        <w:t xml:space="preserve"> y garantizar el derecho de acceso a la información, la </w:t>
      </w:r>
      <w:r w:rsidRPr="00D83B3F">
        <w:rPr>
          <w:rFonts w:ascii="Palatino Linotype" w:eastAsia="MS Mincho" w:hAnsi="Palatino Linotype" w:cs="Times New Roman"/>
          <w:b/>
          <w:color w:val="000000"/>
        </w:rPr>
        <w:t xml:space="preserve">Ley General de Trasparencia y Acceso a la Información Pública del Estado de México y Municipios </w:t>
      </w:r>
      <w:r w:rsidRPr="00D83B3F">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D83B3F">
        <w:rPr>
          <w:rFonts w:ascii="Palatino Linotype" w:eastAsia="MS Mincho" w:hAnsi="Palatino Linotype" w:cs="Times New Roman"/>
          <w:b/>
          <w:color w:val="000000"/>
        </w:rPr>
        <w:t>simplicidad y rapidez</w:t>
      </w:r>
      <w:r w:rsidRPr="00D83B3F">
        <w:rPr>
          <w:rFonts w:ascii="Palatino Linotype" w:eastAsia="MS Mincho" w:hAnsi="Palatino Linotype" w:cs="Times New Roman"/>
          <w:color w:val="000000"/>
        </w:rPr>
        <w:t xml:space="preserve">. </w:t>
      </w:r>
    </w:p>
    <w:p w14:paraId="28F560CF" w14:textId="77777777" w:rsidR="00FC6D86" w:rsidRPr="00D83B3F" w:rsidRDefault="00FC6D86" w:rsidP="00FC6D86">
      <w:pPr>
        <w:pStyle w:val="Prrafodelista"/>
        <w:rPr>
          <w:rFonts w:ascii="Palatino Linotype" w:eastAsia="MS Mincho" w:hAnsi="Palatino Linotype" w:cs="Times New Roman"/>
          <w:color w:val="000000"/>
        </w:rPr>
      </w:pPr>
    </w:p>
    <w:p w14:paraId="688FB6F2" w14:textId="77777777" w:rsidR="00FC6D86" w:rsidRPr="00D83B3F" w:rsidRDefault="00FC6D86" w:rsidP="00BB32F4">
      <w:pPr>
        <w:pStyle w:val="Prrafodelista"/>
        <w:numPr>
          <w:ilvl w:val="0"/>
          <w:numId w:val="2"/>
        </w:numPr>
        <w:spacing w:line="360" w:lineRule="auto"/>
        <w:ind w:left="0" w:firstLine="0"/>
        <w:jc w:val="both"/>
        <w:rPr>
          <w:rFonts w:ascii="Palatino Linotype" w:hAnsi="Palatino Linotype" w:cs="Arial"/>
          <w:i/>
          <w:lang w:val="es-MX"/>
        </w:rPr>
      </w:pPr>
      <w:r w:rsidRPr="00D83B3F">
        <w:rPr>
          <w:rFonts w:ascii="Palatino Linotype" w:eastAsia="Calibri" w:hAnsi="Palatino Linotype" w:cs="Arial"/>
        </w:rPr>
        <w:t>Ahora</w:t>
      </w:r>
      <w:r w:rsidRPr="00D83B3F">
        <w:rPr>
          <w:rFonts w:ascii="Palatino Linotype" w:eastAsia="Times New Roman" w:hAnsi="Palatino Linotype" w:cs="Arial"/>
          <w:lang w:val="es-ES"/>
        </w:rPr>
        <w:t xml:space="preserve"> bien, la solicitud de información verso </w:t>
      </w:r>
      <w:r w:rsidRPr="00D83B3F">
        <w:rPr>
          <w:rFonts w:ascii="Palatino Linotype" w:eastAsia="Times New Roman" w:hAnsi="Palatino Linotype" w:cs="Arial"/>
          <w:i/>
          <w:lang w:val="es-ES"/>
        </w:rPr>
        <w:t xml:space="preserve">a groso modo </w:t>
      </w:r>
      <w:r w:rsidRPr="00D83B3F">
        <w:rPr>
          <w:rFonts w:ascii="Palatino Linotype" w:eastAsia="Times New Roman" w:hAnsi="Palatino Linotype" w:cs="Arial"/>
          <w:lang w:val="es-ES"/>
        </w:rPr>
        <w:t>en obtener la información siguiente:</w:t>
      </w:r>
    </w:p>
    <w:p w14:paraId="6C6A4245" w14:textId="77777777" w:rsidR="00FC6D86" w:rsidRPr="00D83B3F" w:rsidRDefault="00FC6D86" w:rsidP="00FC6D86">
      <w:pPr>
        <w:pStyle w:val="Prrafodelista"/>
        <w:rPr>
          <w:rFonts w:ascii="Palatino Linotype" w:hAnsi="Palatino Linotype" w:cs="Arial"/>
          <w:i/>
          <w:lang w:val="es-MX"/>
        </w:rPr>
      </w:pPr>
    </w:p>
    <w:p w14:paraId="437D4189" w14:textId="1AFD3F7B" w:rsidR="00FC6D86" w:rsidRPr="00D83B3F" w:rsidRDefault="00034B29" w:rsidP="00AC5EC6">
      <w:pPr>
        <w:pStyle w:val="Prrafodelista"/>
        <w:numPr>
          <w:ilvl w:val="0"/>
          <w:numId w:val="34"/>
        </w:numPr>
        <w:spacing w:before="240" w:after="240" w:line="360" w:lineRule="auto"/>
        <w:ind w:left="1134"/>
        <w:jc w:val="both"/>
        <w:rPr>
          <w:rFonts w:ascii="Palatino Linotype" w:hAnsi="Palatino Linotype" w:cs="Arial"/>
          <w:b/>
          <w:lang w:val="es-MX"/>
        </w:rPr>
      </w:pPr>
      <w:r w:rsidRPr="00D83B3F">
        <w:rPr>
          <w:rFonts w:ascii="Palatino Linotype" w:hAnsi="Palatino Linotype" w:cs="Arial"/>
          <w:b/>
          <w:lang w:val="es-MX"/>
        </w:rPr>
        <w:t>R</w:t>
      </w:r>
      <w:r w:rsidR="00AC5EC6" w:rsidRPr="00D83B3F">
        <w:rPr>
          <w:rFonts w:ascii="Palatino Linotype" w:hAnsi="Palatino Linotype" w:cs="Arial"/>
          <w:b/>
          <w:lang w:val="es-MX"/>
        </w:rPr>
        <w:t xml:space="preserve">eglamento o documento análogo que permite </w:t>
      </w:r>
      <w:r w:rsidRPr="00D83B3F">
        <w:rPr>
          <w:rFonts w:ascii="Palatino Linotype" w:hAnsi="Palatino Linotype" w:cs="Arial"/>
          <w:b/>
          <w:lang w:val="es-MX"/>
        </w:rPr>
        <w:t>a</w:t>
      </w:r>
      <w:r w:rsidR="00AC5EC6" w:rsidRPr="00D83B3F">
        <w:rPr>
          <w:rFonts w:ascii="Palatino Linotype" w:hAnsi="Palatino Linotype" w:cs="Arial"/>
          <w:b/>
          <w:lang w:val="es-MX"/>
        </w:rPr>
        <w:t xml:space="preserve">l </w:t>
      </w:r>
      <w:r w:rsidRPr="00D83B3F">
        <w:rPr>
          <w:rFonts w:ascii="Palatino Linotype" w:hAnsi="Palatino Linotype" w:cs="Arial"/>
          <w:b/>
          <w:lang w:val="es-MX"/>
        </w:rPr>
        <w:t>M</w:t>
      </w:r>
      <w:r w:rsidR="00AC5EC6" w:rsidRPr="00D83B3F">
        <w:rPr>
          <w:rFonts w:ascii="Palatino Linotype" w:hAnsi="Palatino Linotype" w:cs="Arial"/>
          <w:b/>
          <w:lang w:val="es-MX"/>
        </w:rPr>
        <w:t>unicipio ten</w:t>
      </w:r>
      <w:r w:rsidRPr="00D83B3F">
        <w:rPr>
          <w:rFonts w:ascii="Palatino Linotype" w:hAnsi="Palatino Linotype" w:cs="Arial"/>
          <w:b/>
          <w:lang w:val="es-MX"/>
        </w:rPr>
        <w:t>er</w:t>
      </w:r>
      <w:r w:rsidR="00AC5EC6" w:rsidRPr="00D83B3F">
        <w:rPr>
          <w:rFonts w:ascii="Palatino Linotype" w:hAnsi="Palatino Linotype" w:cs="Arial"/>
          <w:b/>
          <w:lang w:val="es-MX"/>
        </w:rPr>
        <w:t xml:space="preserve"> mujeres policías</w:t>
      </w:r>
      <w:r w:rsidR="00150BDE" w:rsidRPr="00D83B3F">
        <w:rPr>
          <w:rFonts w:ascii="Palatino Linotype" w:hAnsi="Palatino Linotype" w:cs="Arial"/>
          <w:b/>
          <w:lang w:val="es-MX"/>
        </w:rPr>
        <w:t>.</w:t>
      </w:r>
    </w:p>
    <w:p w14:paraId="3747F0F9" w14:textId="77777777" w:rsidR="00FC6D86" w:rsidRPr="00D83B3F" w:rsidRDefault="00FC6D86" w:rsidP="00FC6D86">
      <w:pPr>
        <w:pStyle w:val="Prrafodelista"/>
        <w:rPr>
          <w:rFonts w:ascii="Palatino Linotype" w:eastAsia="Times New Roman" w:hAnsi="Palatino Linotype" w:cs="Arial"/>
          <w:lang w:val="es-ES"/>
        </w:rPr>
      </w:pPr>
    </w:p>
    <w:p w14:paraId="340E2FC7" w14:textId="2BDD43A6" w:rsidR="005A3068" w:rsidRPr="00D83B3F" w:rsidRDefault="00FC6D86" w:rsidP="005A3068">
      <w:pPr>
        <w:pStyle w:val="Prrafodelista"/>
        <w:numPr>
          <w:ilvl w:val="0"/>
          <w:numId w:val="2"/>
        </w:numPr>
        <w:spacing w:line="360" w:lineRule="auto"/>
        <w:ind w:left="0" w:firstLine="0"/>
        <w:jc w:val="both"/>
        <w:rPr>
          <w:rFonts w:ascii="Palatino Linotype" w:hAnsi="Palatino Linotype" w:cs="Arial"/>
        </w:rPr>
      </w:pPr>
      <w:r w:rsidRPr="00D83B3F">
        <w:rPr>
          <w:rFonts w:ascii="Palatino Linotype" w:hAnsi="Palatino Linotype" w:cs="Arial"/>
        </w:rPr>
        <w:t xml:space="preserve">En ese sentido como ya se hiciera mención, el </w:t>
      </w:r>
      <w:r w:rsidRPr="00D83B3F">
        <w:rPr>
          <w:rFonts w:ascii="Palatino Linotype" w:hAnsi="Palatino Linotype" w:cs="Arial"/>
          <w:b/>
        </w:rPr>
        <w:t xml:space="preserve">SUJETO OBLIGADO </w:t>
      </w:r>
      <w:r w:rsidRPr="00D83B3F">
        <w:rPr>
          <w:rFonts w:ascii="Palatino Linotype" w:hAnsi="Palatino Linotype" w:cs="Arial"/>
        </w:rPr>
        <w:t xml:space="preserve">primeramente dio una contestación, mediante dos archivos que previamente han </w:t>
      </w:r>
      <w:r w:rsidRPr="00D83B3F">
        <w:rPr>
          <w:rFonts w:ascii="Palatino Linotype" w:hAnsi="Palatino Linotype" w:cs="Arial"/>
        </w:rPr>
        <w:lastRenderedPageBreak/>
        <w:t>sido descritos; de la información entregada</w:t>
      </w:r>
      <w:r w:rsidRPr="00D83B3F">
        <w:rPr>
          <w:rFonts w:ascii="Palatino Linotype" w:hAnsi="Palatino Linotype" w:cs="Arial"/>
          <w:i/>
        </w:rPr>
        <w:t xml:space="preserve"> a groso modo</w:t>
      </w:r>
      <w:r w:rsidR="005A3068" w:rsidRPr="00D83B3F">
        <w:rPr>
          <w:rFonts w:ascii="Palatino Linotype" w:hAnsi="Palatino Linotype" w:cs="Arial"/>
        </w:rPr>
        <w:t xml:space="preserve"> versa en que: </w:t>
      </w:r>
      <w:r w:rsidR="005A3068" w:rsidRPr="00D83B3F">
        <w:rPr>
          <w:rFonts w:ascii="Palatino Linotype" w:hAnsi="Palatino Linotype" w:cs="Arial"/>
          <w:i/>
        </w:rPr>
        <w:t>“…no existe un reglamento o documento similar donde se determine lo señalado, ya que la propia Ley de Seguridad Pública del Estado de México en su artículo 152, establece los requisitos que deberá cubrir cualquier persona independientemente de su género para pertenecer a los cuerpos de seguridad pública. Es importante resaltar que contar con un documento de la naturaleza solicitada donde específicamente se utilice la palabra permita que el municipio cuente con mujeres policías, entraría en una política discriminatoria, ya que, la Constitución Política de los Estados Unidos Mexicanos, establece que hombres y mujeres contaran con igualdad de condiciones para acceder a un empleo."</w:t>
      </w:r>
    </w:p>
    <w:p w14:paraId="14AEF396" w14:textId="77777777" w:rsidR="005A3068" w:rsidRPr="00D83B3F" w:rsidRDefault="005A3068" w:rsidP="005A3068">
      <w:pPr>
        <w:pStyle w:val="Prrafodelista"/>
        <w:spacing w:line="360" w:lineRule="auto"/>
        <w:ind w:left="0"/>
        <w:jc w:val="both"/>
        <w:rPr>
          <w:rFonts w:ascii="Palatino Linotype" w:hAnsi="Palatino Linotype" w:cs="Arial"/>
        </w:rPr>
      </w:pPr>
    </w:p>
    <w:p w14:paraId="281B0341" w14:textId="625B58A9" w:rsidR="00AC22B5" w:rsidRPr="00D83B3F" w:rsidRDefault="005A3068" w:rsidP="00AC22B5">
      <w:pPr>
        <w:pStyle w:val="Prrafodelista"/>
        <w:numPr>
          <w:ilvl w:val="0"/>
          <w:numId w:val="2"/>
        </w:numPr>
        <w:spacing w:line="360" w:lineRule="auto"/>
        <w:ind w:left="0" w:firstLine="0"/>
        <w:jc w:val="both"/>
        <w:rPr>
          <w:rFonts w:ascii="Palatino Linotype" w:hAnsi="Palatino Linotype" w:cs="Arial"/>
        </w:rPr>
      </w:pPr>
      <w:r w:rsidRPr="00D83B3F">
        <w:rPr>
          <w:rFonts w:ascii="Palatino Linotype" w:hAnsi="Palatino Linotype" w:cs="Arial"/>
        </w:rPr>
        <w:t xml:space="preserve">De dicha contestación se advierte que el </w:t>
      </w:r>
      <w:r w:rsidRPr="00D83B3F">
        <w:rPr>
          <w:rFonts w:ascii="Palatino Linotype" w:hAnsi="Palatino Linotype" w:cs="Arial"/>
          <w:b/>
        </w:rPr>
        <w:t xml:space="preserve">SUJETO OBLIGADO </w:t>
      </w:r>
      <w:r w:rsidRPr="00D83B3F">
        <w:rPr>
          <w:rFonts w:ascii="Palatino Linotype" w:hAnsi="Palatino Linotype" w:cs="Arial"/>
        </w:rPr>
        <w:t xml:space="preserve"> desde la primigenia respuesta </w:t>
      </w:r>
      <w:r w:rsidR="00BB03D0" w:rsidRPr="00D83B3F">
        <w:rPr>
          <w:rFonts w:ascii="Palatino Linotype" w:hAnsi="Palatino Linotype" w:cs="Arial"/>
        </w:rPr>
        <w:t>atendió</w:t>
      </w:r>
      <w:r w:rsidRPr="00D83B3F">
        <w:rPr>
          <w:rFonts w:ascii="Palatino Linotype" w:hAnsi="Palatino Linotype" w:cs="Arial"/>
        </w:rPr>
        <w:t xml:space="preserve"> el requerimiento de</w:t>
      </w:r>
      <w:r w:rsidR="00AC22B5" w:rsidRPr="00D83B3F">
        <w:rPr>
          <w:rFonts w:ascii="Palatino Linotype" w:hAnsi="Palatino Linotype" w:cs="Arial"/>
        </w:rPr>
        <w:t xml:space="preserve">l particular de manera puntual. Al respecto debe señalarse que dicha contestación, obra en un escrito elaborado con la finalidad de atender los requerimientos del hoy recurrente; es decir corresponde a un documento </w:t>
      </w:r>
      <w:r w:rsidR="00AC22B5" w:rsidRPr="00D83B3F">
        <w:rPr>
          <w:rFonts w:ascii="Palatino Linotype" w:hAnsi="Palatino Linotype" w:cs="Arial"/>
          <w:i/>
        </w:rPr>
        <w:t>Ad hoc.</w:t>
      </w:r>
    </w:p>
    <w:p w14:paraId="2F5892BB" w14:textId="77777777" w:rsidR="00AC22B5" w:rsidRPr="00D83B3F" w:rsidRDefault="00AC22B5" w:rsidP="00AC22B5">
      <w:pPr>
        <w:pStyle w:val="Prrafodelista"/>
        <w:spacing w:line="360" w:lineRule="auto"/>
        <w:ind w:left="0"/>
        <w:jc w:val="both"/>
        <w:rPr>
          <w:rFonts w:ascii="Palatino Linotype" w:hAnsi="Palatino Linotype" w:cs="Arial"/>
        </w:rPr>
      </w:pPr>
    </w:p>
    <w:p w14:paraId="7401D9A9" w14:textId="1AEE8185" w:rsidR="00AC22B5" w:rsidRPr="00D83B3F" w:rsidRDefault="00AC22B5" w:rsidP="00AC22B5">
      <w:pPr>
        <w:pStyle w:val="Prrafodelista"/>
        <w:numPr>
          <w:ilvl w:val="0"/>
          <w:numId w:val="2"/>
        </w:numPr>
        <w:spacing w:line="360" w:lineRule="auto"/>
        <w:ind w:left="0" w:firstLine="0"/>
        <w:jc w:val="both"/>
        <w:rPr>
          <w:rFonts w:ascii="Palatino Linotype" w:eastAsia="Calibri" w:hAnsi="Palatino Linotype"/>
          <w:szCs w:val="22"/>
          <w:lang w:val="es-MX"/>
        </w:rPr>
      </w:pPr>
      <w:r w:rsidRPr="00D83B3F">
        <w:rPr>
          <w:rFonts w:ascii="Palatino Linotype" w:hAnsi="Palatino Linotype" w:cs="Arial"/>
        </w:rPr>
        <w:t>Al respecto, debe exponerse que</w:t>
      </w:r>
      <w:r w:rsidRPr="00D83B3F">
        <w:rPr>
          <w:rFonts w:ascii="Palatino Linotype" w:eastAsia="Calibri" w:hAnsi="Palatino Linotype"/>
          <w:szCs w:val="22"/>
          <w:lang w:val="es-MX"/>
        </w:rPr>
        <w:t xml:space="preserve"> el derecho de acceso a la información pública, es un derecho que versa sobre acceso a documentos, en los que conste u obre la información, por lo que los sujetos obligados deben entregarla en el estado en que se encuentra sin la necesidad de procesarla o entregarla conforme a los intereses de los particulares, por lo que del presente asunto se advierte que el derecho del particular, podría colmarse con la entrega de un documento </w:t>
      </w:r>
      <w:r w:rsidRPr="00D83B3F">
        <w:rPr>
          <w:rFonts w:ascii="Palatino Linotype" w:eastAsia="Calibri" w:hAnsi="Palatino Linotype"/>
          <w:i/>
          <w:szCs w:val="22"/>
          <w:lang w:val="es-MX"/>
        </w:rPr>
        <w:t>ad hoc</w:t>
      </w:r>
      <w:r w:rsidRPr="00D83B3F">
        <w:rPr>
          <w:rFonts w:ascii="Palatino Linotype" w:eastAsia="Calibri" w:hAnsi="Palatino Linotype"/>
          <w:szCs w:val="22"/>
          <w:lang w:val="es-MX"/>
        </w:rPr>
        <w:t>.</w:t>
      </w:r>
    </w:p>
    <w:p w14:paraId="008358EC" w14:textId="77777777" w:rsidR="00AC22B5" w:rsidRPr="00D83B3F" w:rsidRDefault="00AC22B5" w:rsidP="00AC22B5">
      <w:pPr>
        <w:pStyle w:val="Prrafodelista"/>
        <w:numPr>
          <w:ilvl w:val="0"/>
          <w:numId w:val="2"/>
        </w:numPr>
        <w:spacing w:line="360" w:lineRule="auto"/>
        <w:ind w:left="0" w:firstLine="0"/>
        <w:jc w:val="both"/>
        <w:rPr>
          <w:rFonts w:ascii="Palatino Linotype" w:hAnsi="Palatino Linotype"/>
          <w:color w:val="000000"/>
        </w:rPr>
      </w:pPr>
      <w:r w:rsidRPr="00D83B3F">
        <w:rPr>
          <w:rFonts w:ascii="Palatino Linotype" w:hAnsi="Palatino Linotype" w:cs="Arial"/>
          <w:color w:val="000000" w:themeColor="text1"/>
        </w:rPr>
        <w:lastRenderedPageBreak/>
        <w:t>E</w:t>
      </w:r>
      <w:r w:rsidRPr="00D83B3F">
        <w:rPr>
          <w:rFonts w:ascii="Palatino Linotype" w:eastAsia="MS Mincho" w:hAnsi="Palatino Linotype" w:cs="Arial"/>
        </w:rPr>
        <w:t xml:space="preserve">ste Órgano Garante en distintas oportunidades ha señalado que responder a solicitudes de información, formularios o cuestionarios requeridos por las personas, a través de un documento </w:t>
      </w:r>
      <w:r w:rsidRPr="00D83B3F">
        <w:rPr>
          <w:rFonts w:ascii="Palatino Linotype" w:eastAsia="MS Mincho" w:hAnsi="Palatino Linotype" w:cs="Arial"/>
          <w:i/>
        </w:rPr>
        <w:t>ad hoc</w:t>
      </w:r>
      <w:r w:rsidRPr="00D83B3F">
        <w:rPr>
          <w:rFonts w:ascii="Palatino Linotype" w:eastAsia="MS Mincho" w:hAnsi="Palatino Linotype" w:cs="Arial"/>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D83B3F">
        <w:rPr>
          <w:rStyle w:val="Refdenotaalpie"/>
          <w:rFonts w:ascii="Palatino Linotype" w:eastAsia="MS Mincho" w:hAnsi="Palatino Linotype" w:cs="Arial"/>
        </w:rPr>
        <w:footnoteReference w:id="1"/>
      </w:r>
      <w:r w:rsidRPr="00D83B3F">
        <w:rPr>
          <w:rFonts w:ascii="Palatino Linotype" w:eastAsia="MS Mincho" w:hAnsi="Palatino Linotype" w:cs="Arial"/>
        </w:rPr>
        <w:t xml:space="preserve"> </w:t>
      </w:r>
    </w:p>
    <w:p w14:paraId="30E0F9DD" w14:textId="77777777" w:rsidR="00AC22B5" w:rsidRPr="00D83B3F" w:rsidRDefault="00AC22B5" w:rsidP="00AC22B5">
      <w:pPr>
        <w:pStyle w:val="Prrafodelista"/>
        <w:rPr>
          <w:rFonts w:ascii="Palatino Linotype" w:hAnsi="Palatino Linotype"/>
          <w:color w:val="000000"/>
        </w:rPr>
      </w:pPr>
    </w:p>
    <w:p w14:paraId="49F700BE" w14:textId="77777777" w:rsidR="00AC22B5" w:rsidRPr="00D83B3F" w:rsidRDefault="00AC22B5" w:rsidP="00AC22B5">
      <w:pPr>
        <w:pStyle w:val="Prrafodelista"/>
        <w:numPr>
          <w:ilvl w:val="0"/>
          <w:numId w:val="2"/>
        </w:numPr>
        <w:spacing w:line="360" w:lineRule="auto"/>
        <w:ind w:left="0" w:firstLine="0"/>
        <w:jc w:val="both"/>
        <w:rPr>
          <w:rFonts w:ascii="Palatino Linotype" w:hAnsi="Palatino Linotype"/>
          <w:color w:val="000000"/>
        </w:rPr>
      </w:pPr>
      <w:r w:rsidRPr="00D83B3F">
        <w:rPr>
          <w:rFonts w:ascii="Palatino Linotype" w:hAnsi="Palatino Linotype" w:cs="Arial"/>
          <w:color w:val="000000" w:themeColor="text1"/>
        </w:rPr>
        <w:t>Sistemáticamente</w:t>
      </w:r>
      <w:r w:rsidRPr="00D83B3F">
        <w:rPr>
          <w:rFonts w:ascii="Palatino Linotype" w:eastAsia="MS Mincho" w:hAnsi="Palatino Linotype" w:cs="Arial"/>
        </w:rPr>
        <w:t xml:space="preserve"> hemos señalado, y así lo entienden tanto otros Órganos Garantes</w:t>
      </w:r>
      <w:r w:rsidRPr="00D83B3F">
        <w:rPr>
          <w:rStyle w:val="Refdenotaalpie"/>
          <w:rFonts w:ascii="Palatino Linotype" w:eastAsia="MS Mincho" w:hAnsi="Palatino Linotype" w:cs="Arial"/>
        </w:rPr>
        <w:footnoteReference w:id="2"/>
      </w:r>
      <w:r w:rsidRPr="00D83B3F">
        <w:rPr>
          <w:rFonts w:ascii="Palatino Linotype" w:eastAsia="MS Mincho" w:hAnsi="Palatino Linotype" w:cs="Arial"/>
        </w:rPr>
        <w:t>Como Órganos Internacionales Especializados,</w:t>
      </w:r>
      <w:r w:rsidRPr="00D83B3F">
        <w:rPr>
          <w:rStyle w:val="Refdenotaalpie"/>
          <w:rFonts w:ascii="Palatino Linotype" w:eastAsia="MS Mincho" w:hAnsi="Palatino Linotype" w:cs="Arial"/>
        </w:rPr>
        <w:footnoteReference w:id="3"/>
      </w:r>
      <w:r w:rsidRPr="00D83B3F">
        <w:rPr>
          <w:rFonts w:ascii="Palatino Linotype" w:eastAsia="MS Mincho" w:hAnsi="Palatino Linotype" w:cs="Arial"/>
        </w:rPr>
        <w:t xml:space="preserve"> que el derecho de acceso </w:t>
      </w:r>
      <w:r w:rsidRPr="00D83B3F">
        <w:rPr>
          <w:rFonts w:ascii="Palatino Linotype" w:eastAsia="MS Mincho" w:hAnsi="Palatino Linotype" w:cs="Arial"/>
        </w:rPr>
        <w:lastRenderedPageBreak/>
        <w:t>a la información pública consiste en el acceso a documentos generados por la autoridad con antelación a que fuera presentada la solicitud de acceso a la información pública.</w:t>
      </w:r>
    </w:p>
    <w:p w14:paraId="23E45CE8" w14:textId="77777777" w:rsidR="00AC22B5" w:rsidRPr="00D83B3F" w:rsidRDefault="00AC22B5" w:rsidP="00AC22B5">
      <w:pPr>
        <w:pStyle w:val="Prrafodelista"/>
        <w:rPr>
          <w:rFonts w:ascii="Palatino Linotype" w:hAnsi="Palatino Linotype"/>
          <w:color w:val="000000"/>
        </w:rPr>
      </w:pPr>
    </w:p>
    <w:p w14:paraId="0ACCF418" w14:textId="77777777" w:rsidR="00AC22B5" w:rsidRPr="00D83B3F" w:rsidRDefault="00AC22B5" w:rsidP="00AC22B5">
      <w:pPr>
        <w:pStyle w:val="Prrafodelista"/>
        <w:numPr>
          <w:ilvl w:val="0"/>
          <w:numId w:val="2"/>
        </w:numPr>
        <w:spacing w:line="360" w:lineRule="auto"/>
        <w:ind w:left="0" w:firstLine="0"/>
        <w:jc w:val="both"/>
        <w:rPr>
          <w:rFonts w:ascii="Palatino Linotype" w:eastAsia="Times New Roman" w:hAnsi="Palatino Linotype" w:cs="Arial"/>
          <w:i/>
          <w:sz w:val="22"/>
          <w:szCs w:val="22"/>
          <w:lang w:eastAsia="es-MX"/>
        </w:rPr>
      </w:pPr>
      <w:r w:rsidRPr="00D83B3F">
        <w:rPr>
          <w:rFonts w:ascii="Palatino Linotype" w:eastAsia="Times New Roman" w:hAnsi="Palatino Linotype" w:cs="Arial"/>
        </w:rPr>
        <w:t xml:space="preserve">Es decir, el Derecho de Acceso a la Información Pública se satisface en aquellos casos en que </w:t>
      </w:r>
      <w:r w:rsidRPr="00D83B3F">
        <w:rPr>
          <w:rFonts w:ascii="Palatino Linotype" w:eastAsia="Times New Roman" w:hAnsi="Palatino Linotype" w:cs="Arial"/>
          <w:b/>
          <w:u w:val="single"/>
        </w:rPr>
        <w:t>se entregue el soporte documental en que conste la información pública</w:t>
      </w:r>
      <w:r w:rsidRPr="00D83B3F">
        <w:rPr>
          <w:rFonts w:ascii="Palatino Linotype" w:eastAsia="Times New Roman" w:hAnsi="Palatino Linotype" w:cs="Arial"/>
        </w:rPr>
        <w:t xml:space="preserve">, toda vez que no se tiene el deber de generar un documento </w:t>
      </w:r>
      <w:r w:rsidRPr="00D83B3F">
        <w:rPr>
          <w:rFonts w:ascii="Palatino Linotype" w:eastAsia="Times New Roman" w:hAnsi="Palatino Linotype" w:cs="Arial"/>
          <w:i/>
        </w:rPr>
        <w:t>ad hoc</w:t>
      </w:r>
      <w:r w:rsidRPr="00D83B3F">
        <w:rPr>
          <w:rFonts w:ascii="Palatino Linotype" w:eastAsia="Times New Roman" w:hAnsi="Palatino Linotype" w:cs="Arial"/>
        </w:rPr>
        <w:t>, para satisfacer la solicitud.</w:t>
      </w:r>
    </w:p>
    <w:p w14:paraId="73BCFEF4" w14:textId="77777777" w:rsidR="00AC22B5" w:rsidRPr="00D83B3F" w:rsidRDefault="00AC22B5" w:rsidP="00AC22B5">
      <w:pPr>
        <w:pStyle w:val="Prrafodelista"/>
        <w:spacing w:before="240" w:after="240" w:line="360" w:lineRule="auto"/>
        <w:ind w:left="0"/>
        <w:jc w:val="both"/>
        <w:rPr>
          <w:rFonts w:ascii="Palatino Linotype" w:eastAsia="Times New Roman" w:hAnsi="Palatino Linotype" w:cs="Arial"/>
          <w:lang w:eastAsia="es-MX"/>
        </w:rPr>
      </w:pPr>
    </w:p>
    <w:p w14:paraId="348DC65C" w14:textId="77777777" w:rsidR="00AC22B5" w:rsidRPr="00D83B3F" w:rsidRDefault="00AC22B5" w:rsidP="00AC22B5">
      <w:pPr>
        <w:pStyle w:val="Prrafodelista"/>
        <w:numPr>
          <w:ilvl w:val="0"/>
          <w:numId w:val="2"/>
        </w:numPr>
        <w:spacing w:line="360" w:lineRule="auto"/>
        <w:ind w:left="0" w:firstLine="0"/>
        <w:jc w:val="both"/>
        <w:rPr>
          <w:rFonts w:ascii="Palatino Linotype" w:eastAsia="Times New Roman" w:hAnsi="Palatino Linotype" w:cs="Arial"/>
          <w:i/>
          <w:sz w:val="22"/>
          <w:szCs w:val="22"/>
          <w:lang w:eastAsia="es-MX"/>
        </w:rPr>
      </w:pPr>
      <w:r w:rsidRPr="00D83B3F">
        <w:rPr>
          <w:rFonts w:ascii="Palatino Linotype" w:eastAsia="Times New Roman" w:hAnsi="Palatino Linotype" w:cs="Arial"/>
        </w:rPr>
        <w:t xml:space="preserve">Como apoyo a lo anterior, es aplicable por analogía el Criterio 09-10, emitido por el Pleno del entonces </w:t>
      </w:r>
      <w:r w:rsidRPr="00D83B3F">
        <w:rPr>
          <w:rFonts w:ascii="Palatino Linotype" w:eastAsia="Times New Roman" w:hAnsi="Palatino Linotype" w:cs="Arial"/>
          <w:bCs/>
        </w:rPr>
        <w:t>Instituto Federal de Acceso a la Información y Protección de Datos, que a la letra dice:</w:t>
      </w:r>
    </w:p>
    <w:p w14:paraId="3DFF8AAB" w14:textId="77777777" w:rsidR="00AC22B5" w:rsidRPr="00D83B3F" w:rsidRDefault="00AC22B5" w:rsidP="00AC22B5">
      <w:pPr>
        <w:pStyle w:val="Prrafodelista"/>
        <w:rPr>
          <w:rFonts w:ascii="Palatino Linotype" w:eastAsia="Times New Roman" w:hAnsi="Palatino Linotype" w:cs="Arial"/>
          <w:i/>
          <w:sz w:val="22"/>
          <w:szCs w:val="22"/>
          <w:lang w:eastAsia="es-MX"/>
        </w:rPr>
      </w:pPr>
    </w:p>
    <w:p w14:paraId="0F779465" w14:textId="77777777" w:rsidR="00AC22B5" w:rsidRPr="00D83B3F" w:rsidRDefault="00AC22B5" w:rsidP="00AC22B5">
      <w:pPr>
        <w:spacing w:line="360" w:lineRule="auto"/>
        <w:ind w:left="851" w:right="902"/>
        <w:jc w:val="both"/>
        <w:rPr>
          <w:rFonts w:ascii="Palatino Linotype" w:hAnsi="Palatino Linotype"/>
          <w:i/>
          <w:iCs/>
          <w:color w:val="212121"/>
          <w:szCs w:val="21"/>
          <w:bdr w:val="none" w:sz="0" w:space="0" w:color="auto" w:frame="1"/>
          <w:lang w:val="es-ES" w:eastAsia="es-MX"/>
        </w:rPr>
      </w:pPr>
      <w:r w:rsidRPr="00D83B3F">
        <w:rPr>
          <w:rFonts w:ascii="Palatino Linotype" w:hAnsi="Palatino Linotype"/>
          <w:b/>
          <w:bCs/>
          <w:i/>
          <w:iCs/>
          <w:color w:val="212121"/>
          <w:szCs w:val="21"/>
          <w:bdr w:val="none" w:sz="0" w:space="0" w:color="auto" w:frame="1"/>
          <w:lang w:val="es-ES" w:eastAsia="es-MX"/>
        </w:rPr>
        <w:t xml:space="preserve">“No existe obligación de elaborar </w:t>
      </w:r>
      <w:r w:rsidRPr="00D83B3F">
        <w:rPr>
          <w:rFonts w:ascii="Palatino Linotype" w:hAnsi="Palatino Linotype"/>
          <w:b/>
          <w:bCs/>
          <w:i/>
          <w:iCs/>
          <w:color w:val="212121"/>
          <w:spacing w:val="-3"/>
          <w:szCs w:val="21"/>
          <w:bdr w:val="none" w:sz="0" w:space="0" w:color="auto" w:frame="1"/>
          <w:lang w:val="es-ES" w:eastAsia="es-MX"/>
        </w:rPr>
        <w:t>d</w:t>
      </w:r>
      <w:r w:rsidRPr="00D83B3F">
        <w:rPr>
          <w:rFonts w:ascii="Palatino Linotype" w:hAnsi="Palatino Linotype"/>
          <w:b/>
          <w:bCs/>
          <w:i/>
          <w:iCs/>
          <w:color w:val="212121"/>
          <w:szCs w:val="21"/>
          <w:bdr w:val="none" w:sz="0" w:space="0" w:color="auto" w:frame="1"/>
          <w:lang w:val="es-ES" w:eastAsia="es-MX"/>
        </w:rPr>
        <w:t>ocum</w:t>
      </w:r>
      <w:r w:rsidRPr="00D83B3F">
        <w:rPr>
          <w:rFonts w:ascii="Palatino Linotype" w:hAnsi="Palatino Linotype"/>
          <w:b/>
          <w:bCs/>
          <w:i/>
          <w:iCs/>
          <w:color w:val="212121"/>
          <w:spacing w:val="1"/>
          <w:szCs w:val="21"/>
          <w:bdr w:val="none" w:sz="0" w:space="0" w:color="auto" w:frame="1"/>
          <w:lang w:val="es-ES" w:eastAsia="es-MX"/>
        </w:rPr>
        <w:t>e</w:t>
      </w:r>
      <w:r w:rsidRPr="00D83B3F">
        <w:rPr>
          <w:rFonts w:ascii="Palatino Linotype" w:hAnsi="Palatino Linotype"/>
          <w:b/>
          <w:bCs/>
          <w:i/>
          <w:iCs/>
          <w:color w:val="212121"/>
          <w:szCs w:val="21"/>
          <w:bdr w:val="none" w:sz="0" w:space="0" w:color="auto" w:frame="1"/>
          <w:lang w:val="es-ES" w:eastAsia="es-MX"/>
        </w:rPr>
        <w:t>n</w:t>
      </w:r>
      <w:r w:rsidRPr="00D83B3F">
        <w:rPr>
          <w:rFonts w:ascii="Palatino Linotype" w:hAnsi="Palatino Linotype"/>
          <w:b/>
          <w:bCs/>
          <w:i/>
          <w:iCs/>
          <w:color w:val="212121"/>
          <w:spacing w:val="-1"/>
          <w:szCs w:val="21"/>
          <w:bdr w:val="none" w:sz="0" w:space="0" w:color="auto" w:frame="1"/>
          <w:lang w:val="es-ES" w:eastAsia="es-MX"/>
        </w:rPr>
        <w:t>t</w:t>
      </w:r>
      <w:r w:rsidRPr="00D83B3F">
        <w:rPr>
          <w:rFonts w:ascii="Palatino Linotype" w:hAnsi="Palatino Linotype"/>
          <w:b/>
          <w:bCs/>
          <w:i/>
          <w:iCs/>
          <w:color w:val="212121"/>
          <w:szCs w:val="21"/>
          <w:bdr w:val="none" w:sz="0" w:space="0" w:color="auto" w:frame="1"/>
          <w:lang w:val="es-ES" w:eastAsia="es-MX"/>
        </w:rPr>
        <w:t>os</w:t>
      </w:r>
      <w:r w:rsidRPr="00D83B3F">
        <w:rPr>
          <w:rFonts w:ascii="Palatino Linotype" w:hAnsi="Palatino Linotype"/>
          <w:b/>
          <w:bCs/>
          <w:i/>
          <w:iCs/>
          <w:color w:val="212121"/>
          <w:spacing w:val="14"/>
          <w:szCs w:val="21"/>
          <w:bdr w:val="none" w:sz="0" w:space="0" w:color="auto" w:frame="1"/>
          <w:lang w:val="es-ES" w:eastAsia="es-MX"/>
        </w:rPr>
        <w:t xml:space="preserve"> </w:t>
      </w:r>
      <w:r w:rsidRPr="00D83B3F">
        <w:rPr>
          <w:rFonts w:ascii="Palatino Linotype" w:hAnsi="Palatino Linotype"/>
          <w:b/>
          <w:bCs/>
          <w:i/>
          <w:iCs/>
          <w:color w:val="212121"/>
          <w:spacing w:val="-1"/>
          <w:szCs w:val="21"/>
          <w:bdr w:val="none" w:sz="0" w:space="0" w:color="auto" w:frame="1"/>
          <w:lang w:val="es-ES" w:eastAsia="es-MX"/>
        </w:rPr>
        <w:t xml:space="preserve">ad </w:t>
      </w:r>
      <w:r w:rsidRPr="00D83B3F">
        <w:rPr>
          <w:rFonts w:ascii="Palatino Linotype" w:hAnsi="Palatino Linotype"/>
          <w:b/>
          <w:bCs/>
          <w:i/>
          <w:iCs/>
          <w:color w:val="212121"/>
          <w:szCs w:val="21"/>
          <w:bdr w:val="none" w:sz="0" w:space="0" w:color="auto" w:frame="1"/>
          <w:lang w:val="es-ES" w:eastAsia="es-MX"/>
        </w:rPr>
        <w:t>hoc</w:t>
      </w:r>
      <w:r w:rsidRPr="00D83B3F">
        <w:rPr>
          <w:rFonts w:ascii="Palatino Linotype" w:hAnsi="Palatino Linotype"/>
          <w:b/>
          <w:bCs/>
          <w:i/>
          <w:iCs/>
          <w:color w:val="212121"/>
          <w:spacing w:val="11"/>
          <w:szCs w:val="21"/>
          <w:bdr w:val="none" w:sz="0" w:space="0" w:color="auto" w:frame="1"/>
          <w:lang w:val="es-ES" w:eastAsia="es-MX"/>
        </w:rPr>
        <w:t xml:space="preserve"> </w:t>
      </w:r>
      <w:r w:rsidRPr="00D83B3F">
        <w:rPr>
          <w:rFonts w:ascii="Palatino Linotype" w:hAnsi="Palatino Linotype"/>
          <w:b/>
          <w:bCs/>
          <w:i/>
          <w:iCs/>
          <w:color w:val="212121"/>
          <w:szCs w:val="21"/>
          <w:bdr w:val="none" w:sz="0" w:space="0" w:color="auto" w:frame="1"/>
          <w:lang w:val="es-ES" w:eastAsia="es-MX"/>
        </w:rPr>
        <w:t>para</w:t>
      </w:r>
      <w:r w:rsidRPr="00D83B3F">
        <w:rPr>
          <w:rFonts w:ascii="Palatino Linotype" w:hAnsi="Palatino Linotype"/>
          <w:b/>
          <w:bCs/>
          <w:i/>
          <w:iCs/>
          <w:color w:val="212121"/>
          <w:spacing w:val="10"/>
          <w:szCs w:val="21"/>
          <w:bdr w:val="none" w:sz="0" w:space="0" w:color="auto" w:frame="1"/>
          <w:lang w:val="es-ES" w:eastAsia="es-MX"/>
        </w:rPr>
        <w:t xml:space="preserve"> </w:t>
      </w:r>
      <w:r w:rsidRPr="00D83B3F">
        <w:rPr>
          <w:rFonts w:ascii="Palatino Linotype" w:hAnsi="Palatino Linotype"/>
          <w:b/>
          <w:bCs/>
          <w:i/>
          <w:iCs/>
          <w:color w:val="212121"/>
          <w:szCs w:val="21"/>
          <w:bdr w:val="none" w:sz="0" w:space="0" w:color="auto" w:frame="1"/>
          <w:lang w:val="es-ES" w:eastAsia="es-MX"/>
        </w:rPr>
        <w:t>atender las sol</w:t>
      </w:r>
      <w:r w:rsidRPr="00D83B3F">
        <w:rPr>
          <w:rFonts w:ascii="Palatino Linotype" w:hAnsi="Palatino Linotype"/>
          <w:b/>
          <w:bCs/>
          <w:i/>
          <w:iCs/>
          <w:color w:val="212121"/>
          <w:spacing w:val="-2"/>
          <w:szCs w:val="21"/>
          <w:bdr w:val="none" w:sz="0" w:space="0" w:color="auto" w:frame="1"/>
          <w:lang w:val="es-ES" w:eastAsia="es-MX"/>
        </w:rPr>
        <w:t>i</w:t>
      </w:r>
      <w:r w:rsidRPr="00D83B3F">
        <w:rPr>
          <w:rFonts w:ascii="Palatino Linotype" w:hAnsi="Palatino Linotype"/>
          <w:b/>
          <w:bCs/>
          <w:i/>
          <w:iCs/>
          <w:color w:val="212121"/>
          <w:spacing w:val="1"/>
          <w:szCs w:val="21"/>
          <w:bdr w:val="none" w:sz="0" w:space="0" w:color="auto" w:frame="1"/>
          <w:lang w:val="es-ES" w:eastAsia="es-MX"/>
        </w:rPr>
        <w:t>c</w:t>
      </w:r>
      <w:r w:rsidRPr="00D83B3F">
        <w:rPr>
          <w:rFonts w:ascii="Palatino Linotype" w:hAnsi="Palatino Linotype"/>
          <w:b/>
          <w:bCs/>
          <w:i/>
          <w:iCs/>
          <w:color w:val="212121"/>
          <w:szCs w:val="21"/>
          <w:bdr w:val="none" w:sz="0" w:space="0" w:color="auto" w:frame="1"/>
          <w:lang w:val="es-ES" w:eastAsia="es-MX"/>
        </w:rPr>
        <w:t>itudes</w:t>
      </w:r>
      <w:r w:rsidRPr="00D83B3F">
        <w:rPr>
          <w:rFonts w:ascii="Palatino Linotype" w:hAnsi="Palatino Linotype"/>
          <w:b/>
          <w:bCs/>
          <w:i/>
          <w:iCs/>
          <w:color w:val="212121"/>
          <w:spacing w:val="10"/>
          <w:szCs w:val="21"/>
          <w:bdr w:val="none" w:sz="0" w:space="0" w:color="auto" w:frame="1"/>
          <w:lang w:val="es-ES" w:eastAsia="es-MX"/>
        </w:rPr>
        <w:t xml:space="preserve"> </w:t>
      </w:r>
      <w:r w:rsidRPr="00D83B3F">
        <w:rPr>
          <w:rFonts w:ascii="Palatino Linotype" w:hAnsi="Palatino Linotype"/>
          <w:b/>
          <w:bCs/>
          <w:i/>
          <w:iCs/>
          <w:color w:val="212121"/>
          <w:szCs w:val="21"/>
          <w:bdr w:val="none" w:sz="0" w:space="0" w:color="auto" w:frame="1"/>
          <w:lang w:val="es-ES" w:eastAsia="es-MX"/>
        </w:rPr>
        <w:t>de</w:t>
      </w:r>
      <w:r w:rsidRPr="00D83B3F">
        <w:rPr>
          <w:rFonts w:ascii="Palatino Linotype" w:hAnsi="Palatino Linotype"/>
          <w:b/>
          <w:bCs/>
          <w:i/>
          <w:iCs/>
          <w:color w:val="212121"/>
          <w:spacing w:val="9"/>
          <w:szCs w:val="21"/>
          <w:bdr w:val="none" w:sz="0" w:space="0" w:color="auto" w:frame="1"/>
          <w:lang w:val="es-ES" w:eastAsia="es-MX"/>
        </w:rPr>
        <w:t xml:space="preserve"> </w:t>
      </w:r>
      <w:r w:rsidRPr="00D83B3F">
        <w:rPr>
          <w:rFonts w:ascii="Palatino Linotype" w:hAnsi="Palatino Linotype"/>
          <w:b/>
          <w:bCs/>
          <w:i/>
          <w:iCs/>
          <w:color w:val="212121"/>
          <w:spacing w:val="1"/>
          <w:szCs w:val="21"/>
          <w:bdr w:val="none" w:sz="0" w:space="0" w:color="auto" w:frame="1"/>
          <w:lang w:val="es-ES" w:eastAsia="es-MX"/>
        </w:rPr>
        <w:t>ac</w:t>
      </w:r>
      <w:r w:rsidRPr="00D83B3F">
        <w:rPr>
          <w:rFonts w:ascii="Palatino Linotype" w:hAnsi="Palatino Linotype"/>
          <w:b/>
          <w:bCs/>
          <w:i/>
          <w:iCs/>
          <w:color w:val="212121"/>
          <w:spacing w:val="-1"/>
          <w:szCs w:val="21"/>
          <w:bdr w:val="none" w:sz="0" w:space="0" w:color="auto" w:frame="1"/>
          <w:lang w:val="es-ES" w:eastAsia="es-MX"/>
        </w:rPr>
        <w:t>c</w:t>
      </w:r>
      <w:r w:rsidRPr="00D83B3F">
        <w:rPr>
          <w:rFonts w:ascii="Palatino Linotype" w:hAnsi="Palatino Linotype"/>
          <w:b/>
          <w:bCs/>
          <w:i/>
          <w:iCs/>
          <w:color w:val="212121"/>
          <w:spacing w:val="1"/>
          <w:szCs w:val="21"/>
          <w:bdr w:val="none" w:sz="0" w:space="0" w:color="auto" w:frame="1"/>
          <w:lang w:val="es-ES" w:eastAsia="es-MX"/>
        </w:rPr>
        <w:t>es</w:t>
      </w:r>
      <w:r w:rsidRPr="00D83B3F">
        <w:rPr>
          <w:rFonts w:ascii="Palatino Linotype" w:hAnsi="Palatino Linotype"/>
          <w:b/>
          <w:bCs/>
          <w:i/>
          <w:iCs/>
          <w:color w:val="212121"/>
          <w:szCs w:val="21"/>
          <w:bdr w:val="none" w:sz="0" w:space="0" w:color="auto" w:frame="1"/>
          <w:lang w:val="es-ES" w:eastAsia="es-MX"/>
        </w:rPr>
        <w:t>o</w:t>
      </w:r>
      <w:r w:rsidRPr="00D83B3F">
        <w:rPr>
          <w:rFonts w:ascii="Palatino Linotype" w:hAnsi="Palatino Linotype"/>
          <w:b/>
          <w:bCs/>
          <w:i/>
          <w:iCs/>
          <w:color w:val="212121"/>
          <w:spacing w:val="11"/>
          <w:szCs w:val="21"/>
          <w:bdr w:val="none" w:sz="0" w:space="0" w:color="auto" w:frame="1"/>
          <w:lang w:val="es-ES" w:eastAsia="es-MX"/>
        </w:rPr>
        <w:t xml:space="preserve"> </w:t>
      </w:r>
      <w:r w:rsidRPr="00D83B3F">
        <w:rPr>
          <w:rFonts w:ascii="Palatino Linotype" w:hAnsi="Palatino Linotype"/>
          <w:b/>
          <w:bCs/>
          <w:i/>
          <w:iCs/>
          <w:color w:val="212121"/>
          <w:szCs w:val="21"/>
          <w:bdr w:val="none" w:sz="0" w:space="0" w:color="auto" w:frame="1"/>
          <w:lang w:val="es-ES" w:eastAsia="es-MX"/>
        </w:rPr>
        <w:t>a</w:t>
      </w:r>
      <w:r w:rsidRPr="00D83B3F">
        <w:rPr>
          <w:rFonts w:ascii="Palatino Linotype" w:hAnsi="Palatino Linotype"/>
          <w:b/>
          <w:bCs/>
          <w:i/>
          <w:iCs/>
          <w:color w:val="212121"/>
          <w:spacing w:val="9"/>
          <w:szCs w:val="21"/>
          <w:bdr w:val="none" w:sz="0" w:space="0" w:color="auto" w:frame="1"/>
          <w:lang w:val="es-ES" w:eastAsia="es-MX"/>
        </w:rPr>
        <w:t xml:space="preserve"> </w:t>
      </w:r>
      <w:r w:rsidRPr="00D83B3F">
        <w:rPr>
          <w:rFonts w:ascii="Palatino Linotype" w:hAnsi="Palatino Linotype"/>
          <w:b/>
          <w:bCs/>
          <w:i/>
          <w:iCs/>
          <w:color w:val="212121"/>
          <w:szCs w:val="21"/>
          <w:bdr w:val="none" w:sz="0" w:space="0" w:color="auto" w:frame="1"/>
          <w:lang w:val="es-ES" w:eastAsia="es-MX"/>
        </w:rPr>
        <w:t>la</w:t>
      </w:r>
      <w:r w:rsidRPr="00D83B3F">
        <w:rPr>
          <w:rFonts w:ascii="Palatino Linotype" w:hAnsi="Palatino Linotype"/>
          <w:b/>
          <w:bCs/>
          <w:i/>
          <w:iCs/>
          <w:color w:val="212121"/>
          <w:spacing w:val="10"/>
          <w:szCs w:val="21"/>
          <w:bdr w:val="none" w:sz="0" w:space="0" w:color="auto" w:frame="1"/>
          <w:lang w:val="es-ES" w:eastAsia="es-MX"/>
        </w:rPr>
        <w:t xml:space="preserve"> </w:t>
      </w:r>
      <w:r w:rsidRPr="00D83B3F">
        <w:rPr>
          <w:rFonts w:ascii="Palatino Linotype" w:hAnsi="Palatino Linotype"/>
          <w:b/>
          <w:bCs/>
          <w:i/>
          <w:iCs/>
          <w:color w:val="212121"/>
          <w:szCs w:val="21"/>
          <w:bdr w:val="none" w:sz="0" w:space="0" w:color="auto" w:frame="1"/>
          <w:lang w:val="es-ES" w:eastAsia="es-MX"/>
        </w:rPr>
        <w:t>informa</w:t>
      </w:r>
      <w:r w:rsidRPr="00D83B3F">
        <w:rPr>
          <w:rFonts w:ascii="Palatino Linotype" w:hAnsi="Palatino Linotype"/>
          <w:b/>
          <w:bCs/>
          <w:i/>
          <w:iCs/>
          <w:color w:val="212121"/>
          <w:spacing w:val="1"/>
          <w:szCs w:val="21"/>
          <w:bdr w:val="none" w:sz="0" w:space="0" w:color="auto" w:frame="1"/>
          <w:lang w:val="es-ES" w:eastAsia="es-MX"/>
        </w:rPr>
        <w:t>c</w:t>
      </w:r>
      <w:r w:rsidRPr="00D83B3F">
        <w:rPr>
          <w:rFonts w:ascii="Palatino Linotype" w:hAnsi="Palatino Linotype"/>
          <w:b/>
          <w:bCs/>
          <w:i/>
          <w:iCs/>
          <w:color w:val="212121"/>
          <w:szCs w:val="21"/>
          <w:bdr w:val="none" w:sz="0" w:space="0" w:color="auto" w:frame="1"/>
          <w:lang w:val="es-ES" w:eastAsia="es-MX"/>
        </w:rPr>
        <w:t>ió</w:t>
      </w:r>
      <w:r w:rsidRPr="00D83B3F">
        <w:rPr>
          <w:rFonts w:ascii="Palatino Linotype" w:hAnsi="Palatino Linotype"/>
          <w:b/>
          <w:bCs/>
          <w:i/>
          <w:iCs/>
          <w:color w:val="212121"/>
          <w:spacing w:val="-2"/>
          <w:szCs w:val="21"/>
          <w:bdr w:val="none" w:sz="0" w:space="0" w:color="auto" w:frame="1"/>
          <w:lang w:val="es-ES" w:eastAsia="es-MX"/>
        </w:rPr>
        <w:t>n</w:t>
      </w:r>
      <w:r w:rsidRPr="00D83B3F">
        <w:rPr>
          <w:rFonts w:ascii="Palatino Linotype" w:hAnsi="Palatino Linotype"/>
          <w:b/>
          <w:bCs/>
          <w:i/>
          <w:iCs/>
          <w:color w:val="212121"/>
          <w:szCs w:val="21"/>
          <w:bdr w:val="none" w:sz="0" w:space="0" w:color="auto" w:frame="1"/>
          <w:lang w:val="es-ES" w:eastAsia="es-MX"/>
        </w:rPr>
        <w:t>.</w:t>
      </w:r>
      <w:r w:rsidRPr="00D83B3F">
        <w:rPr>
          <w:rFonts w:ascii="Palatino Linotype" w:hAnsi="Palatino Linotype"/>
          <w:b/>
          <w:bCs/>
          <w:i/>
          <w:iCs/>
          <w:color w:val="212121"/>
          <w:spacing w:val="18"/>
          <w:szCs w:val="21"/>
          <w:bdr w:val="none" w:sz="0" w:space="0" w:color="auto" w:frame="1"/>
          <w:lang w:val="es-ES" w:eastAsia="es-MX"/>
        </w:rPr>
        <w:t xml:space="preserve"> </w:t>
      </w:r>
      <w:r w:rsidRPr="00D83B3F">
        <w:rPr>
          <w:rFonts w:ascii="Palatino Linotype" w:hAnsi="Palatino Linotype"/>
          <w:i/>
          <w:iCs/>
          <w:color w:val="212121"/>
          <w:spacing w:val="18"/>
          <w:szCs w:val="21"/>
          <w:bdr w:val="none" w:sz="0" w:space="0" w:color="auto" w:frame="1"/>
          <w:lang w:val="es-ES" w:eastAsia="es-MX"/>
        </w:rPr>
        <w:t>L</w:t>
      </w:r>
      <w:r w:rsidRPr="00D83B3F">
        <w:rPr>
          <w:rFonts w:ascii="Palatino Linotype" w:hAnsi="Palatino Linotype"/>
          <w:i/>
          <w:iCs/>
          <w:color w:val="212121"/>
          <w:spacing w:val="-1"/>
          <w:szCs w:val="21"/>
          <w:bdr w:val="none" w:sz="0" w:space="0" w:color="auto" w:frame="1"/>
          <w:lang w:val="es-ES" w:eastAsia="es-MX"/>
        </w:rPr>
        <w:t xml:space="preserve">os </w:t>
      </w:r>
      <w:r w:rsidRPr="00D83B3F">
        <w:rPr>
          <w:rFonts w:ascii="Palatino Linotype" w:hAnsi="Palatino Linotype"/>
          <w:i/>
          <w:iCs/>
          <w:color w:val="212121"/>
          <w:spacing w:val="1"/>
          <w:szCs w:val="21"/>
          <w:bdr w:val="none" w:sz="0" w:space="0" w:color="auto" w:frame="1"/>
          <w:lang w:val="es-ES" w:eastAsia="es-MX"/>
        </w:rPr>
        <w:t>a</w:t>
      </w:r>
      <w:r w:rsidRPr="00D83B3F">
        <w:rPr>
          <w:rFonts w:ascii="Palatino Linotype" w:hAnsi="Palatino Linotype"/>
          <w:i/>
          <w:iCs/>
          <w:color w:val="212121"/>
          <w:szCs w:val="21"/>
          <w:bdr w:val="none" w:sz="0" w:space="0" w:color="auto" w:frame="1"/>
          <w:lang w:val="es-ES" w:eastAsia="es-MX"/>
        </w:rPr>
        <w:t>rt</w:t>
      </w:r>
      <w:r w:rsidRPr="00D83B3F">
        <w:rPr>
          <w:rFonts w:ascii="Palatino Linotype" w:hAnsi="Palatino Linotype"/>
          <w:i/>
          <w:iCs/>
          <w:color w:val="212121"/>
          <w:spacing w:val="-2"/>
          <w:szCs w:val="21"/>
          <w:bdr w:val="none" w:sz="0" w:space="0" w:color="auto" w:frame="1"/>
          <w:lang w:val="es-ES" w:eastAsia="es-MX"/>
        </w:rPr>
        <w:t>í</w:t>
      </w:r>
      <w:r w:rsidRPr="00D83B3F">
        <w:rPr>
          <w:rFonts w:ascii="Palatino Linotype" w:hAnsi="Palatino Linotype"/>
          <w:i/>
          <w:iCs/>
          <w:color w:val="212121"/>
          <w:szCs w:val="21"/>
          <w:bdr w:val="none" w:sz="0" w:space="0" w:color="auto" w:frame="1"/>
          <w:lang w:val="es-ES" w:eastAsia="es-MX"/>
        </w:rPr>
        <w:t>c</w:t>
      </w:r>
      <w:r w:rsidRPr="00D83B3F">
        <w:rPr>
          <w:rFonts w:ascii="Palatino Linotype" w:hAnsi="Palatino Linotype"/>
          <w:i/>
          <w:iCs/>
          <w:color w:val="212121"/>
          <w:spacing w:val="1"/>
          <w:szCs w:val="21"/>
          <w:bdr w:val="none" w:sz="0" w:space="0" w:color="auto" w:frame="1"/>
          <w:lang w:val="es-ES" w:eastAsia="es-MX"/>
        </w:rPr>
        <w:t>u</w:t>
      </w:r>
      <w:r w:rsidRPr="00D83B3F">
        <w:rPr>
          <w:rFonts w:ascii="Palatino Linotype" w:hAnsi="Palatino Linotype"/>
          <w:i/>
          <w:iCs/>
          <w:color w:val="212121"/>
          <w:szCs w:val="21"/>
          <w:bdr w:val="none" w:sz="0" w:space="0" w:color="auto" w:frame="1"/>
          <w:lang w:val="es-ES" w:eastAsia="es-MX"/>
        </w:rPr>
        <w:t>los</w:t>
      </w:r>
      <w:r w:rsidRPr="00D83B3F">
        <w:rPr>
          <w:rFonts w:ascii="Palatino Linotype" w:hAnsi="Palatino Linotype"/>
          <w:i/>
          <w:iCs/>
          <w:color w:val="212121"/>
          <w:spacing w:val="8"/>
          <w:szCs w:val="21"/>
          <w:bdr w:val="none" w:sz="0" w:space="0" w:color="auto" w:frame="1"/>
          <w:lang w:val="es-ES" w:eastAsia="es-MX"/>
        </w:rPr>
        <w:t xml:space="preserve"> 129 </w:t>
      </w:r>
      <w:r w:rsidRPr="00D83B3F">
        <w:rPr>
          <w:rFonts w:ascii="Palatino Linotype" w:hAnsi="Palatino Linotype"/>
          <w:i/>
          <w:iCs/>
          <w:color w:val="212121"/>
          <w:spacing w:val="1"/>
          <w:szCs w:val="21"/>
          <w:bdr w:val="none" w:sz="0" w:space="0" w:color="auto" w:frame="1"/>
          <w:lang w:val="es-ES" w:eastAsia="es-MX"/>
        </w:rPr>
        <w:t>d</w:t>
      </w:r>
      <w:r w:rsidRPr="00D83B3F">
        <w:rPr>
          <w:rFonts w:ascii="Palatino Linotype" w:hAnsi="Palatino Linotype"/>
          <w:i/>
          <w:iCs/>
          <w:color w:val="212121"/>
          <w:szCs w:val="21"/>
          <w:bdr w:val="none" w:sz="0" w:space="0" w:color="auto" w:frame="1"/>
          <w:lang w:val="es-ES" w:eastAsia="es-MX"/>
        </w:rPr>
        <w:t>e</w:t>
      </w:r>
      <w:r w:rsidRPr="00D83B3F">
        <w:rPr>
          <w:rFonts w:ascii="Palatino Linotype" w:hAnsi="Palatino Linotype"/>
          <w:i/>
          <w:iCs/>
          <w:color w:val="212121"/>
          <w:spacing w:val="9"/>
          <w:szCs w:val="21"/>
          <w:bdr w:val="none" w:sz="0" w:space="0" w:color="auto" w:frame="1"/>
          <w:lang w:val="es-ES" w:eastAsia="es-MX"/>
        </w:rPr>
        <w:t xml:space="preserve"> </w:t>
      </w:r>
      <w:r w:rsidRPr="00D83B3F">
        <w:rPr>
          <w:rFonts w:ascii="Palatino Linotype" w:hAnsi="Palatino Linotype"/>
          <w:i/>
          <w:iCs/>
          <w:color w:val="212121"/>
          <w:szCs w:val="21"/>
          <w:bdr w:val="none" w:sz="0" w:space="0" w:color="auto" w:frame="1"/>
          <w:lang w:val="es-ES" w:eastAsia="es-MX"/>
        </w:rPr>
        <w:t>la</w:t>
      </w:r>
      <w:r w:rsidRPr="00D83B3F">
        <w:rPr>
          <w:rFonts w:ascii="Palatino Linotype" w:hAnsi="Palatino Linotype"/>
          <w:i/>
          <w:iCs/>
          <w:color w:val="212121"/>
          <w:spacing w:val="10"/>
          <w:szCs w:val="21"/>
          <w:bdr w:val="none" w:sz="0" w:space="0" w:color="auto" w:frame="1"/>
          <w:lang w:val="es-ES" w:eastAsia="es-MX"/>
        </w:rPr>
        <w:t xml:space="preserve"> </w:t>
      </w:r>
      <w:r w:rsidRPr="00D83B3F">
        <w:rPr>
          <w:rFonts w:ascii="Palatino Linotype" w:hAnsi="Palatino Linotype"/>
          <w:i/>
          <w:iCs/>
          <w:color w:val="212121"/>
          <w:spacing w:val="-1"/>
          <w:szCs w:val="21"/>
          <w:bdr w:val="none" w:sz="0" w:space="0" w:color="auto" w:frame="1"/>
          <w:lang w:val="es-ES" w:eastAsia="es-MX"/>
        </w:rPr>
        <w:t>L</w:t>
      </w:r>
      <w:r w:rsidRPr="00D83B3F">
        <w:rPr>
          <w:rFonts w:ascii="Palatino Linotype" w:hAnsi="Palatino Linotype"/>
          <w:i/>
          <w:iCs/>
          <w:color w:val="212121"/>
          <w:spacing w:val="1"/>
          <w:szCs w:val="21"/>
          <w:bdr w:val="none" w:sz="0" w:space="0" w:color="auto" w:frame="1"/>
          <w:lang w:val="es-ES" w:eastAsia="es-MX"/>
        </w:rPr>
        <w:t>e</w:t>
      </w:r>
      <w:r w:rsidRPr="00D83B3F">
        <w:rPr>
          <w:rFonts w:ascii="Palatino Linotype" w:hAnsi="Palatino Linotype"/>
          <w:i/>
          <w:iCs/>
          <w:color w:val="212121"/>
          <w:szCs w:val="21"/>
          <w:bdr w:val="none" w:sz="0" w:space="0" w:color="auto" w:frame="1"/>
          <w:lang w:val="es-ES" w:eastAsia="es-MX"/>
        </w:rPr>
        <w:t>y</w:t>
      </w:r>
      <w:r w:rsidRPr="00D83B3F">
        <w:rPr>
          <w:rFonts w:ascii="Palatino Linotype" w:hAnsi="Palatino Linotype"/>
          <w:i/>
          <w:iCs/>
          <w:color w:val="212121"/>
          <w:spacing w:val="8"/>
          <w:szCs w:val="21"/>
          <w:bdr w:val="none" w:sz="0" w:space="0" w:color="auto" w:frame="1"/>
          <w:lang w:val="es-ES" w:eastAsia="es-MX"/>
        </w:rPr>
        <w:t xml:space="preserve"> </w:t>
      </w:r>
      <w:r w:rsidRPr="00D83B3F">
        <w:rPr>
          <w:rFonts w:ascii="Palatino Linotype" w:hAnsi="Palatino Linotype"/>
          <w:i/>
          <w:iCs/>
          <w:color w:val="212121"/>
          <w:szCs w:val="21"/>
          <w:bdr w:val="none" w:sz="0" w:space="0" w:color="auto" w:frame="1"/>
          <w:lang w:val="es-ES" w:eastAsia="es-MX"/>
        </w:rPr>
        <w:t>General</w:t>
      </w:r>
      <w:r w:rsidRPr="00D83B3F">
        <w:rPr>
          <w:rFonts w:ascii="Palatino Linotype" w:hAnsi="Palatino Linotype"/>
          <w:i/>
          <w:iCs/>
          <w:color w:val="212121"/>
          <w:spacing w:val="10"/>
          <w:szCs w:val="21"/>
          <w:bdr w:val="none" w:sz="0" w:space="0" w:color="auto" w:frame="1"/>
          <w:lang w:val="es-ES" w:eastAsia="es-MX"/>
        </w:rPr>
        <w:t xml:space="preserve"> </w:t>
      </w:r>
      <w:r w:rsidRPr="00D83B3F">
        <w:rPr>
          <w:rFonts w:ascii="Palatino Linotype" w:hAnsi="Palatino Linotype"/>
          <w:i/>
          <w:iCs/>
          <w:color w:val="212121"/>
          <w:spacing w:val="-1"/>
          <w:szCs w:val="21"/>
          <w:bdr w:val="none" w:sz="0" w:space="0" w:color="auto" w:frame="1"/>
          <w:lang w:val="es-ES" w:eastAsia="es-MX"/>
        </w:rPr>
        <w:t>d</w:t>
      </w:r>
      <w:r w:rsidRPr="00D83B3F">
        <w:rPr>
          <w:rFonts w:ascii="Palatino Linotype" w:hAnsi="Palatino Linotype"/>
          <w:i/>
          <w:iCs/>
          <w:color w:val="212121"/>
          <w:szCs w:val="21"/>
          <w:bdr w:val="none" w:sz="0" w:space="0" w:color="auto" w:frame="1"/>
          <w:lang w:val="es-ES" w:eastAsia="es-MX"/>
        </w:rPr>
        <w:t>e</w:t>
      </w:r>
      <w:r w:rsidRPr="00D83B3F">
        <w:rPr>
          <w:rFonts w:ascii="Palatino Linotype" w:hAnsi="Palatino Linotype"/>
          <w:i/>
          <w:iCs/>
          <w:color w:val="212121"/>
          <w:spacing w:val="9"/>
          <w:szCs w:val="21"/>
          <w:bdr w:val="none" w:sz="0" w:space="0" w:color="auto" w:frame="1"/>
          <w:lang w:val="es-ES" w:eastAsia="es-MX"/>
        </w:rPr>
        <w:t xml:space="preserve"> </w:t>
      </w:r>
      <w:r w:rsidRPr="00D83B3F">
        <w:rPr>
          <w:rFonts w:ascii="Palatino Linotype" w:hAnsi="Palatino Linotype"/>
          <w:i/>
          <w:iCs/>
          <w:color w:val="212121"/>
          <w:spacing w:val="2"/>
          <w:szCs w:val="21"/>
          <w:bdr w:val="none" w:sz="0" w:space="0" w:color="auto" w:frame="1"/>
          <w:lang w:val="es-ES" w:eastAsia="es-MX"/>
        </w:rPr>
        <w:t>T</w:t>
      </w:r>
      <w:r w:rsidRPr="00D83B3F">
        <w:rPr>
          <w:rFonts w:ascii="Palatino Linotype" w:hAnsi="Palatino Linotype"/>
          <w:i/>
          <w:iCs/>
          <w:color w:val="212121"/>
          <w:szCs w:val="21"/>
          <w:bdr w:val="none" w:sz="0" w:space="0" w:color="auto" w:frame="1"/>
          <w:lang w:val="es-ES" w:eastAsia="es-MX"/>
        </w:rPr>
        <w:t>r</w:t>
      </w:r>
      <w:r w:rsidRPr="00D83B3F">
        <w:rPr>
          <w:rFonts w:ascii="Palatino Linotype" w:hAnsi="Palatino Linotype"/>
          <w:i/>
          <w:iCs/>
          <w:color w:val="212121"/>
          <w:spacing w:val="-2"/>
          <w:szCs w:val="21"/>
          <w:bdr w:val="none" w:sz="0" w:space="0" w:color="auto" w:frame="1"/>
          <w:lang w:val="es-ES" w:eastAsia="es-MX"/>
        </w:rPr>
        <w:t>a</w:t>
      </w:r>
      <w:r w:rsidRPr="00D83B3F">
        <w:rPr>
          <w:rFonts w:ascii="Palatino Linotype" w:hAnsi="Palatino Linotype"/>
          <w:i/>
          <w:iCs/>
          <w:color w:val="212121"/>
          <w:spacing w:val="1"/>
          <w:szCs w:val="21"/>
          <w:bdr w:val="none" w:sz="0" w:space="0" w:color="auto" w:frame="1"/>
          <w:lang w:val="es-ES" w:eastAsia="es-MX"/>
        </w:rPr>
        <w:t>n</w:t>
      </w:r>
      <w:r w:rsidRPr="00D83B3F">
        <w:rPr>
          <w:rFonts w:ascii="Palatino Linotype" w:hAnsi="Palatino Linotype"/>
          <w:i/>
          <w:iCs/>
          <w:color w:val="212121"/>
          <w:szCs w:val="21"/>
          <w:bdr w:val="none" w:sz="0" w:space="0" w:color="auto" w:frame="1"/>
          <w:lang w:val="es-ES" w:eastAsia="es-MX"/>
        </w:rPr>
        <w:t>s</w:t>
      </w:r>
      <w:r w:rsidRPr="00D83B3F">
        <w:rPr>
          <w:rFonts w:ascii="Palatino Linotype" w:hAnsi="Palatino Linotype"/>
          <w:i/>
          <w:iCs/>
          <w:color w:val="212121"/>
          <w:spacing w:val="1"/>
          <w:szCs w:val="21"/>
          <w:bdr w:val="none" w:sz="0" w:space="0" w:color="auto" w:frame="1"/>
          <w:lang w:val="es-ES" w:eastAsia="es-MX"/>
        </w:rPr>
        <w:t>pa</w:t>
      </w:r>
      <w:r w:rsidRPr="00D83B3F">
        <w:rPr>
          <w:rFonts w:ascii="Palatino Linotype" w:hAnsi="Palatino Linotype"/>
          <w:i/>
          <w:iCs/>
          <w:color w:val="212121"/>
          <w:szCs w:val="21"/>
          <w:bdr w:val="none" w:sz="0" w:space="0" w:color="auto" w:frame="1"/>
          <w:lang w:val="es-ES" w:eastAsia="es-MX"/>
        </w:rPr>
        <w:t>r</w:t>
      </w:r>
      <w:r w:rsidRPr="00D83B3F">
        <w:rPr>
          <w:rFonts w:ascii="Palatino Linotype" w:hAnsi="Palatino Linotype"/>
          <w:i/>
          <w:iCs/>
          <w:color w:val="212121"/>
          <w:spacing w:val="-2"/>
          <w:szCs w:val="21"/>
          <w:bdr w:val="none" w:sz="0" w:space="0" w:color="auto" w:frame="1"/>
          <w:lang w:val="es-ES" w:eastAsia="es-MX"/>
        </w:rPr>
        <w:t>e</w:t>
      </w:r>
      <w:r w:rsidRPr="00D83B3F">
        <w:rPr>
          <w:rFonts w:ascii="Palatino Linotype" w:hAnsi="Palatino Linotype"/>
          <w:i/>
          <w:iCs/>
          <w:color w:val="212121"/>
          <w:spacing w:val="1"/>
          <w:szCs w:val="21"/>
          <w:bdr w:val="none" w:sz="0" w:space="0" w:color="auto" w:frame="1"/>
          <w:lang w:val="es-ES" w:eastAsia="es-MX"/>
        </w:rPr>
        <w:t>n</w:t>
      </w:r>
      <w:r w:rsidRPr="00D83B3F">
        <w:rPr>
          <w:rFonts w:ascii="Palatino Linotype" w:hAnsi="Palatino Linotype"/>
          <w:i/>
          <w:iCs/>
          <w:color w:val="212121"/>
          <w:szCs w:val="21"/>
          <w:bdr w:val="none" w:sz="0" w:space="0" w:color="auto" w:frame="1"/>
          <w:lang w:val="es-ES" w:eastAsia="es-MX"/>
        </w:rPr>
        <w:t>cia y Acc</w:t>
      </w:r>
      <w:r w:rsidRPr="00D83B3F">
        <w:rPr>
          <w:rFonts w:ascii="Palatino Linotype" w:hAnsi="Palatino Linotype"/>
          <w:i/>
          <w:iCs/>
          <w:color w:val="212121"/>
          <w:spacing w:val="1"/>
          <w:szCs w:val="21"/>
          <w:bdr w:val="none" w:sz="0" w:space="0" w:color="auto" w:frame="1"/>
          <w:lang w:val="es-ES" w:eastAsia="es-MX"/>
        </w:rPr>
        <w:t>e</w:t>
      </w:r>
      <w:r w:rsidRPr="00D83B3F">
        <w:rPr>
          <w:rFonts w:ascii="Palatino Linotype" w:hAnsi="Palatino Linotype"/>
          <w:i/>
          <w:iCs/>
          <w:color w:val="212121"/>
          <w:szCs w:val="21"/>
          <w:bdr w:val="none" w:sz="0" w:space="0" w:color="auto" w:frame="1"/>
          <w:lang w:val="es-ES" w:eastAsia="es-MX"/>
        </w:rPr>
        <w:t>so</w:t>
      </w:r>
      <w:r w:rsidRPr="00D83B3F">
        <w:rPr>
          <w:rFonts w:ascii="Palatino Linotype" w:hAnsi="Palatino Linotype"/>
          <w:i/>
          <w:iCs/>
          <w:color w:val="212121"/>
          <w:spacing w:val="3"/>
          <w:szCs w:val="21"/>
          <w:bdr w:val="none" w:sz="0" w:space="0" w:color="auto" w:frame="1"/>
          <w:lang w:val="es-ES" w:eastAsia="es-MX"/>
        </w:rPr>
        <w:t xml:space="preserve"> </w:t>
      </w:r>
      <w:r w:rsidRPr="00D83B3F">
        <w:rPr>
          <w:rFonts w:ascii="Palatino Linotype" w:hAnsi="Palatino Linotype"/>
          <w:i/>
          <w:iCs/>
          <w:color w:val="212121"/>
          <w:szCs w:val="21"/>
          <w:bdr w:val="none" w:sz="0" w:space="0" w:color="auto" w:frame="1"/>
          <w:lang w:val="es-ES" w:eastAsia="es-MX"/>
        </w:rPr>
        <w:t>a</w:t>
      </w:r>
      <w:r w:rsidRPr="00D83B3F">
        <w:rPr>
          <w:rFonts w:ascii="Palatino Linotype" w:hAnsi="Palatino Linotype"/>
          <w:i/>
          <w:iCs/>
          <w:color w:val="212121"/>
          <w:spacing w:val="1"/>
          <w:szCs w:val="21"/>
          <w:bdr w:val="none" w:sz="0" w:space="0" w:color="auto" w:frame="1"/>
          <w:lang w:val="es-ES" w:eastAsia="es-MX"/>
        </w:rPr>
        <w:t xml:space="preserve"> </w:t>
      </w:r>
      <w:r w:rsidRPr="00D83B3F">
        <w:rPr>
          <w:rFonts w:ascii="Palatino Linotype" w:hAnsi="Palatino Linotype"/>
          <w:i/>
          <w:iCs/>
          <w:color w:val="212121"/>
          <w:szCs w:val="21"/>
          <w:bdr w:val="none" w:sz="0" w:space="0" w:color="auto" w:frame="1"/>
          <w:lang w:val="es-ES" w:eastAsia="es-MX"/>
        </w:rPr>
        <w:t>la I</w:t>
      </w:r>
      <w:r w:rsidRPr="00D83B3F">
        <w:rPr>
          <w:rFonts w:ascii="Palatino Linotype" w:hAnsi="Palatino Linotype"/>
          <w:i/>
          <w:iCs/>
          <w:color w:val="212121"/>
          <w:spacing w:val="-1"/>
          <w:szCs w:val="21"/>
          <w:bdr w:val="none" w:sz="0" w:space="0" w:color="auto" w:frame="1"/>
          <w:lang w:val="es-ES" w:eastAsia="es-MX"/>
        </w:rPr>
        <w:t>n</w:t>
      </w:r>
      <w:r w:rsidRPr="00D83B3F">
        <w:rPr>
          <w:rFonts w:ascii="Palatino Linotype" w:hAnsi="Palatino Linotype"/>
          <w:i/>
          <w:iCs/>
          <w:color w:val="212121"/>
          <w:szCs w:val="21"/>
          <w:bdr w:val="none" w:sz="0" w:space="0" w:color="auto" w:frame="1"/>
          <w:lang w:val="es-ES" w:eastAsia="es-MX"/>
        </w:rPr>
        <w:t>f</w:t>
      </w:r>
      <w:r w:rsidRPr="00D83B3F">
        <w:rPr>
          <w:rFonts w:ascii="Palatino Linotype" w:hAnsi="Palatino Linotype"/>
          <w:i/>
          <w:iCs/>
          <w:color w:val="212121"/>
          <w:spacing w:val="1"/>
          <w:szCs w:val="21"/>
          <w:bdr w:val="none" w:sz="0" w:space="0" w:color="auto" w:frame="1"/>
          <w:lang w:val="es-ES" w:eastAsia="es-MX"/>
        </w:rPr>
        <w:t>o</w:t>
      </w:r>
      <w:r w:rsidRPr="00D83B3F">
        <w:rPr>
          <w:rFonts w:ascii="Palatino Linotype" w:hAnsi="Palatino Linotype"/>
          <w:i/>
          <w:iCs/>
          <w:color w:val="212121"/>
          <w:spacing w:val="-3"/>
          <w:szCs w:val="21"/>
          <w:bdr w:val="none" w:sz="0" w:space="0" w:color="auto" w:frame="1"/>
          <w:lang w:val="es-ES" w:eastAsia="es-MX"/>
        </w:rPr>
        <w:t>r</w:t>
      </w:r>
      <w:r w:rsidRPr="00D83B3F">
        <w:rPr>
          <w:rFonts w:ascii="Palatino Linotype" w:hAnsi="Palatino Linotype"/>
          <w:i/>
          <w:iCs/>
          <w:color w:val="212121"/>
          <w:spacing w:val="1"/>
          <w:szCs w:val="21"/>
          <w:bdr w:val="none" w:sz="0" w:space="0" w:color="auto" w:frame="1"/>
          <w:lang w:val="es-ES" w:eastAsia="es-MX"/>
        </w:rPr>
        <w:t>ma</w:t>
      </w:r>
      <w:r w:rsidRPr="00D83B3F">
        <w:rPr>
          <w:rFonts w:ascii="Palatino Linotype" w:hAnsi="Palatino Linotype"/>
          <w:i/>
          <w:iCs/>
          <w:color w:val="212121"/>
          <w:szCs w:val="21"/>
          <w:bdr w:val="none" w:sz="0" w:space="0" w:color="auto" w:frame="1"/>
          <w:lang w:val="es-ES" w:eastAsia="es-MX"/>
        </w:rPr>
        <w:t>ci</w:t>
      </w:r>
      <w:r w:rsidRPr="00D83B3F">
        <w:rPr>
          <w:rFonts w:ascii="Palatino Linotype" w:hAnsi="Palatino Linotype"/>
          <w:i/>
          <w:iCs/>
          <w:color w:val="212121"/>
          <w:spacing w:val="-2"/>
          <w:szCs w:val="21"/>
          <w:bdr w:val="none" w:sz="0" w:space="0" w:color="auto" w:frame="1"/>
          <w:lang w:val="es-ES" w:eastAsia="es-MX"/>
        </w:rPr>
        <w:t>ó</w:t>
      </w:r>
      <w:r w:rsidRPr="00D83B3F">
        <w:rPr>
          <w:rFonts w:ascii="Palatino Linotype" w:hAnsi="Palatino Linotype"/>
          <w:i/>
          <w:iCs/>
          <w:color w:val="212121"/>
          <w:szCs w:val="21"/>
          <w:bdr w:val="none" w:sz="0" w:space="0" w:color="auto" w:frame="1"/>
          <w:lang w:val="es-ES" w:eastAsia="es-MX"/>
        </w:rPr>
        <w:t>n</w:t>
      </w:r>
      <w:r w:rsidRPr="00D83B3F">
        <w:rPr>
          <w:rFonts w:ascii="Palatino Linotype" w:hAnsi="Palatino Linotype"/>
          <w:i/>
          <w:iCs/>
          <w:color w:val="212121"/>
          <w:spacing w:val="6"/>
          <w:szCs w:val="21"/>
          <w:bdr w:val="none" w:sz="0" w:space="0" w:color="auto" w:frame="1"/>
          <w:lang w:val="es-ES" w:eastAsia="es-MX"/>
        </w:rPr>
        <w:t xml:space="preserve"> </w:t>
      </w:r>
      <w:r w:rsidRPr="00D83B3F">
        <w:rPr>
          <w:rFonts w:ascii="Palatino Linotype" w:hAnsi="Palatino Linotype"/>
          <w:i/>
          <w:iCs/>
          <w:color w:val="212121"/>
          <w:spacing w:val="-2"/>
          <w:szCs w:val="21"/>
          <w:bdr w:val="none" w:sz="0" w:space="0" w:color="auto" w:frame="1"/>
          <w:lang w:val="es-ES" w:eastAsia="es-MX"/>
        </w:rPr>
        <w:t>P</w:t>
      </w:r>
      <w:r w:rsidRPr="00D83B3F">
        <w:rPr>
          <w:rFonts w:ascii="Palatino Linotype" w:hAnsi="Palatino Linotype"/>
          <w:i/>
          <w:iCs/>
          <w:color w:val="212121"/>
          <w:spacing w:val="1"/>
          <w:szCs w:val="21"/>
          <w:bdr w:val="none" w:sz="0" w:space="0" w:color="auto" w:frame="1"/>
          <w:lang w:val="es-ES" w:eastAsia="es-MX"/>
        </w:rPr>
        <w:t>úb</w:t>
      </w:r>
      <w:r w:rsidRPr="00D83B3F">
        <w:rPr>
          <w:rFonts w:ascii="Palatino Linotype" w:hAnsi="Palatino Linotype"/>
          <w:i/>
          <w:iCs/>
          <w:color w:val="212121"/>
          <w:szCs w:val="21"/>
          <w:bdr w:val="none" w:sz="0" w:space="0" w:color="auto" w:frame="1"/>
          <w:lang w:val="es-ES" w:eastAsia="es-MX"/>
        </w:rPr>
        <w:t>l</w:t>
      </w:r>
      <w:r w:rsidRPr="00D83B3F">
        <w:rPr>
          <w:rFonts w:ascii="Palatino Linotype" w:hAnsi="Palatino Linotype"/>
          <w:i/>
          <w:iCs/>
          <w:color w:val="212121"/>
          <w:spacing w:val="-1"/>
          <w:szCs w:val="21"/>
          <w:bdr w:val="none" w:sz="0" w:space="0" w:color="auto" w:frame="1"/>
          <w:lang w:val="es-ES" w:eastAsia="es-MX"/>
        </w:rPr>
        <w:t>i</w:t>
      </w:r>
      <w:r w:rsidRPr="00D83B3F">
        <w:rPr>
          <w:rFonts w:ascii="Palatino Linotype" w:hAnsi="Palatino Linotype"/>
          <w:i/>
          <w:iCs/>
          <w:color w:val="212121"/>
          <w:szCs w:val="21"/>
          <w:bdr w:val="none" w:sz="0" w:space="0" w:color="auto" w:frame="1"/>
          <w:lang w:val="es-ES" w:eastAsia="es-MX"/>
        </w:rPr>
        <w:t xml:space="preserve">ca y </w:t>
      </w:r>
      <w:r w:rsidRPr="00D83B3F">
        <w:rPr>
          <w:rFonts w:ascii="Palatino Linotype" w:hAnsi="Palatino Linotype"/>
          <w:i/>
          <w:iCs/>
          <w:color w:val="212121"/>
          <w:spacing w:val="8"/>
          <w:szCs w:val="21"/>
          <w:bdr w:val="none" w:sz="0" w:space="0" w:color="auto" w:frame="1"/>
          <w:lang w:val="es-ES" w:eastAsia="es-MX"/>
        </w:rPr>
        <w:t xml:space="preserve">130, párrafo cuarto, </w:t>
      </w:r>
      <w:r w:rsidRPr="00D83B3F">
        <w:rPr>
          <w:rFonts w:ascii="Palatino Linotype" w:hAnsi="Palatino Linotype"/>
          <w:i/>
          <w:iCs/>
          <w:color w:val="212121"/>
          <w:spacing w:val="1"/>
          <w:szCs w:val="21"/>
          <w:bdr w:val="none" w:sz="0" w:space="0" w:color="auto" w:frame="1"/>
          <w:lang w:val="es-ES" w:eastAsia="es-MX"/>
        </w:rPr>
        <w:t>d</w:t>
      </w:r>
      <w:r w:rsidRPr="00D83B3F">
        <w:rPr>
          <w:rFonts w:ascii="Palatino Linotype" w:hAnsi="Palatino Linotype"/>
          <w:i/>
          <w:iCs/>
          <w:color w:val="212121"/>
          <w:szCs w:val="21"/>
          <w:bdr w:val="none" w:sz="0" w:space="0" w:color="auto" w:frame="1"/>
          <w:lang w:val="es-ES" w:eastAsia="es-MX"/>
        </w:rPr>
        <w:t>e</w:t>
      </w:r>
      <w:r w:rsidRPr="00D83B3F">
        <w:rPr>
          <w:rFonts w:ascii="Palatino Linotype" w:hAnsi="Palatino Linotype"/>
          <w:i/>
          <w:iCs/>
          <w:color w:val="212121"/>
          <w:spacing w:val="9"/>
          <w:szCs w:val="21"/>
          <w:bdr w:val="none" w:sz="0" w:space="0" w:color="auto" w:frame="1"/>
          <w:lang w:val="es-ES" w:eastAsia="es-MX"/>
        </w:rPr>
        <w:t xml:space="preserve"> </w:t>
      </w:r>
      <w:r w:rsidRPr="00D83B3F">
        <w:rPr>
          <w:rFonts w:ascii="Palatino Linotype" w:hAnsi="Palatino Linotype"/>
          <w:i/>
          <w:iCs/>
          <w:color w:val="212121"/>
          <w:szCs w:val="21"/>
          <w:bdr w:val="none" w:sz="0" w:space="0" w:color="auto" w:frame="1"/>
          <w:lang w:val="es-ES" w:eastAsia="es-MX"/>
        </w:rPr>
        <w:t>la</w:t>
      </w:r>
      <w:r w:rsidRPr="00D83B3F">
        <w:rPr>
          <w:rFonts w:ascii="Palatino Linotype" w:hAnsi="Palatino Linotype"/>
          <w:i/>
          <w:iCs/>
          <w:color w:val="212121"/>
          <w:spacing w:val="10"/>
          <w:szCs w:val="21"/>
          <w:bdr w:val="none" w:sz="0" w:space="0" w:color="auto" w:frame="1"/>
          <w:lang w:val="es-ES" w:eastAsia="es-MX"/>
        </w:rPr>
        <w:t xml:space="preserve"> </w:t>
      </w:r>
      <w:r w:rsidRPr="00D83B3F">
        <w:rPr>
          <w:rFonts w:ascii="Palatino Linotype" w:hAnsi="Palatino Linotype"/>
          <w:i/>
          <w:iCs/>
          <w:color w:val="212121"/>
          <w:spacing w:val="-1"/>
          <w:szCs w:val="21"/>
          <w:bdr w:val="none" w:sz="0" w:space="0" w:color="auto" w:frame="1"/>
          <w:lang w:val="es-ES" w:eastAsia="es-MX"/>
        </w:rPr>
        <w:t>L</w:t>
      </w:r>
      <w:r w:rsidRPr="00D83B3F">
        <w:rPr>
          <w:rFonts w:ascii="Palatino Linotype" w:hAnsi="Palatino Linotype"/>
          <w:i/>
          <w:iCs/>
          <w:color w:val="212121"/>
          <w:spacing w:val="1"/>
          <w:szCs w:val="21"/>
          <w:bdr w:val="none" w:sz="0" w:space="0" w:color="auto" w:frame="1"/>
          <w:lang w:val="es-ES" w:eastAsia="es-MX"/>
        </w:rPr>
        <w:t>e</w:t>
      </w:r>
      <w:r w:rsidRPr="00D83B3F">
        <w:rPr>
          <w:rFonts w:ascii="Palatino Linotype" w:hAnsi="Palatino Linotype"/>
          <w:i/>
          <w:iCs/>
          <w:color w:val="212121"/>
          <w:szCs w:val="21"/>
          <w:bdr w:val="none" w:sz="0" w:space="0" w:color="auto" w:frame="1"/>
          <w:lang w:val="es-ES" w:eastAsia="es-MX"/>
        </w:rPr>
        <w:t>y</w:t>
      </w:r>
      <w:r w:rsidRPr="00D83B3F">
        <w:rPr>
          <w:rFonts w:ascii="Palatino Linotype" w:hAnsi="Palatino Linotype"/>
          <w:i/>
          <w:iCs/>
          <w:color w:val="212121"/>
          <w:spacing w:val="8"/>
          <w:szCs w:val="21"/>
          <w:bdr w:val="none" w:sz="0" w:space="0" w:color="auto" w:frame="1"/>
          <w:lang w:val="es-ES" w:eastAsia="es-MX"/>
        </w:rPr>
        <w:t xml:space="preserve"> </w:t>
      </w:r>
      <w:r w:rsidRPr="00D83B3F">
        <w:rPr>
          <w:rFonts w:ascii="Palatino Linotype" w:hAnsi="Palatino Linotype"/>
          <w:i/>
          <w:iCs/>
          <w:color w:val="212121"/>
          <w:szCs w:val="21"/>
          <w:bdr w:val="none" w:sz="0" w:space="0" w:color="auto" w:frame="1"/>
          <w:lang w:val="es-ES" w:eastAsia="es-MX"/>
        </w:rPr>
        <w:t>Fe</w:t>
      </w:r>
      <w:r w:rsidRPr="00D83B3F">
        <w:rPr>
          <w:rFonts w:ascii="Palatino Linotype" w:hAnsi="Palatino Linotype"/>
          <w:i/>
          <w:iCs/>
          <w:color w:val="212121"/>
          <w:spacing w:val="1"/>
          <w:szCs w:val="21"/>
          <w:bdr w:val="none" w:sz="0" w:space="0" w:color="auto" w:frame="1"/>
          <w:lang w:val="es-ES" w:eastAsia="es-MX"/>
        </w:rPr>
        <w:t>de</w:t>
      </w:r>
      <w:r w:rsidRPr="00D83B3F">
        <w:rPr>
          <w:rFonts w:ascii="Palatino Linotype" w:hAnsi="Palatino Linotype"/>
          <w:i/>
          <w:iCs/>
          <w:color w:val="212121"/>
          <w:szCs w:val="21"/>
          <w:bdr w:val="none" w:sz="0" w:space="0" w:color="auto" w:frame="1"/>
          <w:lang w:val="es-ES" w:eastAsia="es-MX"/>
        </w:rPr>
        <w:t>ral</w:t>
      </w:r>
      <w:r w:rsidRPr="00D83B3F">
        <w:rPr>
          <w:rFonts w:ascii="Palatino Linotype" w:hAnsi="Palatino Linotype"/>
          <w:i/>
          <w:iCs/>
          <w:color w:val="212121"/>
          <w:spacing w:val="10"/>
          <w:szCs w:val="21"/>
          <w:bdr w:val="none" w:sz="0" w:space="0" w:color="auto" w:frame="1"/>
          <w:lang w:val="es-ES" w:eastAsia="es-MX"/>
        </w:rPr>
        <w:t xml:space="preserve"> </w:t>
      </w:r>
      <w:r w:rsidRPr="00D83B3F">
        <w:rPr>
          <w:rFonts w:ascii="Palatino Linotype" w:hAnsi="Palatino Linotype"/>
          <w:i/>
          <w:iCs/>
          <w:color w:val="212121"/>
          <w:spacing w:val="-1"/>
          <w:szCs w:val="21"/>
          <w:bdr w:val="none" w:sz="0" w:space="0" w:color="auto" w:frame="1"/>
          <w:lang w:val="es-ES" w:eastAsia="es-MX"/>
        </w:rPr>
        <w:t>d</w:t>
      </w:r>
      <w:r w:rsidRPr="00D83B3F">
        <w:rPr>
          <w:rFonts w:ascii="Palatino Linotype" w:hAnsi="Palatino Linotype"/>
          <w:i/>
          <w:iCs/>
          <w:color w:val="212121"/>
          <w:szCs w:val="21"/>
          <w:bdr w:val="none" w:sz="0" w:space="0" w:color="auto" w:frame="1"/>
          <w:lang w:val="es-ES" w:eastAsia="es-MX"/>
        </w:rPr>
        <w:t>e</w:t>
      </w:r>
      <w:r w:rsidRPr="00D83B3F">
        <w:rPr>
          <w:rFonts w:ascii="Palatino Linotype" w:hAnsi="Palatino Linotype"/>
          <w:i/>
          <w:iCs/>
          <w:color w:val="212121"/>
          <w:spacing w:val="9"/>
          <w:szCs w:val="21"/>
          <w:bdr w:val="none" w:sz="0" w:space="0" w:color="auto" w:frame="1"/>
          <w:lang w:val="es-ES" w:eastAsia="es-MX"/>
        </w:rPr>
        <w:t xml:space="preserve"> </w:t>
      </w:r>
      <w:r w:rsidRPr="00D83B3F">
        <w:rPr>
          <w:rFonts w:ascii="Palatino Linotype" w:hAnsi="Palatino Linotype"/>
          <w:i/>
          <w:iCs/>
          <w:color w:val="212121"/>
          <w:spacing w:val="2"/>
          <w:szCs w:val="21"/>
          <w:bdr w:val="none" w:sz="0" w:space="0" w:color="auto" w:frame="1"/>
          <w:lang w:val="es-ES" w:eastAsia="es-MX"/>
        </w:rPr>
        <w:t>T</w:t>
      </w:r>
      <w:r w:rsidRPr="00D83B3F">
        <w:rPr>
          <w:rFonts w:ascii="Palatino Linotype" w:hAnsi="Palatino Linotype"/>
          <w:i/>
          <w:iCs/>
          <w:color w:val="212121"/>
          <w:szCs w:val="21"/>
          <w:bdr w:val="none" w:sz="0" w:space="0" w:color="auto" w:frame="1"/>
          <w:lang w:val="es-ES" w:eastAsia="es-MX"/>
        </w:rPr>
        <w:t>r</w:t>
      </w:r>
      <w:r w:rsidRPr="00D83B3F">
        <w:rPr>
          <w:rFonts w:ascii="Palatino Linotype" w:hAnsi="Palatino Linotype"/>
          <w:i/>
          <w:iCs/>
          <w:color w:val="212121"/>
          <w:spacing w:val="-2"/>
          <w:szCs w:val="21"/>
          <w:bdr w:val="none" w:sz="0" w:space="0" w:color="auto" w:frame="1"/>
          <w:lang w:val="es-ES" w:eastAsia="es-MX"/>
        </w:rPr>
        <w:t>a</w:t>
      </w:r>
      <w:r w:rsidRPr="00D83B3F">
        <w:rPr>
          <w:rFonts w:ascii="Palatino Linotype" w:hAnsi="Palatino Linotype"/>
          <w:i/>
          <w:iCs/>
          <w:color w:val="212121"/>
          <w:spacing w:val="1"/>
          <w:szCs w:val="21"/>
          <w:bdr w:val="none" w:sz="0" w:space="0" w:color="auto" w:frame="1"/>
          <w:lang w:val="es-ES" w:eastAsia="es-MX"/>
        </w:rPr>
        <w:t>n</w:t>
      </w:r>
      <w:r w:rsidRPr="00D83B3F">
        <w:rPr>
          <w:rFonts w:ascii="Palatino Linotype" w:hAnsi="Palatino Linotype"/>
          <w:i/>
          <w:iCs/>
          <w:color w:val="212121"/>
          <w:szCs w:val="21"/>
          <w:bdr w:val="none" w:sz="0" w:space="0" w:color="auto" w:frame="1"/>
          <w:lang w:val="es-ES" w:eastAsia="es-MX"/>
        </w:rPr>
        <w:t>s</w:t>
      </w:r>
      <w:r w:rsidRPr="00D83B3F">
        <w:rPr>
          <w:rFonts w:ascii="Palatino Linotype" w:hAnsi="Palatino Linotype"/>
          <w:i/>
          <w:iCs/>
          <w:color w:val="212121"/>
          <w:spacing w:val="1"/>
          <w:szCs w:val="21"/>
          <w:bdr w:val="none" w:sz="0" w:space="0" w:color="auto" w:frame="1"/>
          <w:lang w:val="es-ES" w:eastAsia="es-MX"/>
        </w:rPr>
        <w:t>pa</w:t>
      </w:r>
      <w:r w:rsidRPr="00D83B3F">
        <w:rPr>
          <w:rFonts w:ascii="Palatino Linotype" w:hAnsi="Palatino Linotype"/>
          <w:i/>
          <w:iCs/>
          <w:color w:val="212121"/>
          <w:szCs w:val="21"/>
          <w:bdr w:val="none" w:sz="0" w:space="0" w:color="auto" w:frame="1"/>
          <w:lang w:val="es-ES" w:eastAsia="es-MX"/>
        </w:rPr>
        <w:t>r</w:t>
      </w:r>
      <w:r w:rsidRPr="00D83B3F">
        <w:rPr>
          <w:rFonts w:ascii="Palatino Linotype" w:hAnsi="Palatino Linotype"/>
          <w:i/>
          <w:iCs/>
          <w:color w:val="212121"/>
          <w:spacing w:val="-2"/>
          <w:szCs w:val="21"/>
          <w:bdr w:val="none" w:sz="0" w:space="0" w:color="auto" w:frame="1"/>
          <w:lang w:val="es-ES" w:eastAsia="es-MX"/>
        </w:rPr>
        <w:t>e</w:t>
      </w:r>
      <w:r w:rsidRPr="00D83B3F">
        <w:rPr>
          <w:rFonts w:ascii="Palatino Linotype" w:hAnsi="Palatino Linotype"/>
          <w:i/>
          <w:iCs/>
          <w:color w:val="212121"/>
          <w:spacing w:val="1"/>
          <w:szCs w:val="21"/>
          <w:bdr w:val="none" w:sz="0" w:space="0" w:color="auto" w:frame="1"/>
          <w:lang w:val="es-ES" w:eastAsia="es-MX"/>
        </w:rPr>
        <w:t>n</w:t>
      </w:r>
      <w:r w:rsidRPr="00D83B3F">
        <w:rPr>
          <w:rFonts w:ascii="Palatino Linotype" w:hAnsi="Palatino Linotype"/>
          <w:i/>
          <w:iCs/>
          <w:color w:val="212121"/>
          <w:szCs w:val="21"/>
          <w:bdr w:val="none" w:sz="0" w:space="0" w:color="auto" w:frame="1"/>
          <w:lang w:val="es-ES" w:eastAsia="es-MX"/>
        </w:rPr>
        <w:t>cia y Acc</w:t>
      </w:r>
      <w:r w:rsidRPr="00D83B3F">
        <w:rPr>
          <w:rFonts w:ascii="Palatino Linotype" w:hAnsi="Palatino Linotype"/>
          <w:i/>
          <w:iCs/>
          <w:color w:val="212121"/>
          <w:spacing w:val="1"/>
          <w:szCs w:val="21"/>
          <w:bdr w:val="none" w:sz="0" w:space="0" w:color="auto" w:frame="1"/>
          <w:lang w:val="es-ES" w:eastAsia="es-MX"/>
        </w:rPr>
        <w:t>e</w:t>
      </w:r>
      <w:r w:rsidRPr="00D83B3F">
        <w:rPr>
          <w:rFonts w:ascii="Palatino Linotype" w:hAnsi="Palatino Linotype"/>
          <w:i/>
          <w:iCs/>
          <w:color w:val="212121"/>
          <w:szCs w:val="21"/>
          <w:bdr w:val="none" w:sz="0" w:space="0" w:color="auto" w:frame="1"/>
          <w:lang w:val="es-ES" w:eastAsia="es-MX"/>
        </w:rPr>
        <w:t>so</w:t>
      </w:r>
      <w:r w:rsidRPr="00D83B3F">
        <w:rPr>
          <w:rFonts w:ascii="Palatino Linotype" w:hAnsi="Palatino Linotype"/>
          <w:i/>
          <w:iCs/>
          <w:color w:val="212121"/>
          <w:spacing w:val="3"/>
          <w:szCs w:val="21"/>
          <w:bdr w:val="none" w:sz="0" w:space="0" w:color="auto" w:frame="1"/>
          <w:lang w:val="es-ES" w:eastAsia="es-MX"/>
        </w:rPr>
        <w:t xml:space="preserve"> </w:t>
      </w:r>
      <w:r w:rsidRPr="00D83B3F">
        <w:rPr>
          <w:rFonts w:ascii="Palatino Linotype" w:hAnsi="Palatino Linotype"/>
          <w:i/>
          <w:iCs/>
          <w:color w:val="212121"/>
          <w:szCs w:val="21"/>
          <w:bdr w:val="none" w:sz="0" w:space="0" w:color="auto" w:frame="1"/>
          <w:lang w:val="es-ES" w:eastAsia="es-MX"/>
        </w:rPr>
        <w:t>a</w:t>
      </w:r>
      <w:r w:rsidRPr="00D83B3F">
        <w:rPr>
          <w:rFonts w:ascii="Palatino Linotype" w:hAnsi="Palatino Linotype"/>
          <w:i/>
          <w:iCs/>
          <w:color w:val="212121"/>
          <w:spacing w:val="1"/>
          <w:szCs w:val="21"/>
          <w:bdr w:val="none" w:sz="0" w:space="0" w:color="auto" w:frame="1"/>
          <w:lang w:val="es-ES" w:eastAsia="es-MX"/>
        </w:rPr>
        <w:t xml:space="preserve"> </w:t>
      </w:r>
      <w:r w:rsidRPr="00D83B3F">
        <w:rPr>
          <w:rFonts w:ascii="Palatino Linotype" w:hAnsi="Palatino Linotype"/>
          <w:i/>
          <w:iCs/>
          <w:color w:val="212121"/>
          <w:szCs w:val="21"/>
          <w:bdr w:val="none" w:sz="0" w:space="0" w:color="auto" w:frame="1"/>
          <w:lang w:val="es-ES" w:eastAsia="es-MX"/>
        </w:rPr>
        <w:t>la I</w:t>
      </w:r>
      <w:r w:rsidRPr="00D83B3F">
        <w:rPr>
          <w:rFonts w:ascii="Palatino Linotype" w:hAnsi="Palatino Linotype"/>
          <w:i/>
          <w:iCs/>
          <w:color w:val="212121"/>
          <w:spacing w:val="-1"/>
          <w:szCs w:val="21"/>
          <w:bdr w:val="none" w:sz="0" w:space="0" w:color="auto" w:frame="1"/>
          <w:lang w:val="es-ES" w:eastAsia="es-MX"/>
        </w:rPr>
        <w:t>n</w:t>
      </w:r>
      <w:r w:rsidRPr="00D83B3F">
        <w:rPr>
          <w:rFonts w:ascii="Palatino Linotype" w:hAnsi="Palatino Linotype"/>
          <w:i/>
          <w:iCs/>
          <w:color w:val="212121"/>
          <w:szCs w:val="21"/>
          <w:bdr w:val="none" w:sz="0" w:space="0" w:color="auto" w:frame="1"/>
          <w:lang w:val="es-ES" w:eastAsia="es-MX"/>
        </w:rPr>
        <w:t>f</w:t>
      </w:r>
      <w:r w:rsidRPr="00D83B3F">
        <w:rPr>
          <w:rFonts w:ascii="Palatino Linotype" w:hAnsi="Palatino Linotype"/>
          <w:i/>
          <w:iCs/>
          <w:color w:val="212121"/>
          <w:spacing w:val="1"/>
          <w:szCs w:val="21"/>
          <w:bdr w:val="none" w:sz="0" w:space="0" w:color="auto" w:frame="1"/>
          <w:lang w:val="es-ES" w:eastAsia="es-MX"/>
        </w:rPr>
        <w:t>o</w:t>
      </w:r>
      <w:r w:rsidRPr="00D83B3F">
        <w:rPr>
          <w:rFonts w:ascii="Palatino Linotype" w:hAnsi="Palatino Linotype"/>
          <w:i/>
          <w:iCs/>
          <w:color w:val="212121"/>
          <w:spacing w:val="-3"/>
          <w:szCs w:val="21"/>
          <w:bdr w:val="none" w:sz="0" w:space="0" w:color="auto" w:frame="1"/>
          <w:lang w:val="es-ES" w:eastAsia="es-MX"/>
        </w:rPr>
        <w:t>r</w:t>
      </w:r>
      <w:r w:rsidRPr="00D83B3F">
        <w:rPr>
          <w:rFonts w:ascii="Palatino Linotype" w:hAnsi="Palatino Linotype"/>
          <w:i/>
          <w:iCs/>
          <w:color w:val="212121"/>
          <w:spacing w:val="1"/>
          <w:szCs w:val="21"/>
          <w:bdr w:val="none" w:sz="0" w:space="0" w:color="auto" w:frame="1"/>
          <w:lang w:val="es-ES" w:eastAsia="es-MX"/>
        </w:rPr>
        <w:t>ma</w:t>
      </w:r>
      <w:r w:rsidRPr="00D83B3F">
        <w:rPr>
          <w:rFonts w:ascii="Palatino Linotype" w:hAnsi="Palatino Linotype"/>
          <w:i/>
          <w:iCs/>
          <w:color w:val="212121"/>
          <w:szCs w:val="21"/>
          <w:bdr w:val="none" w:sz="0" w:space="0" w:color="auto" w:frame="1"/>
          <w:lang w:val="es-ES" w:eastAsia="es-MX"/>
        </w:rPr>
        <w:t>ci</w:t>
      </w:r>
      <w:r w:rsidRPr="00D83B3F">
        <w:rPr>
          <w:rFonts w:ascii="Palatino Linotype" w:hAnsi="Palatino Linotype"/>
          <w:i/>
          <w:iCs/>
          <w:color w:val="212121"/>
          <w:spacing w:val="-2"/>
          <w:szCs w:val="21"/>
          <w:bdr w:val="none" w:sz="0" w:space="0" w:color="auto" w:frame="1"/>
          <w:lang w:val="es-ES" w:eastAsia="es-MX"/>
        </w:rPr>
        <w:t>ó</w:t>
      </w:r>
      <w:r w:rsidRPr="00D83B3F">
        <w:rPr>
          <w:rFonts w:ascii="Palatino Linotype" w:hAnsi="Palatino Linotype"/>
          <w:i/>
          <w:iCs/>
          <w:color w:val="212121"/>
          <w:szCs w:val="21"/>
          <w:bdr w:val="none" w:sz="0" w:space="0" w:color="auto" w:frame="1"/>
          <w:lang w:val="es-ES" w:eastAsia="es-MX"/>
        </w:rPr>
        <w:t>n</w:t>
      </w:r>
      <w:r w:rsidRPr="00D83B3F">
        <w:rPr>
          <w:rFonts w:ascii="Palatino Linotype" w:hAnsi="Palatino Linotype"/>
          <w:i/>
          <w:iCs/>
          <w:color w:val="212121"/>
          <w:spacing w:val="6"/>
          <w:szCs w:val="21"/>
          <w:bdr w:val="none" w:sz="0" w:space="0" w:color="auto" w:frame="1"/>
          <w:lang w:val="es-ES" w:eastAsia="es-MX"/>
        </w:rPr>
        <w:t xml:space="preserve"> </w:t>
      </w:r>
      <w:r w:rsidRPr="00D83B3F">
        <w:rPr>
          <w:rFonts w:ascii="Palatino Linotype" w:hAnsi="Palatino Linotype"/>
          <w:i/>
          <w:iCs/>
          <w:color w:val="212121"/>
          <w:spacing w:val="-2"/>
          <w:szCs w:val="21"/>
          <w:bdr w:val="none" w:sz="0" w:space="0" w:color="auto" w:frame="1"/>
          <w:lang w:val="es-ES" w:eastAsia="es-MX"/>
        </w:rPr>
        <w:t>P</w:t>
      </w:r>
      <w:r w:rsidRPr="00D83B3F">
        <w:rPr>
          <w:rFonts w:ascii="Palatino Linotype" w:hAnsi="Palatino Linotype"/>
          <w:i/>
          <w:iCs/>
          <w:color w:val="212121"/>
          <w:spacing w:val="1"/>
          <w:szCs w:val="21"/>
          <w:bdr w:val="none" w:sz="0" w:space="0" w:color="auto" w:frame="1"/>
          <w:lang w:val="es-ES" w:eastAsia="es-MX"/>
        </w:rPr>
        <w:t>úb</w:t>
      </w:r>
      <w:r w:rsidRPr="00D83B3F">
        <w:rPr>
          <w:rFonts w:ascii="Palatino Linotype" w:hAnsi="Palatino Linotype"/>
          <w:i/>
          <w:iCs/>
          <w:color w:val="212121"/>
          <w:szCs w:val="21"/>
          <w:bdr w:val="none" w:sz="0" w:space="0" w:color="auto" w:frame="1"/>
          <w:lang w:val="es-ES" w:eastAsia="es-MX"/>
        </w:rPr>
        <w:t>l</w:t>
      </w:r>
      <w:r w:rsidRPr="00D83B3F">
        <w:rPr>
          <w:rFonts w:ascii="Palatino Linotype" w:hAnsi="Palatino Linotype"/>
          <w:i/>
          <w:iCs/>
          <w:color w:val="212121"/>
          <w:spacing w:val="-1"/>
          <w:szCs w:val="21"/>
          <w:bdr w:val="none" w:sz="0" w:space="0" w:color="auto" w:frame="1"/>
          <w:lang w:val="es-ES" w:eastAsia="es-MX"/>
        </w:rPr>
        <w:t>i</w:t>
      </w:r>
      <w:r w:rsidRPr="00D83B3F">
        <w:rPr>
          <w:rFonts w:ascii="Palatino Linotype" w:hAnsi="Palatino Linotype"/>
          <w:i/>
          <w:iCs/>
          <w:color w:val="212121"/>
          <w:szCs w:val="21"/>
          <w:bdr w:val="none" w:sz="0" w:space="0" w:color="auto" w:frame="1"/>
          <w:lang w:val="es-ES" w:eastAsia="es-MX"/>
        </w:rPr>
        <w:t xml:space="preserve">ca, </w:t>
      </w:r>
      <w:r w:rsidRPr="00D83B3F">
        <w:rPr>
          <w:rFonts w:ascii="Palatino Linotype" w:hAnsi="Palatino Linotype"/>
          <w:i/>
          <w:iCs/>
          <w:color w:val="212121"/>
          <w:spacing w:val="-1"/>
          <w:szCs w:val="21"/>
          <w:bdr w:val="none" w:sz="0" w:space="0" w:color="auto" w:frame="1"/>
          <w:lang w:val="es-ES" w:eastAsia="es-MX"/>
        </w:rPr>
        <w:t>señalan</w:t>
      </w:r>
      <w:r w:rsidRPr="00D83B3F">
        <w:rPr>
          <w:rFonts w:ascii="Palatino Linotype" w:hAnsi="Palatino Linotype"/>
          <w:i/>
          <w:iCs/>
          <w:color w:val="212121"/>
          <w:spacing w:val="1"/>
          <w:szCs w:val="21"/>
          <w:bdr w:val="none" w:sz="0" w:space="0" w:color="auto" w:frame="1"/>
          <w:lang w:val="es-ES" w:eastAsia="es-MX"/>
        </w:rPr>
        <w:t xml:space="preserve"> </w:t>
      </w:r>
      <w:r w:rsidRPr="00D83B3F">
        <w:rPr>
          <w:rFonts w:ascii="Palatino Linotype" w:hAnsi="Palatino Linotype"/>
          <w:i/>
          <w:iCs/>
          <w:color w:val="212121"/>
          <w:spacing w:val="-1"/>
          <w:szCs w:val="21"/>
          <w:bdr w:val="none" w:sz="0" w:space="0" w:color="auto" w:frame="1"/>
          <w:lang w:val="es-ES" w:eastAsia="es-MX"/>
        </w:rPr>
        <w:t>q</w:t>
      </w:r>
      <w:r w:rsidRPr="00D83B3F">
        <w:rPr>
          <w:rFonts w:ascii="Palatino Linotype" w:hAnsi="Palatino Linotype"/>
          <w:i/>
          <w:iCs/>
          <w:color w:val="212121"/>
          <w:spacing w:val="1"/>
          <w:szCs w:val="21"/>
          <w:bdr w:val="none" w:sz="0" w:space="0" w:color="auto" w:frame="1"/>
          <w:lang w:val="es-ES" w:eastAsia="es-MX"/>
        </w:rPr>
        <w:t>u</w:t>
      </w:r>
      <w:r w:rsidRPr="00D83B3F">
        <w:rPr>
          <w:rFonts w:ascii="Palatino Linotype" w:hAnsi="Palatino Linotype"/>
          <w:i/>
          <w:iCs/>
          <w:color w:val="212121"/>
          <w:szCs w:val="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w:t>
      </w:r>
      <w:r w:rsidRPr="00D83B3F">
        <w:rPr>
          <w:rFonts w:ascii="Palatino Linotype" w:hAnsi="Palatino Linotype"/>
          <w:i/>
          <w:iCs/>
          <w:color w:val="212121"/>
          <w:szCs w:val="21"/>
          <w:bdr w:val="none" w:sz="0" w:space="0" w:color="auto" w:frame="1"/>
          <w:lang w:val="es-ES" w:eastAsia="es-MX"/>
        </w:rPr>
        <w:lastRenderedPageBreak/>
        <w:t xml:space="preserve">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984AB19" w14:textId="77777777" w:rsidR="00AC22B5" w:rsidRPr="00D83B3F" w:rsidRDefault="00AC22B5" w:rsidP="00AC22B5">
      <w:pPr>
        <w:spacing w:line="360" w:lineRule="auto"/>
        <w:ind w:left="851" w:right="902"/>
        <w:jc w:val="both"/>
        <w:rPr>
          <w:rFonts w:ascii="Palatino Linotype" w:hAnsi="Palatino Linotype" w:cs="Arial"/>
          <w:i/>
          <w:color w:val="000000"/>
          <w:szCs w:val="21"/>
        </w:rPr>
      </w:pPr>
      <w:r w:rsidRPr="00D83B3F">
        <w:rPr>
          <w:rFonts w:ascii="Palatino Linotype" w:hAnsi="Palatino Linotype" w:cs="Arial"/>
          <w:i/>
          <w:color w:val="000000"/>
          <w:szCs w:val="21"/>
        </w:rPr>
        <w:t xml:space="preserve">Resoluciones: </w:t>
      </w:r>
    </w:p>
    <w:p w14:paraId="71A4D810" w14:textId="77777777" w:rsidR="00AC22B5" w:rsidRPr="00D83B3F" w:rsidRDefault="00AC22B5" w:rsidP="00AC22B5">
      <w:pPr>
        <w:spacing w:line="360" w:lineRule="auto"/>
        <w:ind w:left="851" w:right="902"/>
        <w:jc w:val="both"/>
        <w:rPr>
          <w:rFonts w:ascii="Palatino Linotype" w:hAnsi="Palatino Linotype" w:cs="Arial"/>
          <w:i/>
          <w:color w:val="000000"/>
          <w:szCs w:val="21"/>
        </w:rPr>
      </w:pPr>
    </w:p>
    <w:p w14:paraId="5C01D2ED" w14:textId="77777777" w:rsidR="00AC22B5" w:rsidRPr="00D83B3F" w:rsidRDefault="00AC22B5" w:rsidP="00AC22B5">
      <w:pPr>
        <w:spacing w:line="360" w:lineRule="auto"/>
        <w:ind w:left="851" w:right="902"/>
        <w:jc w:val="both"/>
        <w:rPr>
          <w:rFonts w:ascii="Palatino Linotype" w:hAnsi="Palatino Linotype" w:cs="Arial"/>
          <w:i/>
          <w:color w:val="000000"/>
          <w:szCs w:val="21"/>
        </w:rPr>
      </w:pPr>
      <w:r w:rsidRPr="00D83B3F">
        <w:rPr>
          <w:rFonts w:ascii="Palatino Linotype" w:hAnsi="Palatino Linotype" w:cs="Arial"/>
          <w:i/>
          <w:color w:val="000000"/>
          <w:szCs w:val="21"/>
        </w:rPr>
        <w:sym w:font="Symbol" w:char="F0B7"/>
      </w:r>
      <w:r w:rsidRPr="00D83B3F">
        <w:rPr>
          <w:rFonts w:ascii="Palatino Linotype" w:hAnsi="Palatino Linotype" w:cs="Arial"/>
          <w:i/>
          <w:color w:val="000000"/>
          <w:szCs w:val="21"/>
        </w:rPr>
        <w:t xml:space="preserve"> </w:t>
      </w:r>
      <w:proofErr w:type="spellStart"/>
      <w:r w:rsidRPr="00D83B3F">
        <w:rPr>
          <w:rFonts w:ascii="Palatino Linotype" w:hAnsi="Palatino Linotype" w:cs="Arial"/>
          <w:i/>
          <w:color w:val="000000"/>
          <w:szCs w:val="21"/>
        </w:rPr>
        <w:t>RRA</w:t>
      </w:r>
      <w:proofErr w:type="spellEnd"/>
      <w:r w:rsidRPr="00D83B3F">
        <w:rPr>
          <w:rFonts w:ascii="Palatino Linotype" w:hAnsi="Palatino Linotype" w:cs="Arial"/>
          <w:i/>
          <w:color w:val="000000"/>
          <w:szCs w:val="21"/>
        </w:rPr>
        <w:t xml:space="preserve"> 0050/16. Instituto Nacional para la Evaluación de la Educación. 13 julio de 2016. Por unanimidad. Comisionado Ponente: Francisco Javier Acuña Llamas.</w:t>
      </w:r>
    </w:p>
    <w:p w14:paraId="4D05A457" w14:textId="77777777" w:rsidR="00AC22B5" w:rsidRPr="00D83B3F" w:rsidRDefault="00AC22B5" w:rsidP="00AC22B5">
      <w:pPr>
        <w:spacing w:line="360" w:lineRule="auto"/>
        <w:ind w:left="851" w:right="902"/>
        <w:jc w:val="both"/>
        <w:rPr>
          <w:rFonts w:ascii="Palatino Linotype" w:hAnsi="Palatino Linotype" w:cs="Arial"/>
          <w:i/>
          <w:color w:val="000000"/>
          <w:szCs w:val="21"/>
        </w:rPr>
      </w:pPr>
      <w:r w:rsidRPr="00D83B3F">
        <w:rPr>
          <w:rFonts w:ascii="Palatino Linotype" w:hAnsi="Palatino Linotype" w:cs="Arial"/>
          <w:i/>
          <w:color w:val="000000"/>
          <w:szCs w:val="21"/>
        </w:rPr>
        <w:sym w:font="Symbol" w:char="F0B7"/>
      </w:r>
      <w:r w:rsidRPr="00D83B3F">
        <w:rPr>
          <w:rFonts w:ascii="Palatino Linotype" w:hAnsi="Palatino Linotype" w:cs="Arial"/>
          <w:i/>
          <w:color w:val="000000"/>
          <w:szCs w:val="21"/>
        </w:rPr>
        <w:t xml:space="preserve"> </w:t>
      </w:r>
      <w:proofErr w:type="spellStart"/>
      <w:r w:rsidRPr="00D83B3F">
        <w:rPr>
          <w:rFonts w:ascii="Palatino Linotype" w:hAnsi="Palatino Linotype" w:cs="Arial"/>
          <w:i/>
          <w:color w:val="000000"/>
          <w:szCs w:val="21"/>
        </w:rPr>
        <w:t>RRA</w:t>
      </w:r>
      <w:proofErr w:type="spellEnd"/>
      <w:r w:rsidRPr="00D83B3F">
        <w:rPr>
          <w:rFonts w:ascii="Palatino Linotype" w:hAnsi="Palatino Linotype" w:cs="Arial"/>
          <w:i/>
          <w:color w:val="000000"/>
          <w:szCs w:val="21"/>
        </w:rPr>
        <w:t xml:space="preserve"> 0310/16. Instituto Nacional de Transparencia, Acceso a la Información y Protección de Datos Personales. 10 de agosto de 2016. Por unanimidad. Comisionada Ponente. Areli Cano Guadiana. </w:t>
      </w:r>
    </w:p>
    <w:p w14:paraId="6C7E7A11" w14:textId="77777777" w:rsidR="00AC22B5" w:rsidRPr="00D83B3F" w:rsidRDefault="00AC22B5" w:rsidP="00AC22B5">
      <w:pPr>
        <w:spacing w:line="360" w:lineRule="auto"/>
        <w:ind w:left="851" w:right="902"/>
        <w:jc w:val="both"/>
        <w:rPr>
          <w:rFonts w:ascii="Palatino Linotype" w:hAnsi="Palatino Linotype" w:cs="Arial"/>
          <w:i/>
          <w:color w:val="000000"/>
          <w:szCs w:val="21"/>
        </w:rPr>
      </w:pPr>
      <w:r w:rsidRPr="00D83B3F">
        <w:rPr>
          <w:rFonts w:ascii="Palatino Linotype" w:hAnsi="Palatino Linotype" w:cs="Arial"/>
          <w:i/>
          <w:color w:val="000000"/>
          <w:szCs w:val="21"/>
        </w:rPr>
        <w:sym w:font="Symbol" w:char="F0B7"/>
      </w:r>
      <w:r w:rsidRPr="00D83B3F">
        <w:rPr>
          <w:rFonts w:ascii="Palatino Linotype" w:hAnsi="Palatino Linotype" w:cs="Arial"/>
          <w:i/>
          <w:color w:val="000000"/>
          <w:szCs w:val="21"/>
        </w:rPr>
        <w:t xml:space="preserve"> </w:t>
      </w:r>
      <w:proofErr w:type="spellStart"/>
      <w:r w:rsidRPr="00D83B3F">
        <w:rPr>
          <w:rFonts w:ascii="Palatino Linotype" w:hAnsi="Palatino Linotype" w:cs="Arial"/>
          <w:i/>
          <w:color w:val="000000"/>
          <w:szCs w:val="21"/>
        </w:rPr>
        <w:t>RRA</w:t>
      </w:r>
      <w:proofErr w:type="spellEnd"/>
      <w:r w:rsidRPr="00D83B3F">
        <w:rPr>
          <w:rFonts w:ascii="Palatino Linotype" w:hAnsi="Palatino Linotype" w:cs="Arial"/>
          <w:i/>
          <w:color w:val="000000"/>
          <w:szCs w:val="21"/>
        </w:rPr>
        <w:t xml:space="preserve"> 1889/16. Secretaría de Hacienda y Crédito Público. 05 de octubre de 2016. Por unanimidad. Comisionada Ponente. Ximena Puente de la Mora.” </w:t>
      </w:r>
    </w:p>
    <w:p w14:paraId="4B1DBD8F" w14:textId="77777777" w:rsidR="00AC22B5" w:rsidRPr="00D83B3F" w:rsidRDefault="00AC22B5" w:rsidP="00AC22B5">
      <w:pPr>
        <w:pStyle w:val="Prrafodelista"/>
        <w:tabs>
          <w:tab w:val="left" w:pos="0"/>
        </w:tabs>
        <w:spacing w:line="360" w:lineRule="auto"/>
        <w:ind w:left="284" w:right="49"/>
        <w:jc w:val="both"/>
        <w:rPr>
          <w:rFonts w:ascii="Palatino Linotype" w:eastAsia="MS Mincho" w:hAnsi="Palatino Linotype" w:cs="Times New Roman"/>
          <w:color w:val="000000"/>
        </w:rPr>
      </w:pPr>
    </w:p>
    <w:p w14:paraId="4EFDF9A1" w14:textId="77777777" w:rsidR="00AC22B5" w:rsidRPr="00D83B3F" w:rsidRDefault="00AC22B5" w:rsidP="00AC22B5">
      <w:pPr>
        <w:pStyle w:val="Prrafodelista"/>
        <w:numPr>
          <w:ilvl w:val="0"/>
          <w:numId w:val="2"/>
        </w:numPr>
        <w:spacing w:before="240" w:after="240" w:line="360" w:lineRule="auto"/>
        <w:ind w:left="0" w:firstLine="0"/>
        <w:jc w:val="both"/>
        <w:rPr>
          <w:rFonts w:ascii="Palatino Linotype" w:hAnsi="Palatino Linotype"/>
        </w:rPr>
      </w:pPr>
      <w:r w:rsidRPr="00D83B3F">
        <w:rPr>
          <w:rFonts w:ascii="Palatino Linotype" w:eastAsia="Times New Roman" w:hAnsi="Palatino Linotype" w:cs="Arial"/>
        </w:rPr>
        <w:t>No</w:t>
      </w:r>
      <w:r w:rsidRPr="00D83B3F">
        <w:rPr>
          <w:rFonts w:ascii="Palatino Linotype" w:eastAsia="MS Mincho" w:hAnsi="Palatino Linotype" w:cs="Times New Roman"/>
          <w:color w:val="000000"/>
        </w:rPr>
        <w:t xml:space="preserve"> obstante lo anterior, cierto es también que </w:t>
      </w:r>
      <w:r w:rsidRPr="00D83B3F">
        <w:rPr>
          <w:rFonts w:ascii="Palatino Linotype" w:eastAsia="MS Mincho" w:hAnsi="Palatino Linotype" w:cs="Times New Roman"/>
          <w:b/>
          <w:color w:val="000000"/>
        </w:rPr>
        <w:t>no existe precepto legal que lo impida</w:t>
      </w:r>
      <w:r w:rsidRPr="00D83B3F">
        <w:rPr>
          <w:rFonts w:ascii="Palatino Linotype" w:eastAsia="MS Mincho" w:hAnsi="Palatino Linotype" w:cs="Times New Roman"/>
          <w:color w:val="000000"/>
        </w:rPr>
        <w:t xml:space="preserve">. </w:t>
      </w:r>
      <w:r w:rsidRPr="00D83B3F">
        <w:rPr>
          <w:rFonts w:ascii="Palatino Linotype" w:hAnsi="Palatino Linotype" w:cs="Arial"/>
        </w:rPr>
        <w:t>Por otro lado, c</w:t>
      </w:r>
      <w:r w:rsidRPr="00D83B3F">
        <w:rPr>
          <w:rFonts w:ascii="Palatino Linotype" w:eastAsia="MS Mincho" w:hAnsi="Palatino Linotype" w:cs="Arial"/>
        </w:rPr>
        <w:t xml:space="preserve">omo ya se ha señalado en reiteras ocasiones, </w:t>
      </w:r>
      <w:r w:rsidRPr="00D83B3F">
        <w:rPr>
          <w:rFonts w:ascii="Palatino Linotype" w:hAnsi="Palatino Linotype" w:cs="Arial"/>
          <w:color w:val="000000" w:themeColor="text1"/>
        </w:rPr>
        <w:t xml:space="preserve">este Instituto no puede prejuzgar sobre las contestaciones esgrimidas por los sujetos obligados, dado que no se encuentra facultado para dudar de la veracidad </w:t>
      </w:r>
      <w:r w:rsidRPr="00D83B3F">
        <w:rPr>
          <w:rFonts w:ascii="Palatino Linotype" w:hAnsi="Palatino Linotype" w:cs="Bookman Old Style"/>
          <w:lang w:val="es-ES"/>
        </w:rPr>
        <w:t>de las respuestas emitidas por los sujetos obligados</w:t>
      </w:r>
      <w:r w:rsidRPr="00D83B3F">
        <w:rPr>
          <w:rFonts w:ascii="Palatino Linotype" w:hAnsi="Palatino Linotype" w:cs="Arial"/>
        </w:rPr>
        <w:t xml:space="preserve"> ni de la que ponen a disposición de los </w:t>
      </w:r>
      <w:r w:rsidRPr="00D83B3F">
        <w:rPr>
          <w:rFonts w:ascii="Palatino Linotype" w:hAnsi="Palatino Linotype" w:cs="Arial"/>
        </w:rPr>
        <w:lastRenderedPageBreak/>
        <w:t xml:space="preserve">solicitantes; situación que se aleja de las atribuciones de este Instituto </w:t>
      </w:r>
      <w:r w:rsidRPr="00D83B3F">
        <w:rPr>
          <w:rFonts w:ascii="Palatino Linotype" w:hAnsi="Palatino Linotype"/>
          <w:color w:val="000000"/>
        </w:rPr>
        <w:t xml:space="preserve">máxime que al momento que ponen a disposición ésta, la misma tiene el carácter oficial y se presume veraz, tan es así que la misma queda registrada en el </w:t>
      </w:r>
      <w:proofErr w:type="spellStart"/>
      <w:r w:rsidRPr="00D83B3F">
        <w:rPr>
          <w:rFonts w:ascii="Palatino Linotype" w:hAnsi="Palatino Linotype"/>
          <w:color w:val="000000"/>
        </w:rPr>
        <w:t>SAIMEX</w:t>
      </w:r>
      <w:proofErr w:type="spellEnd"/>
      <w:r w:rsidRPr="00D83B3F">
        <w:rPr>
          <w:rFonts w:ascii="Palatino Linotype" w:hAnsi="Palatino Linotype"/>
          <w:color w:val="000000"/>
        </w:rPr>
        <w:t>.</w:t>
      </w:r>
    </w:p>
    <w:p w14:paraId="1CE82A8A" w14:textId="77777777" w:rsidR="00A87674" w:rsidRPr="00D83B3F" w:rsidRDefault="00A87674" w:rsidP="00A87674">
      <w:pPr>
        <w:pStyle w:val="Prrafodelista"/>
        <w:spacing w:before="240" w:after="240" w:line="360" w:lineRule="auto"/>
        <w:ind w:left="0"/>
        <w:jc w:val="both"/>
        <w:rPr>
          <w:rFonts w:ascii="Palatino Linotype" w:hAnsi="Palatino Linotype"/>
        </w:rPr>
      </w:pPr>
    </w:p>
    <w:p w14:paraId="43268C93" w14:textId="77777777" w:rsidR="00AC22B5" w:rsidRPr="00D83B3F" w:rsidRDefault="00AC22B5" w:rsidP="00AC22B5">
      <w:pPr>
        <w:pStyle w:val="Prrafodelista"/>
        <w:numPr>
          <w:ilvl w:val="0"/>
          <w:numId w:val="2"/>
        </w:numPr>
        <w:spacing w:line="360" w:lineRule="auto"/>
        <w:ind w:left="0" w:firstLine="0"/>
        <w:jc w:val="both"/>
        <w:rPr>
          <w:rFonts w:ascii="Palatino Linotype" w:hAnsi="Palatino Linotype"/>
        </w:rPr>
      </w:pPr>
      <w:r w:rsidRPr="00D83B3F">
        <w:rPr>
          <w:rFonts w:ascii="Palatino Linotype" w:hAnsi="Palatino Linotype"/>
        </w:rPr>
        <w:t xml:space="preserve">Sirviendo de apoyo a lo anterior por analogía, el criterio 31-10 emitido por el ahora </w:t>
      </w:r>
      <w:r w:rsidRPr="00D83B3F">
        <w:rPr>
          <w:rFonts w:ascii="Palatino Linotype" w:hAnsi="Palatino Linotype" w:cs="Arial"/>
        </w:rPr>
        <w:t>Instituto</w:t>
      </w:r>
      <w:r w:rsidRPr="00D83B3F">
        <w:rPr>
          <w:rFonts w:ascii="Palatino Linotype" w:hAnsi="Palatino Linotype"/>
        </w:rPr>
        <w:t xml:space="preserve"> Nacional de Transparencia, Acceso a la Información y Protección de Datos Personales, que a la letra dice:</w:t>
      </w:r>
    </w:p>
    <w:p w14:paraId="38EBB779" w14:textId="77777777" w:rsidR="00AC22B5" w:rsidRPr="00D83B3F" w:rsidRDefault="00AC22B5" w:rsidP="00AC22B5">
      <w:pPr>
        <w:pStyle w:val="Default"/>
        <w:spacing w:before="240" w:after="360" w:line="360" w:lineRule="auto"/>
        <w:ind w:left="851" w:right="850"/>
        <w:jc w:val="both"/>
        <w:rPr>
          <w:rFonts w:ascii="Palatino Linotype" w:hAnsi="Palatino Linotype"/>
          <w:i/>
        </w:rPr>
      </w:pPr>
      <w:r w:rsidRPr="00D83B3F">
        <w:rPr>
          <w:rFonts w:ascii="Palatino Linotype" w:hAnsi="Palatino Linotype"/>
          <w:i/>
        </w:rPr>
        <w:t xml:space="preserve">El Instituto Federal de Acceso a la Información y Protección de Datos </w:t>
      </w:r>
      <w:r w:rsidRPr="00D83B3F">
        <w:rPr>
          <w:rFonts w:ascii="Palatino Linotype" w:hAnsi="Palatino Linotype"/>
          <w:b/>
          <w:i/>
        </w:rPr>
        <w:t>no cuenta con facultades para pronunciarse respecto de la veracidad de los documentos proporcionados por los sujetos obligados.</w:t>
      </w:r>
      <w:r w:rsidRPr="00D83B3F">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w:t>
      </w:r>
      <w:r w:rsidRPr="00D83B3F">
        <w:rPr>
          <w:rFonts w:ascii="Palatino Linotype" w:hAnsi="Palatino Linotype"/>
          <w:i/>
        </w:rPr>
        <w:lastRenderedPageBreak/>
        <w:t>Información y Protección de Datos conocer, vía recurso revisión, al respecto.</w:t>
      </w:r>
    </w:p>
    <w:p w14:paraId="45EA7D8A" w14:textId="77777777" w:rsidR="00AC22B5" w:rsidRPr="00D83B3F" w:rsidRDefault="00AC22B5" w:rsidP="00AC22B5">
      <w:pPr>
        <w:pStyle w:val="Prrafodelista"/>
        <w:numPr>
          <w:ilvl w:val="0"/>
          <w:numId w:val="2"/>
        </w:numPr>
        <w:spacing w:line="360" w:lineRule="auto"/>
        <w:ind w:left="0" w:firstLine="0"/>
        <w:jc w:val="both"/>
        <w:rPr>
          <w:rFonts w:ascii="Palatino Linotype" w:hAnsi="Palatino Linotype"/>
          <w:i/>
        </w:rPr>
      </w:pPr>
      <w:r w:rsidRPr="00D83B3F">
        <w:rPr>
          <w:rFonts w:ascii="Palatino Linotype" w:hAnsi="Palatino Linotype"/>
        </w:rPr>
        <w:t xml:space="preserve">Por su parte, la </w:t>
      </w:r>
      <w:r w:rsidRPr="00D83B3F">
        <w:rPr>
          <w:rFonts w:ascii="Palatino Linotype" w:hAnsi="Palatino Linotype"/>
          <w:b/>
        </w:rPr>
        <w:t xml:space="preserve">Ley de Transparencia y Acceso a la Información Pública del </w:t>
      </w:r>
      <w:r w:rsidRPr="00D83B3F">
        <w:rPr>
          <w:rFonts w:ascii="Palatino Linotype" w:hAnsi="Palatino Linotype"/>
        </w:rPr>
        <w:t>Estado</w:t>
      </w:r>
      <w:r w:rsidRPr="00D83B3F">
        <w:rPr>
          <w:rFonts w:ascii="Palatino Linotype" w:hAnsi="Palatino Linotype"/>
          <w:b/>
        </w:rPr>
        <w:t xml:space="preserve"> de México y Municipios</w:t>
      </w:r>
      <w:r w:rsidRPr="00D83B3F">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FDEF624" w14:textId="77777777" w:rsidR="00AC22B5" w:rsidRPr="00D83B3F" w:rsidRDefault="00AC22B5" w:rsidP="00AC22B5">
      <w:pPr>
        <w:pStyle w:val="Prrafodelista"/>
        <w:spacing w:line="360" w:lineRule="auto"/>
        <w:ind w:left="0"/>
        <w:jc w:val="both"/>
        <w:rPr>
          <w:rFonts w:ascii="Palatino Linotype" w:hAnsi="Palatino Linotype"/>
          <w:i/>
        </w:rPr>
      </w:pPr>
    </w:p>
    <w:p w14:paraId="3795A935" w14:textId="77777777" w:rsidR="00AC22B5" w:rsidRPr="00D83B3F" w:rsidRDefault="00AC22B5" w:rsidP="00AC22B5">
      <w:pPr>
        <w:pStyle w:val="Prrafodelista"/>
        <w:spacing w:line="360" w:lineRule="auto"/>
        <w:ind w:left="709" w:right="758"/>
        <w:jc w:val="both"/>
        <w:rPr>
          <w:rFonts w:ascii="Palatino Linotype" w:hAnsi="Palatino Linotype" w:cs="Arial"/>
          <w:b/>
        </w:rPr>
      </w:pPr>
      <w:r w:rsidRPr="00D83B3F">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83B3F">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D83B3F">
        <w:rPr>
          <w:rFonts w:ascii="Palatino Linotype" w:hAnsi="Palatino Linotype" w:cs="Arial"/>
        </w:rPr>
        <w:t>Énfasis añadido</w:t>
      </w:r>
    </w:p>
    <w:p w14:paraId="03891FD6" w14:textId="77777777" w:rsidR="00AC22B5" w:rsidRPr="00D83B3F" w:rsidRDefault="00AC22B5" w:rsidP="00AC22B5">
      <w:pPr>
        <w:pStyle w:val="Prrafodelista"/>
        <w:spacing w:line="360" w:lineRule="auto"/>
        <w:ind w:left="851" w:right="902"/>
        <w:jc w:val="both"/>
        <w:rPr>
          <w:rFonts w:ascii="Palatino Linotype" w:hAnsi="Palatino Linotype" w:cs="Arial"/>
          <w:b/>
          <w:i/>
        </w:rPr>
      </w:pPr>
    </w:p>
    <w:p w14:paraId="3E971674" w14:textId="77777777" w:rsidR="00AC22B5" w:rsidRPr="00D83B3F" w:rsidRDefault="00AC22B5" w:rsidP="00AC22B5">
      <w:pPr>
        <w:pStyle w:val="Prrafodelista"/>
        <w:numPr>
          <w:ilvl w:val="0"/>
          <w:numId w:val="2"/>
        </w:numPr>
        <w:spacing w:line="360" w:lineRule="auto"/>
        <w:ind w:left="0" w:firstLine="0"/>
        <w:jc w:val="both"/>
        <w:rPr>
          <w:rFonts w:ascii="Palatino Linotype" w:hAnsi="Palatino Linotype" w:cs="Arial"/>
          <w:noProof/>
          <w:lang w:eastAsia="es-MX"/>
        </w:rPr>
      </w:pPr>
      <w:r w:rsidRPr="00D83B3F">
        <w:rPr>
          <w:rFonts w:ascii="Palatino Linotype" w:hAnsi="Palatino Linotype"/>
        </w:rPr>
        <w:t>Numerales</w:t>
      </w:r>
      <w:r w:rsidRPr="00D83B3F">
        <w:rPr>
          <w:rFonts w:ascii="Palatino Linotype" w:hAnsi="Palatino Linotype" w:cs="Arial"/>
          <w:noProof/>
          <w:lang w:eastAsia="es-MX"/>
        </w:rPr>
        <w:t xml:space="preserve"> que compelen al </w:t>
      </w:r>
      <w:r w:rsidRPr="00D83B3F">
        <w:rPr>
          <w:rFonts w:ascii="Palatino Linotype" w:hAnsi="Palatino Linotype" w:cs="Arial"/>
          <w:b/>
          <w:noProof/>
          <w:lang w:eastAsia="es-MX"/>
        </w:rPr>
        <w:t>SUJETO OBLIGADO</w:t>
      </w:r>
      <w:r w:rsidRPr="00D83B3F">
        <w:rPr>
          <w:rFonts w:ascii="Palatino Linotype" w:hAnsi="Palatino Linotype" w:cs="Arial"/>
          <w:noProof/>
          <w:lang w:eastAsia="es-MX"/>
        </w:rPr>
        <w:t xml:space="preserve"> apegarse en todo momento a los criterios ya expuestos, imipidiendo a este Órgano Colegiado cuestionar la veracidad de la información.</w:t>
      </w:r>
    </w:p>
    <w:p w14:paraId="0D85F012" w14:textId="77777777" w:rsidR="00AC22B5" w:rsidRPr="00D83B3F" w:rsidRDefault="00AC22B5" w:rsidP="00AC22B5">
      <w:pPr>
        <w:numPr>
          <w:ilvl w:val="0"/>
          <w:numId w:val="2"/>
        </w:numPr>
        <w:spacing w:before="240" w:after="240" w:line="360" w:lineRule="auto"/>
        <w:ind w:left="0" w:firstLine="0"/>
        <w:contextualSpacing/>
        <w:jc w:val="both"/>
        <w:rPr>
          <w:rFonts w:ascii="Palatino Linotype" w:eastAsia="Times New Roman" w:hAnsi="Palatino Linotype"/>
        </w:rPr>
      </w:pPr>
      <w:r w:rsidRPr="00D83B3F">
        <w:rPr>
          <w:rFonts w:ascii="Palatino Linotype" w:eastAsia="Times New Roman" w:hAnsi="Palatino Linotype"/>
        </w:rPr>
        <w:lastRenderedPageBreak/>
        <w:t xml:space="preserve">Luego entonces,  el Derecho de Acceso a la Información Pública se define como: </w:t>
      </w:r>
      <w:r w:rsidRPr="00D83B3F">
        <w:rPr>
          <w:rFonts w:ascii="Palatino Linotype" w:hAnsi="Palatino Linotype"/>
          <w:i/>
          <w:color w:val="000000"/>
        </w:rPr>
        <w:t>La igualdad de oportunidades para recibir, buscar e impartir información</w:t>
      </w:r>
      <w:r w:rsidRPr="00D83B3F">
        <w:rPr>
          <w:rFonts w:ascii="Palatino Linotype" w:hAnsi="Palatino Linotype"/>
          <w:i/>
          <w:color w:val="000000"/>
          <w:vertAlign w:val="superscript"/>
        </w:rPr>
        <w:footnoteReference w:id="4"/>
      </w:r>
      <w:r w:rsidRPr="00D83B3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83B3F">
        <w:rPr>
          <w:rFonts w:ascii="Palatino Linotype" w:hAnsi="Palatino Linotype"/>
          <w:i/>
          <w:color w:val="000000"/>
          <w:vertAlign w:val="superscript"/>
        </w:rPr>
        <w:footnoteReference w:id="5"/>
      </w:r>
      <w:r w:rsidRPr="00D83B3F">
        <w:rPr>
          <w:rFonts w:ascii="Palatino Linotype" w:hAnsi="Palatino Linotype"/>
          <w:color w:val="000000"/>
        </w:rPr>
        <w:t>que se constituye como una herramienta fundamental para ejercer</w:t>
      </w:r>
      <w:r w:rsidRPr="00D83B3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D83B3F">
        <w:rPr>
          <w:rFonts w:ascii="Palatino Linotype" w:hAnsi="Palatino Linotype"/>
          <w:i/>
          <w:color w:val="000000"/>
          <w:vertAlign w:val="superscript"/>
        </w:rPr>
        <w:footnoteReference w:id="6"/>
      </w:r>
      <w:r w:rsidRPr="00D83B3F">
        <w:rPr>
          <w:rFonts w:ascii="Palatino Linotype" w:hAnsi="Palatino Linotype"/>
          <w:color w:val="000000"/>
        </w:rPr>
        <w:t>fomentando</w:t>
      </w:r>
      <w:r w:rsidRPr="00D83B3F">
        <w:rPr>
          <w:rFonts w:ascii="Palatino Linotype" w:hAnsi="Palatino Linotype"/>
          <w:i/>
          <w:color w:val="000000"/>
        </w:rPr>
        <w:t xml:space="preserve"> la transparencia de las actividades estatales y </w:t>
      </w:r>
      <w:r w:rsidRPr="00D83B3F">
        <w:rPr>
          <w:rFonts w:ascii="Palatino Linotype" w:hAnsi="Palatino Linotype"/>
          <w:color w:val="000000"/>
        </w:rPr>
        <w:t>promoviendo</w:t>
      </w:r>
      <w:r w:rsidRPr="00D83B3F">
        <w:rPr>
          <w:rFonts w:ascii="Palatino Linotype" w:hAnsi="Palatino Linotype"/>
          <w:i/>
          <w:color w:val="000000"/>
        </w:rPr>
        <w:t xml:space="preserve"> la responsabilidad de los funcionarios sobre su gestión pública,</w:t>
      </w:r>
      <w:r w:rsidRPr="00D83B3F">
        <w:rPr>
          <w:rFonts w:ascii="Palatino Linotype" w:hAnsi="Palatino Linotype"/>
          <w:i/>
          <w:color w:val="000000"/>
          <w:vertAlign w:val="superscript"/>
        </w:rPr>
        <w:footnoteReference w:id="7"/>
      </w:r>
      <w:r w:rsidRPr="00D83B3F">
        <w:rPr>
          <w:rFonts w:ascii="Palatino Linotype" w:hAnsi="Palatino Linotype"/>
          <w:color w:val="000000"/>
        </w:rPr>
        <w:t>que permite</w:t>
      </w:r>
      <w:r w:rsidRPr="00D83B3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657AB38" w14:textId="77777777" w:rsidR="00AC22B5" w:rsidRPr="00D83B3F" w:rsidRDefault="00AC22B5" w:rsidP="00AC22B5">
      <w:pPr>
        <w:contextualSpacing/>
        <w:rPr>
          <w:rFonts w:ascii="Palatino Linotype" w:eastAsia="Times New Roman" w:hAnsi="Palatino Linotype"/>
        </w:rPr>
      </w:pPr>
    </w:p>
    <w:p w14:paraId="4C506486" w14:textId="77777777" w:rsidR="00AC22B5" w:rsidRPr="00D83B3F" w:rsidRDefault="00AC22B5" w:rsidP="00AC22B5">
      <w:pPr>
        <w:pStyle w:val="Prrafodelista"/>
        <w:numPr>
          <w:ilvl w:val="0"/>
          <w:numId w:val="2"/>
        </w:numPr>
        <w:spacing w:line="360" w:lineRule="auto"/>
        <w:ind w:left="0" w:firstLine="0"/>
        <w:jc w:val="both"/>
        <w:rPr>
          <w:rFonts w:ascii="Palatino Linotype" w:hAnsi="Palatino Linotype" w:cs="Arial"/>
          <w:i/>
          <w:color w:val="000000" w:themeColor="text1"/>
        </w:rPr>
      </w:pPr>
      <w:r w:rsidRPr="00D83B3F">
        <w:rPr>
          <w:rFonts w:ascii="Palatino Linotype" w:hAnsi="Palatino Linotype" w:cs="Arial"/>
        </w:rPr>
        <w:t xml:space="preserve">Para entender los alcances de la información pública se considera importante citar el criterio </w:t>
      </w:r>
      <w:r w:rsidRPr="00D83B3F">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83B3F">
        <w:rPr>
          <w:rFonts w:ascii="Palatino Linotype" w:hAnsi="Palatino Linotype" w:cs="Arial"/>
        </w:rPr>
        <w:t>cuyo rubro y texto dispone:</w:t>
      </w:r>
    </w:p>
    <w:p w14:paraId="3DBEF310" w14:textId="77777777" w:rsidR="00AC22B5" w:rsidRPr="00D83B3F" w:rsidRDefault="00AC22B5" w:rsidP="00AC22B5">
      <w:pPr>
        <w:autoSpaceDE w:val="0"/>
        <w:autoSpaceDN w:val="0"/>
        <w:adjustRightInd w:val="0"/>
        <w:spacing w:line="360" w:lineRule="auto"/>
        <w:ind w:left="567" w:right="567"/>
        <w:jc w:val="both"/>
        <w:rPr>
          <w:rFonts w:ascii="Palatino Linotype" w:hAnsi="Palatino Linotype" w:cs="Arial"/>
          <w:b/>
          <w:i/>
          <w:lang w:val="es-MX" w:eastAsia="es-MX"/>
        </w:rPr>
      </w:pPr>
      <w:r w:rsidRPr="00D83B3F">
        <w:rPr>
          <w:rFonts w:ascii="Palatino Linotype" w:hAnsi="Palatino Linotype" w:cs="Arial"/>
          <w:b/>
          <w:i/>
          <w:lang w:val="es-MX" w:eastAsia="es-MX"/>
        </w:rPr>
        <w:lastRenderedPageBreak/>
        <w:t>“CRITERIO 0002-11</w:t>
      </w:r>
    </w:p>
    <w:p w14:paraId="617F7963" w14:textId="77777777" w:rsidR="00AC22B5" w:rsidRPr="00D83B3F" w:rsidRDefault="00AC22B5" w:rsidP="00AC22B5">
      <w:pPr>
        <w:autoSpaceDE w:val="0"/>
        <w:autoSpaceDN w:val="0"/>
        <w:adjustRightInd w:val="0"/>
        <w:spacing w:line="360" w:lineRule="auto"/>
        <w:ind w:left="567" w:right="567"/>
        <w:jc w:val="both"/>
        <w:rPr>
          <w:rFonts w:ascii="Palatino Linotype" w:hAnsi="Palatino Linotype" w:cs="Arial"/>
          <w:i/>
          <w:lang w:val="es-MX" w:eastAsia="es-MX"/>
        </w:rPr>
      </w:pPr>
      <w:r w:rsidRPr="00D83B3F">
        <w:rPr>
          <w:rFonts w:ascii="Palatino Linotype" w:hAnsi="Palatino Linotype" w:cs="Arial"/>
          <w:b/>
          <w:i/>
          <w:lang w:val="es-MX" w:eastAsia="es-MX"/>
        </w:rPr>
        <w:t xml:space="preserve">INFORMACIÓN PÚBLICA, CONCEPTO DE, EN MATERIA DE TRANSPARENCIA. INTERPRETACIÓN TEMÁTICA DE LOS ARTÍCULOS 2, FRACCIÓN </w:t>
      </w:r>
      <w:r w:rsidRPr="00D83B3F">
        <w:rPr>
          <w:rFonts w:ascii="Palatino Linotype" w:hAnsi="Palatino Linotype" w:cs="Arial"/>
          <w:b/>
          <w:bCs/>
          <w:i/>
          <w:lang w:val="es-MX" w:eastAsia="es-MX"/>
        </w:rPr>
        <w:t xml:space="preserve">V, XV, Y XVI, </w:t>
      </w:r>
      <w:r w:rsidRPr="00D83B3F">
        <w:rPr>
          <w:rFonts w:ascii="Palatino Linotype" w:hAnsi="Palatino Linotype" w:cs="Arial"/>
          <w:b/>
          <w:i/>
          <w:lang w:val="es-MX" w:eastAsia="es-MX"/>
        </w:rPr>
        <w:t>3, 4,11 Y 41.</w:t>
      </w:r>
      <w:r w:rsidRPr="00D83B3F">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260BD3A" w14:textId="77777777" w:rsidR="00AC22B5" w:rsidRPr="00D83B3F" w:rsidRDefault="00AC22B5" w:rsidP="00AC22B5">
      <w:pPr>
        <w:autoSpaceDE w:val="0"/>
        <w:autoSpaceDN w:val="0"/>
        <w:adjustRightInd w:val="0"/>
        <w:spacing w:line="360" w:lineRule="auto"/>
        <w:ind w:left="567" w:right="567"/>
        <w:jc w:val="both"/>
        <w:rPr>
          <w:rFonts w:ascii="Palatino Linotype" w:hAnsi="Palatino Linotype" w:cs="Arial"/>
          <w:i/>
          <w:lang w:val="es-MX" w:eastAsia="es-MX"/>
        </w:rPr>
      </w:pPr>
      <w:r w:rsidRPr="00D83B3F">
        <w:rPr>
          <w:rFonts w:ascii="Palatino Linotype" w:hAnsi="Palatino Linotype" w:cs="Arial"/>
          <w:i/>
          <w:lang w:val="es-MX" w:eastAsia="es-MX"/>
        </w:rPr>
        <w:t>En consecuencia el acceso a la información se refiere a que se cumplan cualquiera de los siguientes tres supuestos:</w:t>
      </w:r>
    </w:p>
    <w:p w14:paraId="04485A5A" w14:textId="77777777" w:rsidR="00AC22B5" w:rsidRPr="00D83B3F" w:rsidRDefault="00AC22B5" w:rsidP="00AC22B5">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83B3F">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66BEE0F8" w14:textId="77777777" w:rsidR="00AC22B5" w:rsidRPr="00D83B3F" w:rsidRDefault="00AC22B5" w:rsidP="00AC22B5">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83B3F">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43C985BA" w14:textId="77777777" w:rsidR="00AC22B5" w:rsidRPr="00D83B3F" w:rsidRDefault="00AC22B5" w:rsidP="00AC22B5">
      <w:pPr>
        <w:spacing w:line="360" w:lineRule="auto"/>
        <w:ind w:left="567" w:right="567"/>
        <w:jc w:val="both"/>
        <w:rPr>
          <w:rFonts w:ascii="Palatino Linotype" w:hAnsi="Palatino Linotype" w:cs="Arial"/>
          <w:i/>
          <w:color w:val="000000" w:themeColor="text1"/>
          <w:sz w:val="22"/>
          <w:szCs w:val="22"/>
        </w:rPr>
      </w:pPr>
      <w:r w:rsidRPr="00D83B3F">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251BFF2C" w14:textId="77777777" w:rsidR="00AC22B5" w:rsidRPr="00D83B3F" w:rsidRDefault="00AC22B5" w:rsidP="00AC22B5">
      <w:pPr>
        <w:pStyle w:val="Prrafodelista"/>
        <w:tabs>
          <w:tab w:val="left" w:pos="851"/>
        </w:tabs>
        <w:spacing w:line="360" w:lineRule="auto"/>
        <w:ind w:left="0" w:right="49"/>
        <w:jc w:val="both"/>
        <w:rPr>
          <w:rFonts w:ascii="Palatino Linotype" w:hAnsi="Palatino Linotype"/>
          <w:lang w:val="es-ES"/>
        </w:rPr>
      </w:pPr>
    </w:p>
    <w:p w14:paraId="3E190337" w14:textId="77777777" w:rsidR="00AC22B5" w:rsidRPr="00D83B3F" w:rsidRDefault="00AC22B5" w:rsidP="00AC22B5">
      <w:pPr>
        <w:pStyle w:val="Prrafodelista"/>
        <w:numPr>
          <w:ilvl w:val="0"/>
          <w:numId w:val="2"/>
        </w:numPr>
        <w:spacing w:line="360" w:lineRule="auto"/>
        <w:ind w:left="0" w:firstLine="0"/>
        <w:jc w:val="both"/>
        <w:rPr>
          <w:rFonts w:ascii="Palatino Linotype" w:hAnsi="Palatino Linotype" w:cs="Arial"/>
          <w:sz w:val="28"/>
          <w:lang w:val="es-ES"/>
        </w:rPr>
      </w:pPr>
      <w:r w:rsidRPr="00D83B3F">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609D32B7" w14:textId="77777777" w:rsidR="00AC22B5" w:rsidRPr="00D83B3F" w:rsidRDefault="00AC22B5" w:rsidP="00AC22B5">
      <w:pPr>
        <w:pStyle w:val="Prrafodelista"/>
        <w:spacing w:line="360" w:lineRule="auto"/>
        <w:ind w:left="0"/>
        <w:jc w:val="both"/>
        <w:rPr>
          <w:rFonts w:ascii="Palatino Linotype" w:hAnsi="Palatino Linotype" w:cs="Arial"/>
          <w:sz w:val="28"/>
          <w:lang w:val="es-ES"/>
        </w:rPr>
      </w:pPr>
    </w:p>
    <w:p w14:paraId="09AF793D" w14:textId="77777777" w:rsidR="00AC22B5" w:rsidRPr="00D83B3F" w:rsidRDefault="00AC22B5" w:rsidP="00AC22B5">
      <w:pPr>
        <w:autoSpaceDE w:val="0"/>
        <w:autoSpaceDN w:val="0"/>
        <w:adjustRightInd w:val="0"/>
        <w:spacing w:line="360" w:lineRule="auto"/>
        <w:ind w:left="567" w:right="567"/>
        <w:jc w:val="both"/>
        <w:rPr>
          <w:rFonts w:ascii="Palatino Linotype" w:hAnsi="Palatino Linotype"/>
          <w:i/>
          <w:sz w:val="28"/>
          <w:lang w:val="es-ES"/>
        </w:rPr>
      </w:pPr>
      <w:r w:rsidRPr="00D83B3F">
        <w:rPr>
          <w:rFonts w:ascii="Palatino Linotype" w:eastAsiaTheme="minorHAnsi" w:hAnsi="Palatino Linotype" w:cs="Bookman Old Style,Bold"/>
          <w:b/>
          <w:bCs/>
          <w:i/>
          <w:sz w:val="22"/>
          <w:szCs w:val="20"/>
          <w:lang w:val="es-MX" w:eastAsia="en-US"/>
        </w:rPr>
        <w:lastRenderedPageBreak/>
        <w:t xml:space="preserve">XI. Documento: </w:t>
      </w:r>
      <w:r w:rsidRPr="00D83B3F">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D83B3F">
        <w:rPr>
          <w:rFonts w:ascii="Palatino Linotype" w:eastAsiaTheme="minorHAnsi" w:hAnsi="Palatino Linotype" w:cs="Bookman Old Style"/>
          <w:b/>
          <w:i/>
          <w:sz w:val="22"/>
          <w:szCs w:val="20"/>
          <w:lang w:val="es-MX" w:eastAsia="en-US"/>
        </w:rPr>
        <w:t>cualquier otro registro</w:t>
      </w:r>
      <w:r w:rsidRPr="00D83B3F">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BCADC13" w14:textId="77777777" w:rsidR="00AC22B5" w:rsidRPr="00D83B3F" w:rsidRDefault="00AC22B5" w:rsidP="00AC22B5">
      <w:pPr>
        <w:pStyle w:val="Prrafodelista"/>
        <w:tabs>
          <w:tab w:val="left" w:pos="851"/>
        </w:tabs>
        <w:spacing w:line="360" w:lineRule="auto"/>
        <w:ind w:left="0" w:right="49"/>
        <w:jc w:val="both"/>
        <w:rPr>
          <w:rFonts w:ascii="Palatino Linotype" w:hAnsi="Palatino Linotype"/>
          <w:lang w:val="es-ES"/>
        </w:rPr>
      </w:pPr>
    </w:p>
    <w:p w14:paraId="2069803F" w14:textId="77777777" w:rsidR="00AC22B5" w:rsidRPr="00D83B3F" w:rsidRDefault="00AC22B5" w:rsidP="00AC22B5">
      <w:pPr>
        <w:pStyle w:val="Prrafodelista"/>
        <w:numPr>
          <w:ilvl w:val="0"/>
          <w:numId w:val="2"/>
        </w:numPr>
        <w:spacing w:line="360" w:lineRule="auto"/>
        <w:ind w:left="0" w:firstLine="0"/>
        <w:jc w:val="both"/>
        <w:rPr>
          <w:rFonts w:ascii="Palatino Linotype" w:hAnsi="Palatino Linotype"/>
          <w:lang w:val="es-ES"/>
        </w:rPr>
      </w:pPr>
      <w:r w:rsidRPr="00D83B3F">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A69C556" w14:textId="77777777" w:rsidR="00AC22B5" w:rsidRPr="00D83B3F" w:rsidRDefault="00AC22B5" w:rsidP="00AC22B5">
      <w:pPr>
        <w:pStyle w:val="Prrafodelista"/>
        <w:spacing w:line="360" w:lineRule="auto"/>
        <w:ind w:left="0"/>
        <w:jc w:val="both"/>
        <w:rPr>
          <w:rFonts w:ascii="Palatino Linotype" w:eastAsia="Calibri" w:hAnsi="Palatino Linotype" w:cs="Arial"/>
        </w:rPr>
      </w:pPr>
    </w:p>
    <w:p w14:paraId="16C41C8E" w14:textId="77777777" w:rsidR="00AC22B5" w:rsidRPr="00D83B3F" w:rsidRDefault="00AC22B5" w:rsidP="00AC22B5">
      <w:pPr>
        <w:pStyle w:val="Prrafodelista"/>
        <w:numPr>
          <w:ilvl w:val="0"/>
          <w:numId w:val="2"/>
        </w:numPr>
        <w:spacing w:line="360" w:lineRule="auto"/>
        <w:ind w:left="0" w:firstLine="0"/>
        <w:jc w:val="both"/>
        <w:rPr>
          <w:rFonts w:ascii="Palatino Linotype" w:eastAsia="Calibri" w:hAnsi="Palatino Linotype" w:cs="Arial"/>
        </w:rPr>
      </w:pPr>
      <w:r w:rsidRPr="00D83B3F">
        <w:rPr>
          <w:rFonts w:ascii="Palatino Linotype" w:eastAsia="Calibri" w:hAnsi="Palatino Linotype" w:cs="Arial"/>
        </w:rPr>
        <w:t>Luego entonces, e</w:t>
      </w:r>
      <w:r w:rsidRPr="00D83B3F">
        <w:rPr>
          <w:rFonts w:ascii="Palatino Linotype" w:eastAsia="MS Mincho" w:hAnsi="Palatino Linotype"/>
        </w:rPr>
        <w:t xml:space="preserve">l acceso a la información es un derecho humano constitucional y convencionalmente reconocido y para tal efecto </w:t>
      </w:r>
      <w:r w:rsidRPr="00D83B3F">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D83B3F">
        <w:rPr>
          <w:rFonts w:ascii="Palatino Linotype" w:eastAsia="Calibri" w:hAnsi="Palatino Linotype"/>
          <w:i/>
          <w:lang w:val="es-ES"/>
        </w:rPr>
        <w:t xml:space="preserve">en el ámbito de sus atribuciones, de promover, respetar, proteger y </w:t>
      </w:r>
      <w:r w:rsidRPr="00D83B3F">
        <w:rPr>
          <w:rFonts w:ascii="Palatino Linotype" w:eastAsia="Calibri" w:hAnsi="Palatino Linotype"/>
          <w:b/>
          <w:i/>
          <w:lang w:val="es-ES"/>
        </w:rPr>
        <w:t>garantizar</w:t>
      </w:r>
      <w:r w:rsidRPr="00D83B3F">
        <w:rPr>
          <w:rFonts w:ascii="Palatino Linotype" w:eastAsia="Calibri" w:hAnsi="Palatino Linotype"/>
          <w:i/>
          <w:lang w:val="es-ES"/>
        </w:rPr>
        <w:t xml:space="preserve"> los derechos humanos. </w:t>
      </w:r>
      <w:r w:rsidRPr="00D83B3F">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D83B3F">
        <w:rPr>
          <w:rFonts w:ascii="Palatino Linotype" w:eastAsia="Calibri" w:hAnsi="Palatino Linotype"/>
          <w:b/>
          <w:i/>
          <w:lang w:val="es-ES"/>
        </w:rPr>
        <w:t xml:space="preserve"> e</w:t>
      </w:r>
      <w:r w:rsidRPr="00D83B3F">
        <w:rPr>
          <w:rFonts w:ascii="Palatino Linotype" w:hAnsi="Palatino Linotype"/>
          <w:i/>
        </w:rPr>
        <w:t xml:space="preserve">l procedimiento de acceso a la información es la garantía primaria del derecho en cuestión y se rige por los principios de </w:t>
      </w:r>
      <w:r w:rsidRPr="00D83B3F">
        <w:rPr>
          <w:rFonts w:ascii="Palatino Linotype" w:hAnsi="Palatino Linotype"/>
          <w:i/>
        </w:rPr>
        <w:lastRenderedPageBreak/>
        <w:t>simplicidad, rapidez y gratuidad del procedimiento, auxilio y orientación a los particulares</w:t>
      </w:r>
      <w:r w:rsidRPr="00D83B3F">
        <w:rPr>
          <w:rStyle w:val="Refdenotaalpie"/>
          <w:rFonts w:ascii="Palatino Linotype" w:hAnsi="Palatino Linotype"/>
          <w:i/>
        </w:rPr>
        <w:footnoteReference w:id="8"/>
      </w:r>
      <w:r w:rsidRPr="00D83B3F">
        <w:rPr>
          <w:rFonts w:ascii="Palatino Linotype" w:hAnsi="Palatino Linotype"/>
          <w:i/>
        </w:rPr>
        <w:t xml:space="preserve">, </w:t>
      </w:r>
      <w:r w:rsidRPr="00D83B3F">
        <w:rPr>
          <w:rFonts w:ascii="Palatino Linotype" w:hAnsi="Palatino Linotype"/>
        </w:rPr>
        <w:t>asimismo establece</w:t>
      </w:r>
      <w:r w:rsidRPr="00D83B3F">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C8842C8" w14:textId="77777777" w:rsidR="00AC22B5" w:rsidRPr="00D83B3F" w:rsidRDefault="00AC22B5" w:rsidP="00AC22B5">
      <w:pPr>
        <w:pStyle w:val="Prrafodelista"/>
        <w:rPr>
          <w:rFonts w:ascii="Palatino Linotype" w:eastAsia="Calibri" w:hAnsi="Palatino Linotype" w:cs="Arial"/>
        </w:rPr>
      </w:pPr>
    </w:p>
    <w:p w14:paraId="1276F2A3" w14:textId="77777777" w:rsidR="00AC22B5" w:rsidRPr="00D83B3F" w:rsidRDefault="00AC22B5" w:rsidP="00AC22B5">
      <w:pPr>
        <w:pStyle w:val="Prrafodelista"/>
        <w:numPr>
          <w:ilvl w:val="0"/>
          <w:numId w:val="2"/>
        </w:numPr>
        <w:spacing w:line="360" w:lineRule="auto"/>
        <w:ind w:left="0" w:firstLine="0"/>
        <w:jc w:val="both"/>
        <w:rPr>
          <w:rFonts w:ascii="Palatino Linotype" w:eastAsia="Calibri" w:hAnsi="Palatino Linotype" w:cs="Arial"/>
        </w:rPr>
      </w:pPr>
      <w:r w:rsidRPr="00D83B3F">
        <w:rPr>
          <w:rFonts w:ascii="Palatino Linotype" w:hAnsi="Palatino Linotype"/>
          <w:color w:val="000000" w:themeColor="text1"/>
        </w:rPr>
        <w:t xml:space="preserve">Resulta necesario referir que, el </w:t>
      </w:r>
      <w:r w:rsidRPr="00D83B3F">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83B3F">
        <w:rPr>
          <w:rFonts w:ascii="Palatino Linotype" w:eastAsia="Calibri" w:hAnsi="Palatino Linotype" w:cs="Arial"/>
          <w:b/>
        </w:rPr>
        <w:t>los Sujetos Obligados deberán documentar todo acto que se derive del ejercicio de sus facultades, competencias o funciones,</w:t>
      </w:r>
      <w:r w:rsidRPr="00D83B3F">
        <w:rPr>
          <w:rFonts w:ascii="Palatino Linotype" w:eastAsia="Calibri" w:hAnsi="Palatino Linotype" w:cs="Arial"/>
        </w:rPr>
        <w:t xml:space="preserve"> considerando desde su origen la eventual publicidad y reutilización de la información que generen, posean o administren.</w:t>
      </w:r>
    </w:p>
    <w:p w14:paraId="784713FB" w14:textId="77777777" w:rsidR="00AC22B5" w:rsidRPr="00D83B3F" w:rsidRDefault="00AC22B5" w:rsidP="00AC22B5">
      <w:pPr>
        <w:pStyle w:val="Prrafodelista"/>
        <w:rPr>
          <w:rFonts w:ascii="Palatino Linotype" w:eastAsia="Calibri" w:hAnsi="Palatino Linotype" w:cs="Arial"/>
        </w:rPr>
      </w:pPr>
    </w:p>
    <w:p w14:paraId="59D669EF" w14:textId="77777777" w:rsidR="00AC22B5" w:rsidRPr="00D83B3F" w:rsidRDefault="00AC22B5" w:rsidP="00AC22B5">
      <w:pPr>
        <w:pStyle w:val="Prrafodelista"/>
        <w:numPr>
          <w:ilvl w:val="0"/>
          <w:numId w:val="2"/>
        </w:numPr>
        <w:spacing w:line="360" w:lineRule="auto"/>
        <w:ind w:left="0" w:firstLine="0"/>
        <w:jc w:val="both"/>
        <w:rPr>
          <w:rFonts w:ascii="Palatino Linotype" w:eastAsia="Calibri" w:hAnsi="Palatino Linotype" w:cs="Arial"/>
        </w:rPr>
      </w:pPr>
      <w:r w:rsidRPr="00D83B3F">
        <w:rPr>
          <w:rFonts w:ascii="Palatino Linotype" w:eastAsia="Times New Roman" w:hAnsi="Palatino Linotype" w:cs="Arial"/>
          <w:color w:val="000000"/>
        </w:rPr>
        <w:t xml:space="preserve">Además, debemos tomar en cuenta los artículos 4 y 12, de la Ley de </w:t>
      </w:r>
      <w:r w:rsidRPr="00D83B3F">
        <w:rPr>
          <w:rFonts w:ascii="Palatino Linotype" w:hAnsi="Palatino Linotype"/>
          <w:color w:val="000000" w:themeColor="text1"/>
        </w:rPr>
        <w:t>Transparencia</w:t>
      </w:r>
      <w:r w:rsidRPr="00D83B3F">
        <w:rPr>
          <w:rFonts w:ascii="Palatino Linotype" w:eastAsia="Times New Roman" w:hAnsi="Palatino Linotype" w:cs="Arial"/>
          <w:color w:val="000000"/>
        </w:rPr>
        <w:t xml:space="preserve"> y Acceso a la Información Pública del Estado de México y Municipios, los cuales establecen lo siguiente:</w:t>
      </w:r>
    </w:p>
    <w:p w14:paraId="11AAE971" w14:textId="77777777" w:rsidR="00AC22B5" w:rsidRPr="00D83B3F" w:rsidRDefault="00AC22B5" w:rsidP="00AC22B5">
      <w:pPr>
        <w:pStyle w:val="Prrafodelista"/>
        <w:spacing w:line="360" w:lineRule="auto"/>
        <w:rPr>
          <w:rFonts w:ascii="Palatino Linotype" w:eastAsia="Times New Roman" w:hAnsi="Palatino Linotype" w:cs="Arial"/>
          <w:color w:val="000000"/>
        </w:rPr>
      </w:pPr>
    </w:p>
    <w:p w14:paraId="64CA51F1" w14:textId="77777777" w:rsidR="00AC22B5" w:rsidRPr="00D83B3F"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83B3F">
        <w:rPr>
          <w:rFonts w:ascii="Palatino Linotype" w:hAnsi="Palatino Linotype" w:cs="Bookman Old Style,Bold"/>
          <w:b/>
          <w:bCs/>
          <w:i/>
          <w:sz w:val="22"/>
          <w:szCs w:val="20"/>
          <w:lang w:val="es-MX"/>
        </w:rPr>
        <w:lastRenderedPageBreak/>
        <w:t xml:space="preserve">Artículo 4. </w:t>
      </w:r>
      <w:r w:rsidRPr="00D83B3F">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40B665BD" w14:textId="77777777" w:rsidR="00AC22B5" w:rsidRPr="00D83B3F"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069DFAC" w14:textId="77777777" w:rsidR="00AC22B5" w:rsidRPr="00D83B3F"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83B3F">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8B6A56B" w14:textId="77777777" w:rsidR="00AC22B5" w:rsidRPr="00D83B3F"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1F4F534" w14:textId="77777777" w:rsidR="00AC22B5" w:rsidRPr="00D83B3F"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83B3F">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6D6FA4FA" w14:textId="77777777" w:rsidR="00AC22B5" w:rsidRPr="00D83B3F" w:rsidRDefault="00AC22B5" w:rsidP="00AC22B5">
      <w:pPr>
        <w:autoSpaceDE w:val="0"/>
        <w:autoSpaceDN w:val="0"/>
        <w:adjustRightInd w:val="0"/>
        <w:spacing w:line="360" w:lineRule="auto"/>
        <w:ind w:right="567"/>
        <w:jc w:val="both"/>
        <w:rPr>
          <w:rFonts w:ascii="Palatino Linotype" w:eastAsia="Times New Roman" w:hAnsi="Palatino Linotype" w:cs="Arial"/>
          <w:i/>
          <w:color w:val="000000"/>
          <w:sz w:val="28"/>
        </w:rPr>
      </w:pPr>
    </w:p>
    <w:p w14:paraId="6F1909E5" w14:textId="77777777" w:rsidR="00AC22B5" w:rsidRPr="00D83B3F"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83B3F">
        <w:rPr>
          <w:rFonts w:ascii="Palatino Linotype" w:hAnsi="Palatino Linotype" w:cs="Bookman Old Style,Bold"/>
          <w:b/>
          <w:bCs/>
          <w:i/>
          <w:sz w:val="22"/>
          <w:szCs w:val="20"/>
          <w:lang w:val="es-MX"/>
        </w:rPr>
        <w:t xml:space="preserve">Artículo 12. </w:t>
      </w:r>
      <w:r w:rsidRPr="00D83B3F">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2E9D98CB" w14:textId="77777777" w:rsidR="00AC22B5" w:rsidRPr="00D83B3F"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EFB6E4C" w14:textId="77777777" w:rsidR="00AC22B5" w:rsidRPr="00D83B3F" w:rsidRDefault="00AC22B5" w:rsidP="00AC22B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83B3F">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D83B3F">
        <w:rPr>
          <w:rFonts w:ascii="Palatino Linotype" w:hAnsi="Palatino Linotype" w:cs="Bookman Old Style"/>
          <w:b/>
          <w:i/>
          <w:sz w:val="22"/>
          <w:szCs w:val="20"/>
          <w:lang w:val="es-MX"/>
        </w:rPr>
        <w:t xml:space="preserve">La obligación de proporcionar información no comprende el procesamiento de la misma, ni el </w:t>
      </w:r>
      <w:r w:rsidRPr="00D83B3F">
        <w:rPr>
          <w:rFonts w:ascii="Palatino Linotype" w:hAnsi="Palatino Linotype" w:cs="Bookman Old Style"/>
          <w:b/>
          <w:i/>
          <w:sz w:val="22"/>
          <w:szCs w:val="20"/>
          <w:lang w:val="es-MX"/>
        </w:rPr>
        <w:lastRenderedPageBreak/>
        <w:t>presentarla conforme al interés del solicitante; no estarán obligados a generarla, resumirla, efectuar cálculos o practicar investigaciones.</w:t>
      </w:r>
    </w:p>
    <w:p w14:paraId="3EC34F8C" w14:textId="77777777" w:rsidR="00AC22B5" w:rsidRPr="00D83B3F" w:rsidRDefault="00AC22B5" w:rsidP="00AC22B5">
      <w:pPr>
        <w:autoSpaceDE w:val="0"/>
        <w:autoSpaceDN w:val="0"/>
        <w:adjustRightInd w:val="0"/>
        <w:spacing w:line="360" w:lineRule="auto"/>
        <w:ind w:left="567" w:right="567"/>
        <w:jc w:val="both"/>
        <w:rPr>
          <w:rFonts w:ascii="Palatino Linotype" w:eastAsia="Times New Roman" w:hAnsi="Palatino Linotype" w:cs="Arial"/>
          <w:i/>
          <w:color w:val="000000"/>
        </w:rPr>
      </w:pPr>
    </w:p>
    <w:p w14:paraId="65CF841A" w14:textId="77777777" w:rsidR="00AC22B5" w:rsidRPr="00D83B3F" w:rsidRDefault="00AC22B5" w:rsidP="00AC22B5">
      <w:pPr>
        <w:pStyle w:val="Prrafodelista"/>
        <w:numPr>
          <w:ilvl w:val="0"/>
          <w:numId w:val="2"/>
        </w:numPr>
        <w:spacing w:line="360" w:lineRule="auto"/>
        <w:ind w:left="0" w:firstLine="0"/>
        <w:jc w:val="both"/>
        <w:rPr>
          <w:rFonts w:ascii="Palatino Linotype" w:hAnsi="Palatino Linotype"/>
          <w:lang w:val="es-ES"/>
        </w:rPr>
      </w:pPr>
      <w:r w:rsidRPr="00D83B3F">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83B3F">
        <w:rPr>
          <w:rStyle w:val="Refdenotaalpie"/>
          <w:rFonts w:ascii="Palatino Linotype" w:hAnsi="Palatino Linotype"/>
          <w:lang w:val="es-ES"/>
        </w:rPr>
        <w:footnoteReference w:id="9"/>
      </w:r>
      <w:r w:rsidRPr="00D83B3F">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50BB5E8" w14:textId="77777777" w:rsidR="00AC22B5" w:rsidRPr="00D83B3F" w:rsidRDefault="00AC22B5" w:rsidP="00AC22B5">
      <w:pPr>
        <w:pStyle w:val="Prrafodelista"/>
        <w:tabs>
          <w:tab w:val="left" w:pos="851"/>
        </w:tabs>
        <w:spacing w:line="360" w:lineRule="auto"/>
        <w:ind w:left="0" w:right="49"/>
        <w:jc w:val="both"/>
        <w:rPr>
          <w:rFonts w:ascii="Palatino Linotype" w:hAnsi="Palatino Linotype"/>
          <w:lang w:val="es-ES"/>
        </w:rPr>
      </w:pPr>
    </w:p>
    <w:p w14:paraId="0D4E64AB" w14:textId="77777777" w:rsidR="00AC22B5" w:rsidRPr="00D83B3F" w:rsidRDefault="00AC22B5" w:rsidP="00AC22B5">
      <w:pPr>
        <w:pStyle w:val="Prrafodelista"/>
        <w:numPr>
          <w:ilvl w:val="0"/>
          <w:numId w:val="2"/>
        </w:numPr>
        <w:spacing w:line="360" w:lineRule="auto"/>
        <w:ind w:left="0" w:firstLine="0"/>
        <w:jc w:val="both"/>
        <w:rPr>
          <w:rFonts w:ascii="Palatino Linotype" w:hAnsi="Palatino Linotype"/>
          <w:lang w:val="es-ES"/>
        </w:rPr>
      </w:pPr>
      <w:r w:rsidRPr="00D83B3F">
        <w:rPr>
          <w:rFonts w:ascii="Palatino Linotype" w:hAnsi="Palatino Linotype"/>
          <w:lang w:val="es-ES"/>
        </w:rPr>
        <w:t xml:space="preserve">Robustece lo anterior la Tesis aislada identificada con la clave </w:t>
      </w:r>
      <w:proofErr w:type="spellStart"/>
      <w:r w:rsidRPr="00D83B3F">
        <w:rPr>
          <w:rFonts w:ascii="Palatino Linotype" w:hAnsi="Palatino Linotype"/>
          <w:lang w:val="es-ES"/>
        </w:rPr>
        <w:t>I.4º.A.40</w:t>
      </w:r>
      <w:proofErr w:type="spellEnd"/>
      <w:r w:rsidRPr="00D83B3F">
        <w:rPr>
          <w:rFonts w:ascii="Palatino Linotype" w:hAnsi="Palatino Linotype"/>
          <w:lang w:val="es-ES"/>
        </w:rPr>
        <w:t xml:space="preserve"> A del Cuarto Tribunal colegiado en Materia Administrativa del Primer Circuito, publicada en el Seminario Judicial de la Federación y su Gaceta en el libro XVIII, Marzo 2013, Página 1899.</w:t>
      </w:r>
    </w:p>
    <w:p w14:paraId="1378B05E" w14:textId="77777777" w:rsidR="00AC22B5" w:rsidRPr="00D83B3F" w:rsidRDefault="00AC22B5" w:rsidP="00AC22B5">
      <w:pPr>
        <w:pStyle w:val="Prrafodelista"/>
        <w:spacing w:line="360" w:lineRule="auto"/>
        <w:rPr>
          <w:rFonts w:ascii="Palatino Linotype" w:hAnsi="Palatino Linotype"/>
          <w:lang w:val="es-ES"/>
        </w:rPr>
      </w:pPr>
    </w:p>
    <w:p w14:paraId="1812BB20" w14:textId="77777777" w:rsidR="00AC22B5" w:rsidRPr="00D83B3F" w:rsidRDefault="00AC22B5" w:rsidP="00AC22B5">
      <w:pPr>
        <w:pStyle w:val="Prrafodelista"/>
        <w:tabs>
          <w:tab w:val="left" w:pos="851"/>
        </w:tabs>
        <w:spacing w:line="360" w:lineRule="auto"/>
        <w:ind w:left="567" w:right="567"/>
        <w:jc w:val="both"/>
        <w:rPr>
          <w:rFonts w:ascii="Palatino Linotype" w:hAnsi="Palatino Linotype"/>
          <w:i/>
          <w:sz w:val="22"/>
        </w:rPr>
      </w:pPr>
      <w:r w:rsidRPr="00D83B3F">
        <w:rPr>
          <w:rFonts w:ascii="Palatino Linotype" w:hAnsi="Palatino Linotype"/>
          <w:b/>
          <w:i/>
          <w:sz w:val="22"/>
        </w:rPr>
        <w:t>ACCESO A LA INFORMACIÓN. IMPLICACIÓN DEL PRINCIPIO DE MÁXIMA PUBLICIDAD EN EL DERECHO FUNDAMENTAL RELATIVO.</w:t>
      </w:r>
      <w:r w:rsidRPr="00D83B3F">
        <w:rPr>
          <w:rFonts w:ascii="Palatino Linotype" w:hAnsi="Palatino Linotype"/>
          <w:i/>
          <w:sz w:val="22"/>
        </w:rPr>
        <w:t xml:space="preserve"> Del </w:t>
      </w:r>
      <w:r w:rsidRPr="00D83B3F">
        <w:rPr>
          <w:rFonts w:ascii="Palatino Linotype" w:hAnsi="Palatino Linotype"/>
          <w:i/>
          <w:sz w:val="22"/>
        </w:rPr>
        <w:lastRenderedPageBreak/>
        <w:t xml:space="preserve">artículo </w:t>
      </w:r>
      <w:proofErr w:type="spellStart"/>
      <w:r w:rsidRPr="00D83B3F">
        <w:rPr>
          <w:rFonts w:ascii="Palatino Linotype" w:hAnsi="Palatino Linotype"/>
          <w:i/>
          <w:sz w:val="22"/>
        </w:rPr>
        <w:t>6o</w:t>
      </w:r>
      <w:proofErr w:type="spellEnd"/>
      <w:r w:rsidRPr="00D83B3F">
        <w:rPr>
          <w:rFonts w:ascii="Palatino Linotype" w:hAnsi="Palatino Linotype"/>
          <w:i/>
          <w:sz w:val="22"/>
        </w:rPr>
        <w:t xml:space="preserve">.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1A17E36" w14:textId="77777777" w:rsidR="00AC22B5" w:rsidRPr="00D83B3F" w:rsidRDefault="00AC22B5" w:rsidP="00AC22B5">
      <w:pPr>
        <w:pStyle w:val="Prrafodelista"/>
        <w:tabs>
          <w:tab w:val="left" w:pos="851"/>
        </w:tabs>
        <w:spacing w:line="360" w:lineRule="auto"/>
        <w:ind w:left="567" w:right="567"/>
        <w:jc w:val="both"/>
        <w:rPr>
          <w:rFonts w:ascii="Palatino Linotype" w:hAnsi="Palatino Linotype"/>
          <w:i/>
          <w:sz w:val="22"/>
        </w:rPr>
      </w:pPr>
    </w:p>
    <w:p w14:paraId="4B73B150" w14:textId="77777777" w:rsidR="00AC22B5" w:rsidRPr="00D83B3F" w:rsidRDefault="00AC22B5" w:rsidP="00AC22B5">
      <w:pPr>
        <w:pStyle w:val="Prrafodelista"/>
        <w:tabs>
          <w:tab w:val="left" w:pos="851"/>
        </w:tabs>
        <w:spacing w:line="360" w:lineRule="auto"/>
        <w:ind w:left="567" w:right="567"/>
        <w:jc w:val="both"/>
        <w:rPr>
          <w:rFonts w:ascii="Palatino Linotype" w:hAnsi="Palatino Linotype"/>
          <w:i/>
          <w:sz w:val="22"/>
        </w:rPr>
      </w:pPr>
      <w:r w:rsidRPr="00D83B3F">
        <w:rPr>
          <w:rFonts w:ascii="Palatino Linotype" w:hAnsi="Palatino Linotype"/>
          <w:i/>
          <w:sz w:val="22"/>
        </w:rPr>
        <w:t xml:space="preserve">CUARTO TRIBUNAL COLEGIADO EN MATERIA ADMINISTRATIVA DEL PRIMER CIRCUITO. </w:t>
      </w:r>
    </w:p>
    <w:p w14:paraId="30661FC8" w14:textId="77777777" w:rsidR="00AC22B5" w:rsidRPr="00D83B3F" w:rsidRDefault="00AC22B5" w:rsidP="00AC22B5">
      <w:pPr>
        <w:pStyle w:val="Prrafodelista"/>
        <w:tabs>
          <w:tab w:val="left" w:pos="851"/>
        </w:tabs>
        <w:spacing w:line="360" w:lineRule="auto"/>
        <w:ind w:left="567" w:right="567"/>
        <w:jc w:val="both"/>
        <w:rPr>
          <w:rFonts w:ascii="Palatino Linotype" w:hAnsi="Palatino Linotype"/>
          <w:i/>
          <w:sz w:val="22"/>
        </w:rPr>
      </w:pPr>
    </w:p>
    <w:p w14:paraId="58DE0DB4" w14:textId="77777777" w:rsidR="00AC22B5" w:rsidRPr="00D83B3F" w:rsidRDefault="00AC22B5" w:rsidP="00AC22B5">
      <w:pPr>
        <w:pStyle w:val="Prrafodelista"/>
        <w:tabs>
          <w:tab w:val="left" w:pos="851"/>
        </w:tabs>
        <w:spacing w:line="360" w:lineRule="auto"/>
        <w:ind w:left="567" w:right="567"/>
        <w:jc w:val="both"/>
        <w:rPr>
          <w:rFonts w:ascii="Palatino Linotype" w:hAnsi="Palatino Linotype"/>
          <w:i/>
          <w:sz w:val="22"/>
        </w:rPr>
      </w:pPr>
      <w:r w:rsidRPr="00D83B3F">
        <w:rPr>
          <w:rFonts w:ascii="Palatino Linotype" w:hAnsi="Palatino Linotype"/>
          <w:i/>
          <w:sz w:val="22"/>
        </w:rPr>
        <w:t xml:space="preserve">Amparo en revisión 257/2012. Ruth Corona Muñoz. 6 de diciembre de 2012. Unanimidad de votos. Ponente: Jean Claude </w:t>
      </w:r>
      <w:proofErr w:type="spellStart"/>
      <w:r w:rsidRPr="00D83B3F">
        <w:rPr>
          <w:rFonts w:ascii="Palatino Linotype" w:hAnsi="Palatino Linotype"/>
          <w:i/>
          <w:sz w:val="22"/>
        </w:rPr>
        <w:t>Tron</w:t>
      </w:r>
      <w:proofErr w:type="spellEnd"/>
      <w:r w:rsidRPr="00D83B3F">
        <w:rPr>
          <w:rFonts w:ascii="Palatino Linotype" w:hAnsi="Palatino Linotype"/>
          <w:i/>
          <w:sz w:val="22"/>
        </w:rPr>
        <w:t xml:space="preserve"> </w:t>
      </w:r>
      <w:proofErr w:type="spellStart"/>
      <w:r w:rsidRPr="00D83B3F">
        <w:rPr>
          <w:rFonts w:ascii="Palatino Linotype" w:hAnsi="Palatino Linotype"/>
          <w:i/>
          <w:sz w:val="22"/>
        </w:rPr>
        <w:t>Petit</w:t>
      </w:r>
      <w:proofErr w:type="spellEnd"/>
      <w:r w:rsidRPr="00D83B3F">
        <w:rPr>
          <w:rFonts w:ascii="Palatino Linotype" w:hAnsi="Palatino Linotype"/>
          <w:i/>
          <w:sz w:val="22"/>
        </w:rPr>
        <w:t>. Secretaria: Mayra Susana Martínez López.</w:t>
      </w:r>
    </w:p>
    <w:p w14:paraId="59C08842" w14:textId="77777777" w:rsidR="00AC22B5" w:rsidRPr="00D83B3F" w:rsidRDefault="00AC22B5" w:rsidP="00AC22B5">
      <w:pPr>
        <w:pStyle w:val="Prrafodelista"/>
        <w:tabs>
          <w:tab w:val="left" w:pos="851"/>
        </w:tabs>
        <w:spacing w:line="360" w:lineRule="auto"/>
        <w:ind w:left="567" w:right="567"/>
        <w:jc w:val="both"/>
        <w:rPr>
          <w:rFonts w:ascii="Palatino Linotype" w:hAnsi="Palatino Linotype"/>
          <w:i/>
          <w:sz w:val="22"/>
          <w:lang w:val="es-ES"/>
        </w:rPr>
      </w:pPr>
    </w:p>
    <w:p w14:paraId="4A382BF6" w14:textId="74C0DECC" w:rsidR="00AC22B5" w:rsidRPr="00D83B3F" w:rsidRDefault="00AC22B5" w:rsidP="00AC22B5">
      <w:pPr>
        <w:pStyle w:val="Prrafodelista"/>
        <w:numPr>
          <w:ilvl w:val="0"/>
          <w:numId w:val="2"/>
        </w:numPr>
        <w:spacing w:before="240" w:after="240" w:line="360" w:lineRule="auto"/>
        <w:ind w:left="0" w:right="49" w:firstLine="0"/>
        <w:jc w:val="both"/>
        <w:rPr>
          <w:rFonts w:ascii="Palatino Linotype" w:eastAsia="MS Mincho" w:hAnsi="Palatino Linotype" w:cs="Times New Roman"/>
          <w:color w:val="000000"/>
        </w:rPr>
      </w:pPr>
      <w:r w:rsidRPr="00D83B3F">
        <w:rPr>
          <w:rFonts w:ascii="Palatino Linotype" w:eastAsia="MS Mincho" w:hAnsi="Palatino Linotype" w:cs="Times New Roman"/>
          <w:color w:val="000000"/>
        </w:rPr>
        <w:t xml:space="preserve">Luego entonces, se advierte que el </w:t>
      </w:r>
      <w:r w:rsidRPr="00D83B3F">
        <w:rPr>
          <w:rFonts w:ascii="Palatino Linotype" w:eastAsia="MS Mincho" w:hAnsi="Palatino Linotype" w:cs="Times New Roman"/>
          <w:b/>
          <w:color w:val="000000"/>
        </w:rPr>
        <w:t>SUJETO OBLIGADO</w:t>
      </w:r>
      <w:r w:rsidRPr="00D83B3F">
        <w:rPr>
          <w:rFonts w:ascii="Palatino Linotype" w:eastAsia="MS Mincho" w:hAnsi="Palatino Linotype" w:cs="Times New Roman"/>
          <w:color w:val="000000"/>
        </w:rPr>
        <w:t xml:space="preserve"> si colmó los extremos de la solicitud de información planteada por el hoy recurrente desde la primigenia respuesta, por lo que en relatadas circunstancias, este Pleno determina la </w:t>
      </w:r>
      <w:r w:rsidRPr="00D83B3F">
        <w:rPr>
          <w:rFonts w:ascii="Palatino Linotype" w:eastAsia="MS Mincho" w:hAnsi="Palatino Linotype" w:cs="Times New Roman"/>
          <w:b/>
          <w:color w:val="000000"/>
        </w:rPr>
        <w:t xml:space="preserve">CONFIRMACIÓN </w:t>
      </w:r>
      <w:r w:rsidRPr="00D83B3F">
        <w:rPr>
          <w:rFonts w:ascii="Palatino Linotype" w:eastAsia="MS Mincho" w:hAnsi="Palatino Linotype" w:cs="Times New Roman"/>
          <w:color w:val="000000"/>
        </w:rPr>
        <w:t>de la respuesta otorgada a la solicitud de información</w:t>
      </w:r>
      <w:r w:rsidRPr="00D83B3F">
        <w:rPr>
          <w:rFonts w:ascii="Palatino Linotype" w:eastAsia="MS Mincho" w:hAnsi="Palatino Linotype" w:cs="Times New Roman"/>
          <w:b/>
          <w:color w:val="000000"/>
        </w:rPr>
        <w:t xml:space="preserve"> 00301/</w:t>
      </w:r>
      <w:proofErr w:type="spellStart"/>
      <w:r w:rsidRPr="00D83B3F">
        <w:rPr>
          <w:rFonts w:ascii="Palatino Linotype" w:eastAsia="MS Mincho" w:hAnsi="Palatino Linotype" w:cs="Times New Roman"/>
          <w:b/>
          <w:color w:val="000000"/>
        </w:rPr>
        <w:t>VIVICTOR</w:t>
      </w:r>
      <w:proofErr w:type="spellEnd"/>
      <w:r w:rsidRPr="00D83B3F">
        <w:rPr>
          <w:rFonts w:ascii="Palatino Linotype" w:eastAsia="MS Mincho" w:hAnsi="Palatino Linotype" w:cs="Times New Roman"/>
          <w:b/>
          <w:color w:val="000000"/>
        </w:rPr>
        <w:t>/IP/2019</w:t>
      </w:r>
      <w:r w:rsidRPr="00D83B3F">
        <w:rPr>
          <w:rFonts w:ascii="Palatino Linotype" w:eastAsia="MS Mincho" w:hAnsi="Palatino Linotype" w:cs="Times New Roman"/>
          <w:color w:val="000000"/>
        </w:rPr>
        <w:t xml:space="preserve">, </w:t>
      </w:r>
      <w:r w:rsidRPr="00D83B3F">
        <w:rPr>
          <w:rFonts w:ascii="Palatino Linotype" w:hAnsi="Palatino Linotype"/>
        </w:rPr>
        <w:t>actualizándose la causal prevista en la fracción II del artículo 186 de la Ley de la Materia vigente en la Entidad;</w:t>
      </w:r>
      <w:r w:rsidRPr="00D83B3F">
        <w:rPr>
          <w:rFonts w:ascii="Palatino Linotype" w:eastAsia="MS Mincho" w:hAnsi="Palatino Linotype" w:cs="Times New Roman"/>
          <w:color w:val="000000"/>
        </w:rPr>
        <w:t xml:space="preserve"> por lo que este Órgano Garante precede a dictar los siguientes:</w:t>
      </w:r>
    </w:p>
    <w:p w14:paraId="16671583" w14:textId="6F82DFA0" w:rsidR="008C6BCD" w:rsidRPr="00D83B3F" w:rsidRDefault="00A87674" w:rsidP="008C6BCD">
      <w:pPr>
        <w:pStyle w:val="Prrafodelista"/>
        <w:rPr>
          <w:rFonts w:ascii="Palatino Linotype" w:hAnsi="Palatino Linotype"/>
          <w:color w:val="000000" w:themeColor="text1"/>
        </w:rPr>
      </w:pPr>
      <w:r w:rsidRPr="00D83B3F">
        <w:rPr>
          <w:rFonts w:ascii="Palatino Linotype" w:hAnsi="Palatino Linotype"/>
          <w:noProof/>
          <w:color w:val="000000" w:themeColor="text1"/>
          <w:lang w:val="es-MX" w:eastAsia="es-MX"/>
        </w:rPr>
        <mc:AlternateContent>
          <mc:Choice Requires="wps">
            <w:drawing>
              <wp:anchor distT="0" distB="0" distL="114300" distR="114300" simplePos="0" relativeHeight="251677696" behindDoc="0" locked="0" layoutInCell="1" allowOverlap="1" wp14:anchorId="6F735F0A" wp14:editId="66EDC87F">
                <wp:simplePos x="0" y="0"/>
                <wp:positionH relativeFrom="column">
                  <wp:posOffset>38982</wp:posOffset>
                </wp:positionH>
                <wp:positionV relativeFrom="paragraph">
                  <wp:posOffset>175904</wp:posOffset>
                </wp:positionV>
                <wp:extent cx="5609050" cy="2810861"/>
                <wp:effectExtent l="38100" t="19050" r="67945" b="85090"/>
                <wp:wrapNone/>
                <wp:docPr id="24" name="Conector recto 24"/>
                <wp:cNvGraphicFramePr/>
                <a:graphic xmlns:a="http://schemas.openxmlformats.org/drawingml/2006/main">
                  <a:graphicData uri="http://schemas.microsoft.com/office/word/2010/wordprocessingShape">
                    <wps:wsp>
                      <wps:cNvCnPr/>
                      <wps:spPr>
                        <a:xfrm>
                          <a:off x="0" y="0"/>
                          <a:ext cx="5609050" cy="281086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0467E" id="Conector recto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3.85pt" to="444.7pt,2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" strokecolor="black [3200]" strokeweight="2pt">
                <v:shadow on="t" color="black" opacity="24903f" origin=",.5" offset="0,.55556mm"/>
              </v:line>
            </w:pict>
          </mc:Fallback>
        </mc:AlternateContent>
      </w:r>
    </w:p>
    <w:p w14:paraId="08C55C00" w14:textId="173F3938" w:rsidR="008C6BCD" w:rsidRPr="00D83B3F"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0BB10E32" w14:textId="77777777" w:rsidR="008C6BCD" w:rsidRPr="00D83B3F"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2DF333A" w14:textId="77777777" w:rsidR="008C6BCD" w:rsidRPr="00D83B3F"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7BCEE65" w14:textId="77777777" w:rsidR="008C6BCD" w:rsidRPr="00D83B3F"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9298C1A" w14:textId="77777777" w:rsidR="00171E0A" w:rsidRPr="00D83B3F" w:rsidRDefault="00171E0A"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00790B3C" w14:textId="77777777" w:rsidR="00034B29" w:rsidRPr="00D83B3F" w:rsidRDefault="00034B29" w:rsidP="008A59AC">
      <w:pPr>
        <w:pStyle w:val="Ttulo1"/>
        <w:spacing w:line="360" w:lineRule="auto"/>
        <w:jc w:val="center"/>
        <w:rPr>
          <w:b/>
          <w:color w:val="000000" w:themeColor="text1"/>
          <w:szCs w:val="24"/>
        </w:rPr>
      </w:pPr>
      <w:bookmarkStart w:id="126" w:name="_Toc466371865"/>
      <w:bookmarkStart w:id="127" w:name="_Toc466377653"/>
      <w:bookmarkStart w:id="128" w:name="_Toc495427547"/>
      <w:bookmarkStart w:id="129" w:name="_Toc34157669"/>
    </w:p>
    <w:p w14:paraId="3EB09D17" w14:textId="77777777" w:rsidR="00034B29" w:rsidRPr="00D83B3F" w:rsidRDefault="00034B29" w:rsidP="00034B29"/>
    <w:p w14:paraId="687E4CA7" w14:textId="77777777" w:rsidR="00034B29" w:rsidRPr="00D83B3F" w:rsidRDefault="00034B29" w:rsidP="00034B29"/>
    <w:p w14:paraId="4CACADBA" w14:textId="5A2E0833" w:rsidR="008A59AC" w:rsidRPr="00D83B3F" w:rsidRDefault="008A59AC" w:rsidP="008A59AC">
      <w:pPr>
        <w:pStyle w:val="Ttulo1"/>
        <w:spacing w:line="360" w:lineRule="auto"/>
        <w:jc w:val="center"/>
        <w:rPr>
          <w:b/>
          <w:color w:val="000000" w:themeColor="text1"/>
          <w:szCs w:val="24"/>
        </w:rPr>
      </w:pPr>
      <w:r w:rsidRPr="00D83B3F">
        <w:rPr>
          <w:b/>
          <w:color w:val="000000" w:themeColor="text1"/>
          <w:szCs w:val="24"/>
        </w:rPr>
        <w:lastRenderedPageBreak/>
        <w:t>R E S O L U T I V O S</w:t>
      </w:r>
      <w:bookmarkEnd w:id="126"/>
      <w:bookmarkEnd w:id="127"/>
      <w:bookmarkEnd w:id="128"/>
      <w:bookmarkEnd w:id="129"/>
    </w:p>
    <w:p w14:paraId="068E549C" w14:textId="727B9638" w:rsidR="00AC22B5" w:rsidRPr="00D83B3F" w:rsidRDefault="00AC22B5" w:rsidP="00AC22B5">
      <w:pPr>
        <w:spacing w:line="360" w:lineRule="auto"/>
        <w:jc w:val="both"/>
        <w:rPr>
          <w:rFonts w:ascii="Palatino Linotype" w:eastAsia="Times New Roman" w:hAnsi="Palatino Linotype" w:cs="Times New Roman"/>
        </w:rPr>
      </w:pPr>
      <w:r w:rsidRPr="00D83B3F">
        <w:rPr>
          <w:rFonts w:ascii="Palatino Linotype" w:eastAsia="Times New Roman" w:hAnsi="Palatino Linotype" w:cs="Arial"/>
          <w:b/>
        </w:rPr>
        <w:t xml:space="preserve">PRIMERO. </w:t>
      </w:r>
      <w:r w:rsidRPr="00D83B3F">
        <w:rPr>
          <w:rFonts w:ascii="Palatino Linotype" w:eastAsia="Times New Roman" w:hAnsi="Palatino Linotype" w:cs="Arial"/>
        </w:rPr>
        <w:t>Resultan infundadas las</w:t>
      </w:r>
      <w:r w:rsidRPr="00D83B3F">
        <w:rPr>
          <w:rFonts w:ascii="Palatino Linotype" w:eastAsia="Times New Roman" w:hAnsi="Palatino Linotype" w:cs="Arial"/>
          <w:b/>
        </w:rPr>
        <w:t xml:space="preserve"> </w:t>
      </w:r>
      <w:r w:rsidRPr="00D83B3F">
        <w:rPr>
          <w:rFonts w:ascii="Palatino Linotype" w:eastAsia="Times New Roman" w:hAnsi="Palatino Linotype" w:cs="Arial"/>
          <w:lang w:val="es-ES"/>
        </w:rPr>
        <w:t xml:space="preserve">razones o motivos de inconformidad hechos valer </w:t>
      </w:r>
      <w:r w:rsidRPr="00D83B3F">
        <w:rPr>
          <w:rFonts w:ascii="Palatino Linotype" w:eastAsia="Calibri" w:hAnsi="Palatino Linotype" w:cs="Arial"/>
          <w:lang w:val="es-ES"/>
        </w:rPr>
        <w:t xml:space="preserve">en el recurso de revisión </w:t>
      </w:r>
      <w:r w:rsidRPr="00D83B3F">
        <w:rPr>
          <w:rFonts w:ascii="Palatino Linotype" w:hAnsi="Palatino Linotype" w:cs="Arial"/>
          <w:b/>
          <w:bCs/>
        </w:rPr>
        <w:t>12168/INFOEM/IP/</w:t>
      </w:r>
      <w:proofErr w:type="spellStart"/>
      <w:r w:rsidRPr="00D83B3F">
        <w:rPr>
          <w:rFonts w:ascii="Palatino Linotype" w:hAnsi="Palatino Linotype" w:cs="Arial"/>
          <w:b/>
          <w:bCs/>
        </w:rPr>
        <w:t>RR</w:t>
      </w:r>
      <w:proofErr w:type="spellEnd"/>
      <w:r w:rsidRPr="00D83B3F">
        <w:rPr>
          <w:rFonts w:ascii="Palatino Linotype" w:hAnsi="Palatino Linotype" w:cs="Arial"/>
          <w:b/>
          <w:bCs/>
        </w:rPr>
        <w:t xml:space="preserve">/2019, </w:t>
      </w:r>
      <w:r w:rsidRPr="00D83B3F">
        <w:rPr>
          <w:rFonts w:ascii="Palatino Linotype" w:hAnsi="Palatino Linotype" w:cs="Arial"/>
          <w:bCs/>
        </w:rPr>
        <w:t xml:space="preserve">en términos del </w:t>
      </w:r>
      <w:r w:rsidRPr="00D83B3F">
        <w:rPr>
          <w:rFonts w:ascii="Palatino Linotype" w:hAnsi="Palatino Linotype" w:cs="Arial"/>
          <w:b/>
          <w:bCs/>
        </w:rPr>
        <w:t>Considerando</w:t>
      </w:r>
      <w:r w:rsidRPr="00D83B3F">
        <w:rPr>
          <w:rFonts w:ascii="Palatino Linotype" w:hAnsi="Palatino Linotype" w:cs="Arial"/>
          <w:bCs/>
        </w:rPr>
        <w:t xml:space="preserve"> </w:t>
      </w:r>
      <w:r w:rsidRPr="00D83B3F">
        <w:rPr>
          <w:rFonts w:ascii="Palatino Linotype" w:hAnsi="Palatino Linotype" w:cs="Arial"/>
          <w:b/>
          <w:bCs/>
        </w:rPr>
        <w:t>CUARTO</w:t>
      </w:r>
      <w:r w:rsidRPr="00D83B3F">
        <w:rPr>
          <w:rFonts w:ascii="Palatino Linotype" w:hAnsi="Palatino Linotype" w:cs="Arial"/>
          <w:bCs/>
        </w:rPr>
        <w:t xml:space="preserve"> de la presente resolución.</w:t>
      </w:r>
    </w:p>
    <w:p w14:paraId="1D50A809" w14:textId="2087B22C" w:rsidR="00AC22B5" w:rsidRPr="00D83B3F" w:rsidRDefault="00AC22B5" w:rsidP="00AC22B5">
      <w:pPr>
        <w:spacing w:before="240" w:after="240" w:line="360" w:lineRule="auto"/>
        <w:jc w:val="both"/>
        <w:rPr>
          <w:rFonts w:ascii="Palatino Linotype" w:eastAsia="Calibri" w:hAnsi="Palatino Linotype" w:cs="Arial"/>
          <w:lang w:val="es-ES"/>
        </w:rPr>
      </w:pPr>
      <w:r w:rsidRPr="00D83B3F">
        <w:rPr>
          <w:rFonts w:ascii="Palatino Linotype" w:hAnsi="Palatino Linotype"/>
          <w:b/>
        </w:rPr>
        <w:t>SEGUNDO.</w:t>
      </w:r>
      <w:r w:rsidRPr="00D83B3F">
        <w:rPr>
          <w:rStyle w:val="Ttulo2Car"/>
          <w:rFonts w:ascii="Palatino Linotype" w:hAnsi="Palatino Linotype"/>
          <w:b/>
        </w:rPr>
        <w:t xml:space="preserve"> </w:t>
      </w:r>
      <w:r w:rsidRPr="00D83B3F">
        <w:rPr>
          <w:rFonts w:ascii="Palatino Linotype" w:eastAsia="Calibri" w:hAnsi="Palatino Linotype" w:cs="Arial"/>
          <w:lang w:val="es-ES"/>
        </w:rPr>
        <w:t>Se</w:t>
      </w:r>
      <w:r w:rsidRPr="00D83B3F">
        <w:rPr>
          <w:rFonts w:ascii="Palatino Linotype" w:eastAsia="Calibri" w:hAnsi="Palatino Linotype" w:cs="Arial"/>
          <w:b/>
          <w:lang w:val="es-ES"/>
        </w:rPr>
        <w:t xml:space="preserve"> CONFIRMA </w:t>
      </w:r>
      <w:r w:rsidRPr="00D83B3F">
        <w:rPr>
          <w:rFonts w:ascii="Palatino Linotype" w:eastAsia="Calibri" w:hAnsi="Palatino Linotype" w:cs="Arial"/>
          <w:lang w:val="es-ES"/>
        </w:rPr>
        <w:t xml:space="preserve">la respuesta emitida por el </w:t>
      </w:r>
      <w:r w:rsidRPr="00D83B3F">
        <w:rPr>
          <w:rFonts w:ascii="Palatino Linotype" w:hAnsi="Palatino Linotype" w:cs="Arial"/>
          <w:b/>
        </w:rPr>
        <w:t>Ayuntamiento de Villa Victoria</w:t>
      </w:r>
      <w:r w:rsidRPr="00D83B3F">
        <w:rPr>
          <w:rFonts w:ascii="Palatino Linotype" w:eastAsia="Calibri" w:hAnsi="Palatino Linotype" w:cs="Arial"/>
          <w:lang w:val="es-ES"/>
        </w:rPr>
        <w:t xml:space="preserve"> a la solicitud </w:t>
      </w:r>
      <w:r w:rsidRPr="00D83B3F">
        <w:rPr>
          <w:rFonts w:ascii="Palatino Linotype" w:eastAsia="Calibri" w:hAnsi="Palatino Linotype" w:cs="Arial"/>
          <w:b/>
          <w:lang w:val="es-ES"/>
        </w:rPr>
        <w:t>00301/</w:t>
      </w:r>
      <w:proofErr w:type="spellStart"/>
      <w:r w:rsidRPr="00D83B3F">
        <w:rPr>
          <w:rFonts w:ascii="Palatino Linotype" w:eastAsia="Calibri" w:hAnsi="Palatino Linotype" w:cs="Arial"/>
          <w:b/>
          <w:lang w:val="es-ES"/>
        </w:rPr>
        <w:t>VIVICTOR</w:t>
      </w:r>
      <w:proofErr w:type="spellEnd"/>
      <w:r w:rsidRPr="00D83B3F">
        <w:rPr>
          <w:rFonts w:ascii="Palatino Linotype" w:eastAsia="Calibri" w:hAnsi="Palatino Linotype" w:cs="Arial"/>
          <w:b/>
          <w:lang w:val="es-ES"/>
        </w:rPr>
        <w:t>/IP/2019.</w:t>
      </w:r>
      <w:r w:rsidRPr="00D83B3F">
        <w:rPr>
          <w:rFonts w:ascii="Palatino Linotype" w:eastAsia="Calibri" w:hAnsi="Palatino Linotype" w:cs="Arial"/>
          <w:lang w:val="es-ES"/>
        </w:rPr>
        <w:t xml:space="preserve"> </w:t>
      </w:r>
    </w:p>
    <w:p w14:paraId="3A4B200F" w14:textId="77777777" w:rsidR="00AC22B5" w:rsidRPr="00D83B3F" w:rsidRDefault="00AC22B5" w:rsidP="00AC22B5">
      <w:pPr>
        <w:tabs>
          <w:tab w:val="left" w:pos="8080"/>
        </w:tabs>
        <w:spacing w:line="360" w:lineRule="auto"/>
        <w:ind w:right="49"/>
        <w:contextualSpacing/>
        <w:jc w:val="both"/>
        <w:rPr>
          <w:rFonts w:ascii="Palatino Linotype" w:eastAsia="Palatino Linotype" w:hAnsi="Palatino Linotype" w:cs="Palatino Linotype"/>
          <w:b/>
        </w:rPr>
      </w:pPr>
      <w:r w:rsidRPr="00D83B3F">
        <w:rPr>
          <w:rFonts w:ascii="Palatino Linotype" w:eastAsia="Palatino Linotype" w:hAnsi="Palatino Linotype" w:cs="Palatino Linotype"/>
          <w:b/>
        </w:rPr>
        <w:t xml:space="preserve">TERCERO. REMÍTASE, </w:t>
      </w:r>
      <w:r w:rsidRPr="00D83B3F">
        <w:rPr>
          <w:rFonts w:ascii="Palatino Linotype" w:eastAsia="Palatino Linotype" w:hAnsi="Palatino Linotype" w:cs="Palatino Linotype"/>
        </w:rPr>
        <w:t>vía Sistema de Acceso a la Información Mexiquense (</w:t>
      </w:r>
      <w:proofErr w:type="spellStart"/>
      <w:r w:rsidRPr="00D83B3F">
        <w:rPr>
          <w:rFonts w:ascii="Palatino Linotype" w:eastAsia="Palatino Linotype" w:hAnsi="Palatino Linotype" w:cs="Palatino Linotype"/>
        </w:rPr>
        <w:t>SAIMEX</w:t>
      </w:r>
      <w:proofErr w:type="spellEnd"/>
      <w:r w:rsidRPr="00D83B3F">
        <w:rPr>
          <w:rFonts w:ascii="Palatino Linotype" w:eastAsia="Palatino Linotype" w:hAnsi="Palatino Linotype" w:cs="Palatino Linotype"/>
        </w:rPr>
        <w:t xml:space="preserve">), la presente resolución al Titular de la Unidad de Transparencia del </w:t>
      </w:r>
      <w:r w:rsidRPr="00D83B3F">
        <w:rPr>
          <w:rFonts w:ascii="Palatino Linotype" w:eastAsia="Palatino Linotype" w:hAnsi="Palatino Linotype" w:cs="Palatino Linotype"/>
          <w:b/>
        </w:rPr>
        <w:t>SUJETO OBLIGADO.</w:t>
      </w:r>
    </w:p>
    <w:p w14:paraId="6F19C187" w14:textId="77777777" w:rsidR="00AC22B5" w:rsidRPr="00D83B3F" w:rsidRDefault="00AC22B5" w:rsidP="00AC22B5">
      <w:pPr>
        <w:tabs>
          <w:tab w:val="left" w:pos="8080"/>
        </w:tabs>
        <w:spacing w:line="360" w:lineRule="auto"/>
        <w:ind w:right="49"/>
        <w:contextualSpacing/>
        <w:jc w:val="both"/>
        <w:rPr>
          <w:rFonts w:ascii="Palatino Linotype" w:eastAsia="Palatino Linotype" w:hAnsi="Palatino Linotype" w:cs="Palatino Linotype"/>
          <w:b/>
        </w:rPr>
      </w:pPr>
    </w:p>
    <w:p w14:paraId="4A224F54" w14:textId="10CAF311" w:rsidR="00AC22B5" w:rsidRPr="00D83B3F" w:rsidRDefault="00AC22B5" w:rsidP="00AC22B5">
      <w:pPr>
        <w:shd w:val="clear" w:color="auto" w:fill="FFFFFF"/>
        <w:spacing w:line="360" w:lineRule="auto"/>
        <w:jc w:val="both"/>
        <w:rPr>
          <w:rFonts w:ascii="Palatino Linotype" w:hAnsi="Palatino Linotype"/>
        </w:rPr>
      </w:pPr>
      <w:r w:rsidRPr="00D83B3F">
        <w:rPr>
          <w:rFonts w:ascii="Palatino Linotype" w:eastAsia="Times New Roman" w:hAnsi="Palatino Linotype" w:cs="Arial"/>
          <w:b/>
        </w:rPr>
        <w:t xml:space="preserve">CUARTO. </w:t>
      </w:r>
      <w:r w:rsidRPr="00D83B3F">
        <w:rPr>
          <w:rFonts w:ascii="Palatino Linotype" w:eastAsia="Times New Roman" w:hAnsi="Palatino Linotype" w:cs="Times New Roman"/>
          <w:b/>
          <w:bCs/>
          <w:color w:val="222222"/>
          <w:lang w:val="es-ES"/>
        </w:rPr>
        <w:t xml:space="preserve">Notifíquese </w:t>
      </w:r>
      <w:r w:rsidRPr="00D83B3F">
        <w:rPr>
          <w:rFonts w:ascii="Palatino Linotype" w:eastAsia="Times New Roman" w:hAnsi="Palatino Linotype" w:cs="Times New Roman"/>
          <w:bCs/>
          <w:color w:val="222222"/>
          <w:lang w:val="es-ES"/>
        </w:rPr>
        <w:t>al</w:t>
      </w:r>
      <w:r w:rsidRPr="00D83B3F">
        <w:rPr>
          <w:rFonts w:ascii="Palatino Linotype" w:hAnsi="Palatino Linotype"/>
        </w:rPr>
        <w:t xml:space="preserve"> </w:t>
      </w:r>
      <w:r w:rsidRPr="00D83B3F">
        <w:rPr>
          <w:rFonts w:ascii="Palatino Linotype" w:hAnsi="Palatino Linotype"/>
          <w:b/>
        </w:rPr>
        <w:t>RECURRENTE</w:t>
      </w:r>
      <w:r w:rsidRPr="00D83B3F">
        <w:rPr>
          <w:rFonts w:ascii="Palatino Linotype" w:hAnsi="Palatino Linotype"/>
          <w:b/>
          <w:szCs w:val="22"/>
        </w:rPr>
        <w:t xml:space="preserve"> </w:t>
      </w:r>
      <w:r w:rsidRPr="00D83B3F">
        <w:rPr>
          <w:rFonts w:ascii="Palatino Linotype" w:hAnsi="Palatino Linotype"/>
        </w:rPr>
        <w:t>la presente resolución y el informe justificado.</w:t>
      </w:r>
    </w:p>
    <w:p w14:paraId="214A29F3" w14:textId="77777777" w:rsidR="00AC22B5" w:rsidRPr="00D83B3F" w:rsidRDefault="00AC22B5" w:rsidP="00AC22B5">
      <w:pPr>
        <w:shd w:val="clear" w:color="auto" w:fill="FFFFFF"/>
        <w:spacing w:line="360" w:lineRule="auto"/>
        <w:jc w:val="both"/>
        <w:rPr>
          <w:rFonts w:ascii="Palatino Linotype" w:hAnsi="Palatino Linotype"/>
        </w:rPr>
      </w:pPr>
      <w:bookmarkStart w:id="130" w:name="_GoBack"/>
      <w:bookmarkEnd w:id="130"/>
    </w:p>
    <w:p w14:paraId="3538205A" w14:textId="77777777" w:rsidR="00AC22B5" w:rsidRPr="00D83B3F" w:rsidRDefault="00AC22B5" w:rsidP="00AC22B5">
      <w:pPr>
        <w:spacing w:line="360" w:lineRule="auto"/>
        <w:jc w:val="both"/>
        <w:rPr>
          <w:rFonts w:ascii="Palatino Linotype" w:eastAsia="MS Mincho" w:hAnsi="Palatino Linotype" w:cs="Times New Roman"/>
          <w:lang w:val="es-ES"/>
        </w:rPr>
      </w:pPr>
      <w:r w:rsidRPr="00D83B3F">
        <w:rPr>
          <w:rFonts w:ascii="Palatino Linotype" w:eastAsia="MS Mincho" w:hAnsi="Palatino Linotype" w:cs="Times New Roman"/>
          <w:b/>
          <w:lang w:val="es-MX"/>
        </w:rPr>
        <w:t>QUINTO.</w:t>
      </w:r>
      <w:r w:rsidRPr="00D83B3F">
        <w:rPr>
          <w:rFonts w:ascii="Palatino Linotype" w:eastAsia="MS Mincho" w:hAnsi="Palatino Linotype" w:cs="Times New Roman"/>
          <w:lang w:val="es-MX"/>
        </w:rPr>
        <w:t xml:space="preserve"> </w:t>
      </w:r>
      <w:r w:rsidRPr="00D83B3F">
        <w:rPr>
          <w:rFonts w:ascii="Palatino Linotype" w:eastAsia="MS Mincho" w:hAnsi="Palatino Linotype" w:cs="Times New Roman"/>
          <w:lang w:val="es-ES"/>
        </w:rPr>
        <w:t xml:space="preserve">Se hace del conocimiento de </w:t>
      </w:r>
      <w:r w:rsidRPr="00D83B3F">
        <w:rPr>
          <w:rFonts w:ascii="Palatino Linotype" w:eastAsia="MS Mincho" w:hAnsi="Palatino Linotype" w:cs="Times New Roman"/>
          <w:b/>
          <w:lang w:val="es-ES"/>
        </w:rPr>
        <w:t>RECURRENTE</w:t>
      </w:r>
      <w:r w:rsidRPr="00D83B3F">
        <w:rPr>
          <w:rFonts w:ascii="Palatino Linotype" w:hAnsi="Palatino Linotype"/>
          <w:b/>
          <w:szCs w:val="22"/>
        </w:rPr>
        <w:t xml:space="preserve"> </w:t>
      </w:r>
      <w:r w:rsidRPr="00D83B3F">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83B3F">
        <w:rPr>
          <w:rFonts w:ascii="Palatino Linotype" w:eastAsia="MS Mincho" w:hAnsi="Palatino Linotype" w:cs="Times New Roman"/>
          <w:bCs/>
          <w:lang w:val="es-ES"/>
        </w:rPr>
        <w:t>vía juicio de amparo</w:t>
      </w:r>
      <w:r w:rsidRPr="00D83B3F">
        <w:rPr>
          <w:rFonts w:ascii="Palatino Linotype" w:eastAsia="MS Mincho" w:hAnsi="Palatino Linotype" w:cs="Times New Roman"/>
          <w:lang w:val="es-ES"/>
        </w:rPr>
        <w:t> en los términos de las leyes aplicables.</w:t>
      </w:r>
    </w:p>
    <w:p w14:paraId="09298F7D" w14:textId="6D6CEB5E" w:rsidR="00E51DFC" w:rsidRPr="00D83B3F" w:rsidRDefault="00E51DFC" w:rsidP="00E51DFC">
      <w:pPr>
        <w:spacing w:line="360" w:lineRule="auto"/>
        <w:jc w:val="both"/>
        <w:rPr>
          <w:rFonts w:ascii="Palatino Linotype" w:eastAsia="MS Mincho" w:hAnsi="Palatino Linotype" w:cs="Times New Roman"/>
          <w:b/>
          <w:sz w:val="28"/>
        </w:rPr>
      </w:pPr>
    </w:p>
    <w:p w14:paraId="76F421D0" w14:textId="5156B8EE" w:rsidR="00D83B3F" w:rsidRPr="00D83B3F" w:rsidRDefault="00D83B3F" w:rsidP="00D83B3F">
      <w:pPr>
        <w:pStyle w:val="Prrafodelista"/>
        <w:ind w:left="0"/>
        <w:jc w:val="both"/>
        <w:rPr>
          <w:rFonts w:ascii="Palatino Linotype" w:hAnsi="Palatino Linotype" w:cs="Arial"/>
          <w:color w:val="000000" w:themeColor="text1"/>
        </w:rPr>
      </w:pPr>
      <w:r w:rsidRPr="00D83B3F">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w:t>
      </w:r>
      <w:r w:rsidRPr="00D83B3F">
        <w:rPr>
          <w:rFonts w:ascii="Palatino Linotype" w:hAnsi="Palatino Linotype"/>
          <w:color w:val="000000" w:themeColor="text1"/>
        </w:rPr>
        <w:lastRenderedPageBreak/>
        <w:t xml:space="preserve">MUNICIPIOS, CONFORMADO POR LOS COMISIONADOS ZULEMA MARTÍNEZ SÁNCHEZ; EVA </w:t>
      </w:r>
      <w:proofErr w:type="spellStart"/>
      <w:r w:rsidRPr="00D83B3F">
        <w:rPr>
          <w:rFonts w:ascii="Palatino Linotype" w:hAnsi="Palatino Linotype"/>
          <w:color w:val="000000" w:themeColor="text1"/>
        </w:rPr>
        <w:t>ABAID</w:t>
      </w:r>
      <w:proofErr w:type="spellEnd"/>
      <w:r w:rsidRPr="00D83B3F">
        <w:rPr>
          <w:rFonts w:ascii="Palatino Linotype" w:hAnsi="Palatino Linotype"/>
          <w:color w:val="000000" w:themeColor="text1"/>
        </w:rPr>
        <w:t xml:space="preserve"> </w:t>
      </w:r>
      <w:proofErr w:type="spellStart"/>
      <w:r w:rsidRPr="00D83B3F">
        <w:rPr>
          <w:rFonts w:ascii="Palatino Linotype" w:hAnsi="Palatino Linotype"/>
          <w:color w:val="000000" w:themeColor="text1"/>
        </w:rPr>
        <w:t>YAPUR</w:t>
      </w:r>
      <w:proofErr w:type="spellEnd"/>
      <w:r w:rsidRPr="00D83B3F">
        <w:rPr>
          <w:rFonts w:ascii="Palatino Linotype" w:hAnsi="Palatino Linotype"/>
          <w:color w:val="000000" w:themeColor="text1"/>
        </w:rPr>
        <w:t>; JOSÉ GUADALUPE LUNA HERNÁNDEZ; JAVIER MARTÍNEZ CRUZ Y LUIS GUSTAVO PARRA NORIEGA; EN LA NOVENA SESIÓN ORDINARIA CELEBRADA EL  ONCE (11) DE MARZO DOS MIL VEINTE, ANTE EL SECRETARIO TÉCNICO DEL PLENO ALEXIS TAPIA RAMÍREZ.</w:t>
      </w:r>
      <w:r w:rsidRPr="00D83B3F">
        <w:rPr>
          <w:rFonts w:ascii="Palatino Linotype" w:hAnsi="Palatino Linotype" w:cs="Arial"/>
          <w:color w:val="000000" w:themeColor="text1"/>
        </w:rPr>
        <w:t xml:space="preserve"> </w:t>
      </w:r>
    </w:p>
    <w:p w14:paraId="0EC22552" w14:textId="77777777" w:rsidR="00D83B3F" w:rsidRPr="00D83B3F" w:rsidRDefault="00D83B3F" w:rsidP="00D83B3F">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D83B3F" w:rsidRPr="00D83B3F" w14:paraId="78240FF0" w14:textId="77777777" w:rsidTr="003E3625">
        <w:trPr>
          <w:trHeight w:val="1606"/>
        </w:trPr>
        <w:tc>
          <w:tcPr>
            <w:tcW w:w="9073" w:type="dxa"/>
            <w:gridSpan w:val="2"/>
            <w:vAlign w:val="center"/>
          </w:tcPr>
          <w:p w14:paraId="491E7EE6" w14:textId="77777777" w:rsidR="00D83B3F" w:rsidRPr="00D83B3F" w:rsidRDefault="00D83B3F" w:rsidP="003E3625">
            <w:pPr>
              <w:jc w:val="center"/>
              <w:rPr>
                <w:rFonts w:ascii="Palatino Linotype" w:hAnsi="Palatino Linotype" w:cs="Times New Roman"/>
                <w:b/>
                <w:color w:val="000000" w:themeColor="text1"/>
              </w:rPr>
            </w:pPr>
            <w:r w:rsidRPr="00D83B3F">
              <w:rPr>
                <w:rFonts w:ascii="Palatino Linotype" w:hAnsi="Palatino Linotype" w:cs="Times New Roman"/>
                <w:b/>
                <w:color w:val="000000" w:themeColor="text1"/>
              </w:rPr>
              <w:t>Zulema Martínez Sánchez</w:t>
            </w:r>
          </w:p>
          <w:p w14:paraId="31F71BAA" w14:textId="77777777" w:rsidR="00D83B3F" w:rsidRPr="00D83B3F" w:rsidRDefault="00D83B3F" w:rsidP="003E3625">
            <w:pPr>
              <w:jc w:val="center"/>
              <w:rPr>
                <w:rFonts w:ascii="Palatino Linotype" w:hAnsi="Palatino Linotype"/>
                <w:color w:val="000000" w:themeColor="text1"/>
              </w:rPr>
            </w:pPr>
            <w:r w:rsidRPr="00D83B3F">
              <w:rPr>
                <w:rFonts w:ascii="Palatino Linotype" w:hAnsi="Palatino Linotype"/>
                <w:color w:val="000000" w:themeColor="text1"/>
              </w:rPr>
              <w:t>Comisionada Presidenta</w:t>
            </w:r>
          </w:p>
          <w:p w14:paraId="6FED27FD" w14:textId="77777777" w:rsidR="00D83B3F" w:rsidRPr="00D83B3F" w:rsidRDefault="00D83B3F" w:rsidP="003E3625">
            <w:pPr>
              <w:jc w:val="center"/>
              <w:rPr>
                <w:rFonts w:ascii="Palatino Linotype" w:hAnsi="Palatino Linotype"/>
                <w:color w:val="000000" w:themeColor="text1"/>
              </w:rPr>
            </w:pPr>
            <w:r w:rsidRPr="00D83B3F">
              <w:rPr>
                <w:rFonts w:ascii="Palatino Linotype" w:hAnsi="Palatino Linotype" w:cs="Times New Roman"/>
                <w:color w:val="000000" w:themeColor="text1"/>
              </w:rPr>
              <w:t>(Rúbrica)</w:t>
            </w:r>
          </w:p>
        </w:tc>
      </w:tr>
      <w:tr w:rsidR="00D83B3F" w:rsidRPr="00D83B3F" w14:paraId="6FA58B23" w14:textId="77777777" w:rsidTr="003E3625">
        <w:trPr>
          <w:trHeight w:val="1916"/>
        </w:trPr>
        <w:tc>
          <w:tcPr>
            <w:tcW w:w="4253" w:type="dxa"/>
            <w:vAlign w:val="center"/>
          </w:tcPr>
          <w:p w14:paraId="1A847448" w14:textId="77777777" w:rsidR="00D83B3F" w:rsidRPr="00D83B3F" w:rsidRDefault="00D83B3F" w:rsidP="003E3625">
            <w:pPr>
              <w:jc w:val="center"/>
              <w:rPr>
                <w:rFonts w:ascii="Palatino Linotype" w:hAnsi="Palatino Linotype" w:cs="Times New Roman"/>
                <w:b/>
                <w:color w:val="000000" w:themeColor="text1"/>
              </w:rPr>
            </w:pPr>
          </w:p>
          <w:p w14:paraId="666DBF00" w14:textId="77777777" w:rsidR="00D83B3F" w:rsidRPr="00D83B3F" w:rsidRDefault="00D83B3F" w:rsidP="003E3625">
            <w:pPr>
              <w:jc w:val="center"/>
              <w:rPr>
                <w:rFonts w:ascii="Palatino Linotype" w:hAnsi="Palatino Linotype" w:cs="Times New Roman"/>
                <w:b/>
                <w:color w:val="000000" w:themeColor="text1"/>
              </w:rPr>
            </w:pPr>
          </w:p>
          <w:p w14:paraId="1B4562D5" w14:textId="77777777" w:rsidR="00D83B3F" w:rsidRPr="00D83B3F" w:rsidRDefault="00D83B3F" w:rsidP="003E3625">
            <w:pPr>
              <w:jc w:val="center"/>
              <w:rPr>
                <w:rFonts w:ascii="Palatino Linotype" w:hAnsi="Palatino Linotype" w:cs="Times New Roman"/>
                <w:b/>
                <w:color w:val="000000" w:themeColor="text1"/>
              </w:rPr>
            </w:pPr>
            <w:r w:rsidRPr="00D83B3F">
              <w:rPr>
                <w:rFonts w:ascii="Palatino Linotype" w:hAnsi="Palatino Linotype" w:cs="Times New Roman"/>
                <w:b/>
                <w:color w:val="000000" w:themeColor="text1"/>
              </w:rPr>
              <w:t xml:space="preserve">Eva </w:t>
            </w:r>
            <w:proofErr w:type="spellStart"/>
            <w:r w:rsidRPr="00D83B3F">
              <w:rPr>
                <w:rFonts w:ascii="Palatino Linotype" w:hAnsi="Palatino Linotype" w:cs="Times New Roman"/>
                <w:b/>
                <w:color w:val="000000" w:themeColor="text1"/>
              </w:rPr>
              <w:t>Abaid</w:t>
            </w:r>
            <w:proofErr w:type="spellEnd"/>
            <w:r w:rsidRPr="00D83B3F">
              <w:rPr>
                <w:rFonts w:ascii="Palatino Linotype" w:hAnsi="Palatino Linotype" w:cs="Times New Roman"/>
                <w:b/>
                <w:color w:val="000000" w:themeColor="text1"/>
              </w:rPr>
              <w:t xml:space="preserve"> </w:t>
            </w:r>
            <w:proofErr w:type="spellStart"/>
            <w:r w:rsidRPr="00D83B3F">
              <w:rPr>
                <w:rFonts w:ascii="Palatino Linotype" w:hAnsi="Palatino Linotype" w:cs="Times New Roman"/>
                <w:b/>
                <w:color w:val="000000" w:themeColor="text1"/>
              </w:rPr>
              <w:t>Yapur</w:t>
            </w:r>
            <w:proofErr w:type="spellEnd"/>
          </w:p>
          <w:p w14:paraId="4FED3435" w14:textId="77777777" w:rsidR="00D83B3F" w:rsidRPr="00D83B3F" w:rsidRDefault="00D83B3F" w:rsidP="003E3625">
            <w:pPr>
              <w:jc w:val="center"/>
              <w:rPr>
                <w:rFonts w:ascii="Palatino Linotype" w:hAnsi="Palatino Linotype" w:cs="Times New Roman"/>
                <w:color w:val="000000" w:themeColor="text1"/>
              </w:rPr>
            </w:pPr>
            <w:r w:rsidRPr="00D83B3F">
              <w:rPr>
                <w:rFonts w:ascii="Palatino Linotype" w:hAnsi="Palatino Linotype" w:cs="Times New Roman"/>
                <w:color w:val="000000" w:themeColor="text1"/>
              </w:rPr>
              <w:t>Comisionada</w:t>
            </w:r>
          </w:p>
          <w:p w14:paraId="59F8C33F" w14:textId="77777777" w:rsidR="00D83B3F" w:rsidRPr="00D83B3F" w:rsidRDefault="00D83B3F" w:rsidP="003E3625">
            <w:pPr>
              <w:jc w:val="center"/>
              <w:rPr>
                <w:rFonts w:ascii="Palatino Linotype" w:hAnsi="Palatino Linotype" w:cs="Times New Roman"/>
                <w:color w:val="000000" w:themeColor="text1"/>
              </w:rPr>
            </w:pPr>
            <w:r w:rsidRPr="00D83B3F">
              <w:rPr>
                <w:rFonts w:ascii="Palatino Linotype" w:hAnsi="Palatino Linotype" w:cs="Times New Roman"/>
                <w:color w:val="000000" w:themeColor="text1"/>
              </w:rPr>
              <w:t>(Rúbrica)</w:t>
            </w:r>
          </w:p>
        </w:tc>
        <w:tc>
          <w:tcPr>
            <w:tcW w:w="4820" w:type="dxa"/>
            <w:vAlign w:val="center"/>
          </w:tcPr>
          <w:p w14:paraId="37673A9A" w14:textId="77777777" w:rsidR="00D83B3F" w:rsidRPr="00D83B3F" w:rsidRDefault="00D83B3F" w:rsidP="003E3625">
            <w:pPr>
              <w:jc w:val="center"/>
              <w:rPr>
                <w:rFonts w:ascii="Palatino Linotype" w:hAnsi="Palatino Linotype" w:cs="Times New Roman"/>
                <w:b/>
                <w:color w:val="000000" w:themeColor="text1"/>
              </w:rPr>
            </w:pPr>
          </w:p>
          <w:p w14:paraId="0E40034F" w14:textId="77777777" w:rsidR="00D83B3F" w:rsidRPr="00D83B3F" w:rsidRDefault="00D83B3F" w:rsidP="003E3625">
            <w:pPr>
              <w:jc w:val="center"/>
              <w:rPr>
                <w:rFonts w:ascii="Palatino Linotype" w:hAnsi="Palatino Linotype" w:cs="Times New Roman"/>
                <w:b/>
                <w:color w:val="000000" w:themeColor="text1"/>
              </w:rPr>
            </w:pPr>
          </w:p>
          <w:p w14:paraId="48CBAD9D" w14:textId="77777777" w:rsidR="00D83B3F" w:rsidRPr="00D83B3F" w:rsidRDefault="00D83B3F" w:rsidP="003E3625">
            <w:pPr>
              <w:jc w:val="center"/>
              <w:rPr>
                <w:rFonts w:ascii="Palatino Linotype" w:hAnsi="Palatino Linotype" w:cs="Times New Roman"/>
                <w:b/>
                <w:color w:val="000000" w:themeColor="text1"/>
              </w:rPr>
            </w:pPr>
            <w:r w:rsidRPr="00D83B3F">
              <w:rPr>
                <w:rFonts w:ascii="Palatino Linotype" w:hAnsi="Palatino Linotype" w:cs="Times New Roman"/>
                <w:b/>
                <w:color w:val="000000" w:themeColor="text1"/>
              </w:rPr>
              <w:t>José Guadalupe Luna Hernández</w:t>
            </w:r>
          </w:p>
          <w:p w14:paraId="48D0378D" w14:textId="77777777" w:rsidR="00D83B3F" w:rsidRPr="00D83B3F" w:rsidRDefault="00D83B3F" w:rsidP="003E3625">
            <w:pPr>
              <w:jc w:val="center"/>
              <w:rPr>
                <w:rFonts w:ascii="Palatino Linotype" w:hAnsi="Palatino Linotype" w:cs="Times New Roman"/>
                <w:color w:val="000000" w:themeColor="text1"/>
              </w:rPr>
            </w:pPr>
            <w:r w:rsidRPr="00D83B3F">
              <w:rPr>
                <w:rFonts w:ascii="Palatino Linotype" w:hAnsi="Palatino Linotype" w:cs="Times New Roman"/>
                <w:color w:val="000000" w:themeColor="text1"/>
              </w:rPr>
              <w:t>Comisionado</w:t>
            </w:r>
          </w:p>
          <w:p w14:paraId="76EFFC0E" w14:textId="77777777" w:rsidR="00D83B3F" w:rsidRPr="00D83B3F" w:rsidRDefault="00D83B3F" w:rsidP="003E3625">
            <w:pPr>
              <w:jc w:val="center"/>
              <w:rPr>
                <w:rFonts w:ascii="Palatino Linotype" w:hAnsi="Palatino Linotype" w:cs="Times New Roman"/>
                <w:color w:val="000000" w:themeColor="text1"/>
              </w:rPr>
            </w:pPr>
            <w:r w:rsidRPr="00D83B3F">
              <w:rPr>
                <w:rFonts w:ascii="Palatino Linotype" w:hAnsi="Palatino Linotype" w:cs="Times New Roman"/>
                <w:color w:val="000000" w:themeColor="text1"/>
              </w:rPr>
              <w:t>(Rúbrica)</w:t>
            </w:r>
          </w:p>
        </w:tc>
      </w:tr>
      <w:tr w:rsidR="00D83B3F" w:rsidRPr="00D83B3F" w14:paraId="2CA48BBF" w14:textId="77777777" w:rsidTr="003E3625">
        <w:trPr>
          <w:trHeight w:val="1994"/>
        </w:trPr>
        <w:tc>
          <w:tcPr>
            <w:tcW w:w="4253" w:type="dxa"/>
            <w:vAlign w:val="center"/>
          </w:tcPr>
          <w:p w14:paraId="3CD7A6D7" w14:textId="77777777" w:rsidR="00D83B3F" w:rsidRPr="00D83B3F" w:rsidRDefault="00D83B3F" w:rsidP="003E3625">
            <w:pPr>
              <w:jc w:val="center"/>
              <w:rPr>
                <w:rFonts w:ascii="Palatino Linotype" w:hAnsi="Palatino Linotype" w:cs="Times New Roman"/>
                <w:b/>
                <w:color w:val="000000" w:themeColor="text1"/>
              </w:rPr>
            </w:pPr>
          </w:p>
          <w:p w14:paraId="382859F3" w14:textId="77777777" w:rsidR="00D83B3F" w:rsidRPr="00D83B3F" w:rsidRDefault="00D83B3F" w:rsidP="003E3625">
            <w:pPr>
              <w:jc w:val="center"/>
              <w:rPr>
                <w:rFonts w:ascii="Palatino Linotype" w:hAnsi="Palatino Linotype" w:cs="Times New Roman"/>
                <w:b/>
                <w:color w:val="000000" w:themeColor="text1"/>
              </w:rPr>
            </w:pPr>
          </w:p>
          <w:p w14:paraId="7F0FA2EE" w14:textId="77777777" w:rsidR="00D83B3F" w:rsidRPr="00D83B3F" w:rsidRDefault="00D83B3F" w:rsidP="003E3625">
            <w:pPr>
              <w:jc w:val="center"/>
              <w:rPr>
                <w:rFonts w:ascii="Palatino Linotype" w:hAnsi="Palatino Linotype" w:cs="Times New Roman"/>
                <w:b/>
                <w:color w:val="000000" w:themeColor="text1"/>
              </w:rPr>
            </w:pPr>
            <w:r w:rsidRPr="00D83B3F">
              <w:rPr>
                <w:rFonts w:ascii="Palatino Linotype" w:hAnsi="Palatino Linotype" w:cs="Times New Roman"/>
                <w:b/>
                <w:color w:val="000000" w:themeColor="text1"/>
              </w:rPr>
              <w:t>Javier Martínez Cruz</w:t>
            </w:r>
          </w:p>
          <w:p w14:paraId="15EA74A2" w14:textId="77777777" w:rsidR="00D83B3F" w:rsidRPr="00D83B3F" w:rsidRDefault="00D83B3F" w:rsidP="003E3625">
            <w:pPr>
              <w:jc w:val="center"/>
              <w:rPr>
                <w:rFonts w:ascii="Palatino Linotype" w:hAnsi="Palatino Linotype" w:cs="Times New Roman"/>
                <w:color w:val="000000" w:themeColor="text1"/>
              </w:rPr>
            </w:pPr>
            <w:r w:rsidRPr="00D83B3F">
              <w:rPr>
                <w:rFonts w:ascii="Palatino Linotype" w:hAnsi="Palatino Linotype" w:cs="Times New Roman"/>
                <w:color w:val="000000" w:themeColor="text1"/>
              </w:rPr>
              <w:t>Comisionado</w:t>
            </w:r>
          </w:p>
          <w:p w14:paraId="5E891B2E" w14:textId="77777777" w:rsidR="00D83B3F" w:rsidRPr="00D83B3F" w:rsidRDefault="00D83B3F" w:rsidP="003E3625">
            <w:pPr>
              <w:jc w:val="center"/>
              <w:rPr>
                <w:rFonts w:ascii="Palatino Linotype" w:hAnsi="Palatino Linotype" w:cs="Times New Roman"/>
                <w:color w:val="000000" w:themeColor="text1"/>
              </w:rPr>
            </w:pPr>
            <w:r w:rsidRPr="00D83B3F">
              <w:rPr>
                <w:rFonts w:ascii="Palatino Linotype" w:hAnsi="Palatino Linotype" w:cs="Times New Roman"/>
                <w:color w:val="000000" w:themeColor="text1"/>
              </w:rPr>
              <w:t>(Rúbrica)</w:t>
            </w:r>
          </w:p>
        </w:tc>
        <w:tc>
          <w:tcPr>
            <w:tcW w:w="4820" w:type="dxa"/>
            <w:vAlign w:val="center"/>
          </w:tcPr>
          <w:p w14:paraId="4CE4939E" w14:textId="77777777" w:rsidR="00D83B3F" w:rsidRPr="00D83B3F" w:rsidRDefault="00D83B3F" w:rsidP="003E3625">
            <w:pPr>
              <w:jc w:val="center"/>
              <w:rPr>
                <w:rFonts w:ascii="Palatino Linotype" w:hAnsi="Palatino Linotype" w:cs="Times New Roman"/>
                <w:b/>
                <w:color w:val="000000" w:themeColor="text1"/>
              </w:rPr>
            </w:pPr>
          </w:p>
          <w:p w14:paraId="7800016A" w14:textId="77777777" w:rsidR="00D83B3F" w:rsidRPr="00D83B3F" w:rsidRDefault="00D83B3F" w:rsidP="003E3625">
            <w:pPr>
              <w:jc w:val="center"/>
              <w:rPr>
                <w:rFonts w:ascii="Palatino Linotype" w:hAnsi="Palatino Linotype" w:cs="Times New Roman"/>
                <w:b/>
                <w:color w:val="000000" w:themeColor="text1"/>
              </w:rPr>
            </w:pPr>
          </w:p>
          <w:p w14:paraId="33434ABA" w14:textId="77777777" w:rsidR="00D83B3F" w:rsidRPr="00D83B3F" w:rsidRDefault="00D83B3F" w:rsidP="003E3625">
            <w:pPr>
              <w:jc w:val="center"/>
              <w:rPr>
                <w:rFonts w:ascii="Palatino Linotype" w:hAnsi="Palatino Linotype"/>
                <w:b/>
                <w:color w:val="000000" w:themeColor="text1"/>
              </w:rPr>
            </w:pPr>
            <w:r w:rsidRPr="00D83B3F">
              <w:rPr>
                <w:rFonts w:ascii="Palatino Linotype" w:hAnsi="Palatino Linotype"/>
                <w:b/>
                <w:color w:val="000000" w:themeColor="text1"/>
              </w:rPr>
              <w:t>Luis Gustavo Parra Noriega</w:t>
            </w:r>
          </w:p>
          <w:p w14:paraId="379687EE" w14:textId="77777777" w:rsidR="00D83B3F" w:rsidRPr="00D83B3F" w:rsidRDefault="00D83B3F" w:rsidP="003E3625">
            <w:pPr>
              <w:jc w:val="center"/>
              <w:rPr>
                <w:rFonts w:ascii="Palatino Linotype" w:hAnsi="Palatino Linotype" w:cs="Times New Roman"/>
                <w:color w:val="000000" w:themeColor="text1"/>
              </w:rPr>
            </w:pPr>
            <w:r w:rsidRPr="00D83B3F">
              <w:rPr>
                <w:rFonts w:ascii="Palatino Linotype" w:hAnsi="Palatino Linotype" w:cs="Times New Roman"/>
                <w:color w:val="000000" w:themeColor="text1"/>
              </w:rPr>
              <w:t>Comisionado</w:t>
            </w:r>
          </w:p>
          <w:p w14:paraId="24E97E71" w14:textId="77777777" w:rsidR="00D83B3F" w:rsidRPr="00D83B3F" w:rsidRDefault="00D83B3F" w:rsidP="003E3625">
            <w:pPr>
              <w:jc w:val="center"/>
              <w:rPr>
                <w:rFonts w:ascii="Palatino Linotype" w:hAnsi="Palatino Linotype" w:cs="Times New Roman"/>
                <w:color w:val="000000" w:themeColor="text1"/>
              </w:rPr>
            </w:pPr>
            <w:r w:rsidRPr="00D83B3F">
              <w:rPr>
                <w:rFonts w:ascii="Palatino Linotype" w:hAnsi="Palatino Linotype" w:cs="Times New Roman"/>
                <w:color w:val="000000" w:themeColor="text1"/>
              </w:rPr>
              <w:t>(Rúbrica)</w:t>
            </w:r>
          </w:p>
        </w:tc>
      </w:tr>
      <w:tr w:rsidR="00D83B3F" w:rsidRPr="00D83B3F" w14:paraId="770AB605" w14:textId="77777777" w:rsidTr="003E3625">
        <w:trPr>
          <w:trHeight w:val="1736"/>
        </w:trPr>
        <w:tc>
          <w:tcPr>
            <w:tcW w:w="9073" w:type="dxa"/>
            <w:gridSpan w:val="2"/>
            <w:vAlign w:val="center"/>
          </w:tcPr>
          <w:p w14:paraId="3F91D7EF" w14:textId="77777777" w:rsidR="00D83B3F" w:rsidRPr="00D83B3F" w:rsidRDefault="00D83B3F" w:rsidP="003E3625">
            <w:pPr>
              <w:pStyle w:val="Prrafodelista"/>
              <w:ind w:left="0"/>
              <w:jc w:val="both"/>
              <w:rPr>
                <w:rFonts w:ascii="Palatino Linotype" w:hAnsi="Palatino Linotype"/>
                <w:color w:val="000000" w:themeColor="text1"/>
              </w:rPr>
            </w:pPr>
          </w:p>
          <w:p w14:paraId="5915B27B" w14:textId="77777777" w:rsidR="00D83B3F" w:rsidRPr="00D83B3F" w:rsidRDefault="00D83B3F" w:rsidP="003E3625">
            <w:pPr>
              <w:pStyle w:val="Prrafodelista"/>
              <w:ind w:left="0"/>
              <w:jc w:val="both"/>
              <w:rPr>
                <w:rFonts w:ascii="Palatino Linotype" w:hAnsi="Palatino Linotype"/>
                <w:color w:val="000000" w:themeColor="text1"/>
              </w:rPr>
            </w:pPr>
          </w:p>
          <w:p w14:paraId="306CFD8A" w14:textId="77777777" w:rsidR="00D83B3F" w:rsidRPr="00D83B3F" w:rsidRDefault="00D83B3F" w:rsidP="003E3625">
            <w:pPr>
              <w:jc w:val="center"/>
              <w:rPr>
                <w:rFonts w:ascii="Palatino Linotype" w:hAnsi="Palatino Linotype" w:cs="Times New Roman"/>
                <w:b/>
                <w:color w:val="000000" w:themeColor="text1"/>
              </w:rPr>
            </w:pPr>
            <w:r w:rsidRPr="00D83B3F">
              <w:rPr>
                <w:rFonts w:ascii="Palatino Linotype" w:hAnsi="Palatino Linotype" w:cs="Times New Roman"/>
                <w:b/>
                <w:color w:val="000000" w:themeColor="text1"/>
              </w:rPr>
              <w:t>Alexis Tapia Ramírez</w:t>
            </w:r>
          </w:p>
          <w:p w14:paraId="60475D57" w14:textId="77777777" w:rsidR="00D83B3F" w:rsidRPr="00D83B3F" w:rsidRDefault="00D83B3F" w:rsidP="003E3625">
            <w:pPr>
              <w:jc w:val="center"/>
              <w:rPr>
                <w:rFonts w:ascii="Palatino Linotype" w:hAnsi="Palatino Linotype" w:cs="Times New Roman"/>
                <w:color w:val="000000" w:themeColor="text1"/>
              </w:rPr>
            </w:pPr>
            <w:r w:rsidRPr="00D83B3F">
              <w:rPr>
                <w:rFonts w:ascii="Palatino Linotype" w:hAnsi="Palatino Linotype" w:cs="Times New Roman"/>
                <w:color w:val="000000" w:themeColor="text1"/>
              </w:rPr>
              <w:t>Secretario Técnico del Pleno</w:t>
            </w:r>
          </w:p>
          <w:p w14:paraId="2CD4B404" w14:textId="77777777" w:rsidR="00D83B3F" w:rsidRPr="00D83B3F" w:rsidRDefault="00D83B3F" w:rsidP="003E3625">
            <w:pPr>
              <w:jc w:val="center"/>
              <w:rPr>
                <w:rFonts w:ascii="Palatino Linotype" w:hAnsi="Palatino Linotype" w:cs="Times New Roman"/>
                <w:color w:val="000000" w:themeColor="text1"/>
              </w:rPr>
            </w:pPr>
            <w:r w:rsidRPr="00D83B3F">
              <w:rPr>
                <w:rFonts w:ascii="Palatino Linotype" w:hAnsi="Palatino Linotype" w:cs="Times New Roman"/>
                <w:color w:val="000000" w:themeColor="text1"/>
              </w:rPr>
              <w:t>(Rúbrica)</w:t>
            </w:r>
          </w:p>
        </w:tc>
      </w:tr>
    </w:tbl>
    <w:p w14:paraId="09D5B693" w14:textId="45CDC516" w:rsidR="00BB5CA9" w:rsidRPr="00D83B3F" w:rsidRDefault="00D83B3F" w:rsidP="00D83B3F">
      <w:pPr>
        <w:spacing w:before="240" w:after="360" w:line="360" w:lineRule="auto"/>
        <w:jc w:val="both"/>
        <w:rPr>
          <w:rFonts w:ascii="Palatino Linotype" w:eastAsia="Times New Roman" w:hAnsi="Palatino Linotype" w:cs="Times New Roman"/>
          <w:color w:val="222222"/>
          <w:lang w:val="es-ES" w:eastAsia="es-MX"/>
        </w:rPr>
      </w:pPr>
      <w:r w:rsidRPr="00D83B3F">
        <w:rPr>
          <w:rFonts w:ascii="Palatino Linotype" w:hAnsi="Palatino Linotype" w:cs="Arial"/>
          <w:color w:val="000000" w:themeColor="text1"/>
        </w:rPr>
        <w:t xml:space="preserve">Esta hoja corresponde a la resolución del once de marzo de dos mil veinte emitida en el recurso de revisión </w:t>
      </w:r>
      <w:r w:rsidRPr="00D83B3F">
        <w:rPr>
          <w:rFonts w:ascii="Palatino Linotype" w:hAnsi="Palatino Linotype" w:cs="Arial"/>
          <w:b/>
          <w:bCs/>
          <w:color w:val="000000" w:themeColor="text1"/>
          <w:lang w:eastAsia="es-MX"/>
        </w:rPr>
        <w:t>12168/INFOEM/IP/</w:t>
      </w:r>
      <w:proofErr w:type="spellStart"/>
      <w:r w:rsidRPr="00D83B3F">
        <w:rPr>
          <w:rFonts w:ascii="Palatino Linotype" w:hAnsi="Palatino Linotype" w:cs="Arial"/>
          <w:b/>
          <w:bCs/>
          <w:color w:val="000000" w:themeColor="text1"/>
          <w:lang w:eastAsia="es-MX"/>
        </w:rPr>
        <w:t>RR</w:t>
      </w:r>
      <w:proofErr w:type="spellEnd"/>
      <w:r w:rsidRPr="00D83B3F">
        <w:rPr>
          <w:rFonts w:ascii="Palatino Linotype" w:hAnsi="Palatino Linotype" w:cs="Arial"/>
          <w:b/>
          <w:bCs/>
          <w:color w:val="000000" w:themeColor="text1"/>
          <w:lang w:eastAsia="es-MX"/>
        </w:rPr>
        <w:t>/2019</w:t>
      </w:r>
    </w:p>
    <w:sectPr w:rsidR="00BB5CA9" w:rsidRPr="00D83B3F" w:rsidSect="00943B9C">
      <w:headerReference w:type="default" r:id="rId10"/>
      <w:footerReference w:type="default" r:id="rId11"/>
      <w:headerReference w:type="first" r:id="rId12"/>
      <w:footerReference w:type="first" r:id="rId13"/>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22C9E" w14:textId="77777777" w:rsidR="00766312" w:rsidRDefault="00766312" w:rsidP="00587366">
      <w:r>
        <w:separator/>
      </w:r>
    </w:p>
  </w:endnote>
  <w:endnote w:type="continuationSeparator" w:id="0">
    <w:p w14:paraId="688BD981" w14:textId="77777777" w:rsidR="00766312" w:rsidRDefault="0076631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A206F7" w:rsidRPr="00883450" w:rsidRDefault="00A206F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83B3F">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83B3F">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77777777" w:rsidR="00A206F7" w:rsidRDefault="00A206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206F7" w:rsidRPr="00883450" w:rsidRDefault="00A206F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83B3F">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83B3F" w:rsidRPr="00D83B3F">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A206F7" w:rsidRPr="00883450" w:rsidRDefault="00A206F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172AE" w14:textId="77777777" w:rsidR="00766312" w:rsidRDefault="00766312" w:rsidP="00587366">
      <w:r>
        <w:separator/>
      </w:r>
    </w:p>
  </w:footnote>
  <w:footnote w:type="continuationSeparator" w:id="0">
    <w:p w14:paraId="08F69AAC" w14:textId="77777777" w:rsidR="00766312" w:rsidRDefault="00766312" w:rsidP="00587366">
      <w:r>
        <w:continuationSeparator/>
      </w:r>
    </w:p>
  </w:footnote>
  <w:footnote w:id="1">
    <w:p w14:paraId="67FB49FE" w14:textId="77777777" w:rsidR="00AC22B5" w:rsidRPr="00EF4872" w:rsidRDefault="00AC22B5" w:rsidP="00AC22B5">
      <w:pPr>
        <w:pStyle w:val="Textonotapie"/>
        <w:jc w:val="both"/>
        <w:rPr>
          <w:rFonts w:ascii="Palatino Linotype" w:hAnsi="Palatino Linotype"/>
          <w:sz w:val="18"/>
        </w:rPr>
      </w:pPr>
      <w:r w:rsidRPr="00EF4872">
        <w:rPr>
          <w:rStyle w:val="Refdenotaalpie"/>
          <w:rFonts w:ascii="Palatino Linotype" w:hAnsi="Palatino Linotype"/>
          <w:sz w:val="18"/>
        </w:rPr>
        <w:footnoteRef/>
      </w:r>
      <w:r w:rsidRPr="00EF4872">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EF4872">
        <w:rPr>
          <w:rFonts w:ascii="Palatino Linotype" w:hAnsi="Palatino Linotype" w:cs="Arial"/>
          <w:bCs/>
          <w:sz w:val="18"/>
          <w:lang w:eastAsia="es-MX"/>
        </w:rPr>
        <w:t>01653/INFOEM/IP/</w:t>
      </w:r>
      <w:proofErr w:type="spellStart"/>
      <w:r w:rsidRPr="00EF4872">
        <w:rPr>
          <w:rFonts w:ascii="Palatino Linotype" w:hAnsi="Palatino Linotype" w:cs="Arial"/>
          <w:bCs/>
          <w:sz w:val="18"/>
          <w:lang w:eastAsia="es-MX"/>
        </w:rPr>
        <w:t>RR</w:t>
      </w:r>
      <w:proofErr w:type="spellEnd"/>
      <w:r w:rsidRPr="00EF4872">
        <w:rPr>
          <w:rFonts w:ascii="Palatino Linotype" w:hAnsi="Palatino Linotype" w:cs="Arial"/>
          <w:bCs/>
          <w:sz w:val="18"/>
          <w:lang w:eastAsia="es-MX"/>
        </w:rPr>
        <w:t>/2016 aprobada por Unanimidad de votos en la vigésima quinta sesión ordinaria celebrada el día cuatro (4) de julio de 2016.</w:t>
      </w:r>
    </w:p>
  </w:footnote>
  <w:footnote w:id="2">
    <w:p w14:paraId="2E527602" w14:textId="77777777" w:rsidR="00AC22B5" w:rsidRPr="00EF4872" w:rsidRDefault="00AC22B5" w:rsidP="00AC22B5">
      <w:pPr>
        <w:jc w:val="both"/>
        <w:rPr>
          <w:rFonts w:ascii="Palatino Linotype" w:hAnsi="Palatino Linotype"/>
          <w:sz w:val="18"/>
          <w:szCs w:val="20"/>
        </w:rPr>
      </w:pPr>
      <w:r w:rsidRPr="00EF4872">
        <w:rPr>
          <w:rStyle w:val="Refdenotaalpie"/>
          <w:rFonts w:ascii="Palatino Linotype" w:hAnsi="Palatino Linotype"/>
          <w:sz w:val="22"/>
        </w:rPr>
        <w:footnoteRef/>
      </w:r>
      <w:r w:rsidRPr="00EF4872">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2C85F14F" w14:textId="77777777" w:rsidR="00AC22B5" w:rsidRPr="00EF4872" w:rsidRDefault="00AC22B5" w:rsidP="00AC22B5">
      <w:pPr>
        <w:jc w:val="both"/>
        <w:rPr>
          <w:rFonts w:ascii="Palatino Linotype" w:hAnsi="Palatino Linotype"/>
          <w:i/>
          <w:sz w:val="18"/>
          <w:szCs w:val="20"/>
        </w:rPr>
      </w:pPr>
      <w:r w:rsidRPr="00EF4872">
        <w:rPr>
          <w:rFonts w:ascii="Palatino Linotype" w:hAnsi="Palatino Linotype"/>
          <w:i/>
          <w:sz w:val="18"/>
          <w:szCs w:val="20"/>
        </w:rPr>
        <w:t xml:space="preserve">Expedientes: 0438/08 Pemex Exploración y Producción – Alonso Lujambio Irazábal 1751/09 Laboratorios de Biológicos y Reactivos de México S.A. de C.V. – María </w:t>
      </w:r>
      <w:proofErr w:type="spellStart"/>
      <w:r w:rsidRPr="00EF4872">
        <w:rPr>
          <w:rFonts w:ascii="Palatino Linotype" w:hAnsi="Palatino Linotype"/>
          <w:i/>
          <w:sz w:val="18"/>
          <w:szCs w:val="20"/>
        </w:rPr>
        <w:t>Marván</w:t>
      </w:r>
      <w:proofErr w:type="spellEnd"/>
      <w:r w:rsidRPr="00EF4872">
        <w:rPr>
          <w:rFonts w:ascii="Palatino Linotype" w:hAnsi="Palatino Linotype"/>
          <w:i/>
          <w:sz w:val="18"/>
          <w:szCs w:val="20"/>
        </w:rPr>
        <w:t xml:space="preserve"> Laborde 2868/09 Consejo Nacional de Ciencia y Tecnología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 5160/09 Secretaría de Hacienda y Crédito Público – Ángel Trinidad Zaldívar 0304/10 Instituto Nacional de Cancerología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w:t>
      </w:r>
    </w:p>
  </w:footnote>
  <w:footnote w:id="3">
    <w:p w14:paraId="29874196" w14:textId="77777777" w:rsidR="00AC22B5" w:rsidRPr="00735C44" w:rsidRDefault="00AC22B5" w:rsidP="00AC22B5">
      <w:pPr>
        <w:pStyle w:val="Textonotapie"/>
        <w:jc w:val="both"/>
        <w:rPr>
          <w:rFonts w:asciiTheme="majorHAnsi" w:hAnsiTheme="majorHAnsi"/>
          <w:i/>
        </w:rPr>
      </w:pPr>
      <w:r w:rsidRPr="00EF4872">
        <w:rPr>
          <w:rStyle w:val="Refdenotaalpie"/>
          <w:rFonts w:ascii="Palatino Linotype" w:hAnsi="Palatino Linotype"/>
          <w:sz w:val="18"/>
        </w:rPr>
        <w:footnoteRef/>
      </w:r>
      <w:r w:rsidRPr="00EF4872">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EF4872">
        <w:rPr>
          <w:rFonts w:ascii="Palatino Linotype" w:hAnsi="Palatino Linotype"/>
          <w:i/>
          <w:sz w:val="18"/>
        </w:rPr>
        <w:t>El derecho de acceso a la información en el marco jurídico interamericano.</w:t>
      </w:r>
      <w:r w:rsidRPr="00EF4872">
        <w:rPr>
          <w:rFonts w:ascii="Palatino Linotype" w:hAnsi="Palatino Linotype"/>
          <w:sz w:val="18"/>
        </w:rPr>
        <w:t xml:space="preserve"> 2ª edición, Comisión Interamericana de Derechos Humanos, 2012. Párr. 21.</w:t>
      </w:r>
    </w:p>
  </w:footnote>
  <w:footnote w:id="4">
    <w:p w14:paraId="44EBE1D2" w14:textId="77777777" w:rsidR="00AC22B5" w:rsidRDefault="00AC22B5" w:rsidP="00AC22B5">
      <w:pPr>
        <w:pStyle w:val="Textonotapie"/>
      </w:pPr>
      <w:r>
        <w:rPr>
          <w:rStyle w:val="Refdenotaalpie"/>
        </w:rPr>
        <w:footnoteRef/>
      </w:r>
      <w:r>
        <w:t xml:space="preserve"> Convención Americana sobre Derechos Humanos. Artículo 13.</w:t>
      </w:r>
    </w:p>
  </w:footnote>
  <w:footnote w:id="5">
    <w:p w14:paraId="28431653" w14:textId="77777777" w:rsidR="00AC22B5" w:rsidRDefault="00AC22B5" w:rsidP="00AC22B5">
      <w:pPr>
        <w:pStyle w:val="Textonotapie"/>
      </w:pPr>
      <w:r>
        <w:rPr>
          <w:rStyle w:val="Refdenotaalpie"/>
        </w:rPr>
        <w:footnoteRef/>
      </w:r>
      <w:r>
        <w:t xml:space="preserve"> Constitución Política de los Estados Unidos Mexicanos. Artículo sexto, sección A, fracción I.</w:t>
      </w:r>
    </w:p>
  </w:footnote>
  <w:footnote w:id="6">
    <w:p w14:paraId="30BC2A3F" w14:textId="77777777" w:rsidR="00AC22B5" w:rsidRDefault="00AC22B5" w:rsidP="00AC22B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3DAD804A" w14:textId="77777777" w:rsidR="00AC22B5" w:rsidRDefault="00AC22B5" w:rsidP="00AC22B5">
      <w:pPr>
        <w:pStyle w:val="Textonotapie"/>
      </w:pPr>
      <w:r>
        <w:rPr>
          <w:rStyle w:val="Refdenotaalpie"/>
        </w:rPr>
        <w:footnoteRef/>
      </w:r>
      <w:r>
        <w:t xml:space="preserve"> Ibídem. </w:t>
      </w:r>
      <w:proofErr w:type="spellStart"/>
      <w:r>
        <w:t>Parr</w:t>
      </w:r>
      <w:proofErr w:type="spellEnd"/>
      <w:r>
        <w:t>. 87.</w:t>
      </w:r>
    </w:p>
  </w:footnote>
  <w:footnote w:id="8">
    <w:p w14:paraId="441F62B6" w14:textId="77777777" w:rsidR="00AC22B5" w:rsidRDefault="00AC22B5" w:rsidP="00AC22B5">
      <w:pPr>
        <w:pStyle w:val="Textonotapie"/>
      </w:pPr>
      <w:r>
        <w:rPr>
          <w:rStyle w:val="Refdenotaalpie"/>
        </w:rPr>
        <w:footnoteRef/>
      </w:r>
      <w:r>
        <w:t xml:space="preserve"> Artículo 150. Ley de Transparencia y Acceso a la Información Pública del Estado de México y Municipios.</w:t>
      </w:r>
    </w:p>
    <w:p w14:paraId="031AB311" w14:textId="77777777" w:rsidR="00AC22B5" w:rsidRDefault="00AC22B5" w:rsidP="00AC22B5">
      <w:pPr>
        <w:pStyle w:val="Textonotapie"/>
      </w:pPr>
      <w:r>
        <w:t>Artículo 151. Ibídem.</w:t>
      </w:r>
    </w:p>
  </w:footnote>
  <w:footnote w:id="9">
    <w:p w14:paraId="32544993" w14:textId="77777777" w:rsidR="00AC22B5" w:rsidRDefault="00AC22B5" w:rsidP="00AC22B5">
      <w:pPr>
        <w:pStyle w:val="Textonotapie"/>
      </w:pPr>
      <w:r>
        <w:rPr>
          <w:rStyle w:val="Refdenotaalpie"/>
        </w:rPr>
        <w:footnoteRef/>
      </w:r>
      <w:r>
        <w:t xml:space="preserve"> Ley de Transparencia y Acceso a la Información Pública del Estado de México y Municipios. Artículo 9. …</w:t>
      </w:r>
    </w:p>
    <w:p w14:paraId="6697614C" w14:textId="77777777" w:rsidR="00AC22B5" w:rsidRDefault="00AC22B5" w:rsidP="00AC22B5">
      <w:pPr>
        <w:pStyle w:val="Textonotapie"/>
      </w:pPr>
      <w:r>
        <w:t>II. Eficacia: Obligación del Instituto para tutelar, de manera efectiva, el derecho de acceso a la información;</w:t>
      </w:r>
    </w:p>
    <w:p w14:paraId="587C89BC" w14:textId="77777777" w:rsidR="00AC22B5" w:rsidRDefault="00AC22B5" w:rsidP="00AC22B5">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A206F7" w:rsidRDefault="00A206F7" w:rsidP="001C6012">
    <w:pPr>
      <w:pStyle w:val="Encabezado"/>
      <w:tabs>
        <w:tab w:val="clear" w:pos="4252"/>
        <w:tab w:val="clear" w:pos="8504"/>
        <w:tab w:val="left" w:pos="8460"/>
      </w:tabs>
    </w:pPr>
    <w:r>
      <w:tab/>
    </w:r>
  </w:p>
  <w:p w14:paraId="64F5F23E" w14:textId="390690E5" w:rsidR="00A206F7" w:rsidRDefault="00A206F7">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A206F7" w:rsidRPr="00674A46" w14:paraId="07F2896E" w14:textId="77777777" w:rsidTr="0081485A">
      <w:trPr>
        <w:trHeight w:val="138"/>
        <w:jc w:val="right"/>
      </w:trPr>
      <w:tc>
        <w:tcPr>
          <w:tcW w:w="4253" w:type="dxa"/>
          <w:vAlign w:val="center"/>
        </w:tcPr>
        <w:p w14:paraId="4A5B1974" w14:textId="3B2AB4E0"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BA9F4C9" w:rsidR="00A206F7" w:rsidRPr="00674A46" w:rsidRDefault="0086513D" w:rsidP="0086513D">
          <w:pPr>
            <w:pStyle w:val="Encabezado"/>
            <w:rPr>
              <w:rFonts w:ascii="Palatino Linotype" w:hAnsi="Palatino Linotype"/>
              <w:b/>
              <w:sz w:val="22"/>
              <w:szCs w:val="22"/>
            </w:rPr>
          </w:pPr>
          <w:r>
            <w:rPr>
              <w:rFonts w:ascii="Palatino Linotype" w:hAnsi="Palatino Linotype" w:cs="Arial"/>
              <w:b/>
              <w:bCs/>
              <w:sz w:val="22"/>
              <w:szCs w:val="22"/>
              <w:lang w:eastAsia="es-MX"/>
            </w:rPr>
            <w:t>12168</w:t>
          </w:r>
          <w:r w:rsidR="00A206F7">
            <w:rPr>
              <w:rFonts w:ascii="Palatino Linotype" w:hAnsi="Palatino Linotype" w:cs="Arial"/>
              <w:b/>
              <w:bCs/>
              <w:sz w:val="22"/>
              <w:szCs w:val="22"/>
              <w:lang w:eastAsia="es-MX"/>
            </w:rPr>
            <w:t>/INFOEM/IP/</w:t>
          </w:r>
          <w:proofErr w:type="spellStart"/>
          <w:r w:rsidR="00A206F7">
            <w:rPr>
              <w:rFonts w:ascii="Palatino Linotype" w:hAnsi="Palatino Linotype" w:cs="Arial"/>
              <w:b/>
              <w:bCs/>
              <w:sz w:val="22"/>
              <w:szCs w:val="22"/>
              <w:lang w:eastAsia="es-MX"/>
            </w:rPr>
            <w:t>RR</w:t>
          </w:r>
          <w:proofErr w:type="spellEnd"/>
          <w:r w:rsidR="00A206F7">
            <w:rPr>
              <w:rFonts w:ascii="Palatino Linotype" w:hAnsi="Palatino Linotype" w:cs="Arial"/>
              <w:b/>
              <w:bCs/>
              <w:sz w:val="22"/>
              <w:szCs w:val="22"/>
              <w:lang w:eastAsia="es-MX"/>
            </w:rPr>
            <w:t>/2019</w:t>
          </w:r>
        </w:p>
      </w:tc>
    </w:tr>
    <w:tr w:rsidR="00A206F7" w:rsidRPr="00674A46" w14:paraId="1B5D8690" w14:textId="77777777" w:rsidTr="0081485A">
      <w:trPr>
        <w:trHeight w:val="233"/>
        <w:jc w:val="right"/>
      </w:trPr>
      <w:tc>
        <w:tcPr>
          <w:tcW w:w="4253" w:type="dxa"/>
          <w:vAlign w:val="center"/>
        </w:tcPr>
        <w:p w14:paraId="3903F2C6" w14:textId="22D569F8"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5EB446A" w:rsidR="00A206F7" w:rsidRPr="00B75F20" w:rsidRDefault="0086513D" w:rsidP="00926F75">
          <w:pPr>
            <w:pStyle w:val="Encabezado"/>
            <w:jc w:val="both"/>
            <w:rPr>
              <w:rFonts w:ascii="Palatino Linotype" w:hAnsi="Palatino Linotype"/>
              <w:b/>
              <w:sz w:val="22"/>
              <w:szCs w:val="22"/>
            </w:rPr>
          </w:pPr>
          <w:r w:rsidRPr="0086513D">
            <w:rPr>
              <w:rFonts w:ascii="Palatino Linotype" w:hAnsi="Palatino Linotype"/>
              <w:b/>
              <w:bCs/>
              <w:color w:val="000000"/>
              <w:sz w:val="22"/>
              <w:szCs w:val="22"/>
            </w:rPr>
            <w:t>Ayuntamiento de Villa Victoria</w:t>
          </w:r>
        </w:p>
      </w:tc>
    </w:tr>
    <w:tr w:rsidR="00A206F7" w:rsidRPr="00674A46" w14:paraId="095EB01B" w14:textId="77777777" w:rsidTr="0081485A">
      <w:trPr>
        <w:trHeight w:val="321"/>
        <w:jc w:val="right"/>
      </w:trPr>
      <w:tc>
        <w:tcPr>
          <w:tcW w:w="4253" w:type="dxa"/>
          <w:vAlign w:val="center"/>
        </w:tcPr>
        <w:p w14:paraId="6E000A51" w14:textId="25DCC1C7" w:rsidR="00A206F7" w:rsidRPr="00674A46" w:rsidRDefault="00A206F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206F7" w:rsidRPr="00674A46" w:rsidRDefault="00A206F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A206F7" w:rsidRDefault="00A206F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A206F7" w:rsidRDefault="00A206F7"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206F7" w:rsidRPr="00674A46" w14:paraId="0A3256F2" w14:textId="77777777" w:rsidTr="006E6B65">
      <w:trPr>
        <w:trHeight w:val="138"/>
        <w:jc w:val="right"/>
      </w:trPr>
      <w:tc>
        <w:tcPr>
          <w:tcW w:w="3261" w:type="dxa"/>
          <w:vAlign w:val="center"/>
        </w:tcPr>
        <w:p w14:paraId="3D80769D" w14:textId="316F11F8"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E8D4717" w:rsidR="00A206F7" w:rsidRPr="00674A46" w:rsidRDefault="0086513D" w:rsidP="0086513D">
          <w:pPr>
            <w:pStyle w:val="Encabezado"/>
            <w:rPr>
              <w:rFonts w:ascii="Palatino Linotype" w:hAnsi="Palatino Linotype"/>
              <w:b/>
              <w:sz w:val="22"/>
              <w:szCs w:val="22"/>
            </w:rPr>
          </w:pPr>
          <w:r>
            <w:rPr>
              <w:rFonts w:ascii="Palatino Linotype" w:hAnsi="Palatino Linotype" w:cs="Arial"/>
              <w:b/>
              <w:bCs/>
              <w:sz w:val="22"/>
              <w:szCs w:val="22"/>
              <w:lang w:eastAsia="es-MX"/>
            </w:rPr>
            <w:t>1216</w:t>
          </w:r>
          <w:r w:rsidR="00695083">
            <w:rPr>
              <w:rFonts w:ascii="Palatino Linotype" w:hAnsi="Palatino Linotype" w:cs="Arial"/>
              <w:b/>
              <w:bCs/>
              <w:sz w:val="22"/>
              <w:szCs w:val="22"/>
              <w:lang w:eastAsia="es-MX"/>
            </w:rPr>
            <w:t>8</w:t>
          </w:r>
          <w:r w:rsidR="00A206F7">
            <w:rPr>
              <w:rFonts w:ascii="Palatino Linotype" w:hAnsi="Palatino Linotype" w:cs="Arial"/>
              <w:b/>
              <w:bCs/>
              <w:sz w:val="22"/>
              <w:szCs w:val="22"/>
              <w:lang w:eastAsia="es-MX"/>
            </w:rPr>
            <w:t>/</w:t>
          </w:r>
          <w:r w:rsidR="00A206F7" w:rsidRPr="00373EFE">
            <w:rPr>
              <w:rFonts w:ascii="Palatino Linotype" w:hAnsi="Palatino Linotype" w:cs="Arial"/>
              <w:b/>
              <w:bCs/>
              <w:sz w:val="22"/>
              <w:szCs w:val="22"/>
              <w:lang w:eastAsia="es-MX"/>
            </w:rPr>
            <w:t>INFOEM/IP/</w:t>
          </w:r>
          <w:proofErr w:type="spellStart"/>
          <w:r w:rsidR="00A206F7" w:rsidRPr="00373EFE">
            <w:rPr>
              <w:rFonts w:ascii="Palatino Linotype" w:hAnsi="Palatino Linotype" w:cs="Arial"/>
              <w:b/>
              <w:bCs/>
              <w:sz w:val="22"/>
              <w:szCs w:val="22"/>
              <w:lang w:eastAsia="es-MX"/>
            </w:rPr>
            <w:t>RR</w:t>
          </w:r>
          <w:proofErr w:type="spellEnd"/>
          <w:r w:rsidR="00A206F7" w:rsidRPr="00373EFE">
            <w:rPr>
              <w:rFonts w:ascii="Palatino Linotype" w:hAnsi="Palatino Linotype" w:cs="Arial"/>
              <w:b/>
              <w:bCs/>
              <w:sz w:val="22"/>
              <w:szCs w:val="22"/>
              <w:lang w:eastAsia="es-MX"/>
            </w:rPr>
            <w:t>/2019</w:t>
          </w:r>
        </w:p>
      </w:tc>
    </w:tr>
    <w:tr w:rsidR="00A206F7" w:rsidRPr="00B75F20" w14:paraId="128C8B3C" w14:textId="77777777" w:rsidTr="006E6B65">
      <w:trPr>
        <w:trHeight w:val="233"/>
        <w:jc w:val="right"/>
      </w:trPr>
      <w:tc>
        <w:tcPr>
          <w:tcW w:w="3261" w:type="dxa"/>
          <w:vAlign w:val="center"/>
        </w:tcPr>
        <w:p w14:paraId="483E3371" w14:textId="66B1BC74"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7844062" w:rsidR="00A206F7" w:rsidRPr="00B75F20" w:rsidRDefault="00A206F7" w:rsidP="00926F75">
          <w:pPr>
            <w:pStyle w:val="Encabezado"/>
            <w:rPr>
              <w:rFonts w:ascii="Palatino Linotype" w:hAnsi="Palatino Linotype"/>
              <w:b/>
              <w:sz w:val="22"/>
              <w:szCs w:val="22"/>
            </w:rPr>
          </w:pPr>
        </w:p>
      </w:tc>
    </w:tr>
    <w:tr w:rsidR="00A206F7" w:rsidRPr="00674A46" w14:paraId="41BE0704" w14:textId="77777777" w:rsidTr="006E6B65">
      <w:trPr>
        <w:trHeight w:val="321"/>
        <w:jc w:val="right"/>
      </w:trPr>
      <w:tc>
        <w:tcPr>
          <w:tcW w:w="3261" w:type="dxa"/>
          <w:vAlign w:val="center"/>
        </w:tcPr>
        <w:p w14:paraId="34C64148" w14:textId="10C6C8A9"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90775C2" w:rsidR="00A206F7" w:rsidRPr="00674A46" w:rsidRDefault="0086513D" w:rsidP="005C3414">
          <w:pPr>
            <w:pStyle w:val="Encabezado"/>
            <w:jc w:val="both"/>
            <w:rPr>
              <w:rFonts w:ascii="Palatino Linotype" w:hAnsi="Palatino Linotype"/>
              <w:b/>
              <w:sz w:val="22"/>
              <w:szCs w:val="22"/>
            </w:rPr>
          </w:pPr>
          <w:r w:rsidRPr="0086513D">
            <w:rPr>
              <w:rFonts w:ascii="Palatino Linotype" w:hAnsi="Palatino Linotype"/>
              <w:b/>
              <w:bCs/>
              <w:color w:val="000000"/>
              <w:sz w:val="22"/>
              <w:szCs w:val="22"/>
            </w:rPr>
            <w:t>Ayuntamiento de Villa Victoria</w:t>
          </w:r>
        </w:p>
      </w:tc>
    </w:tr>
    <w:tr w:rsidR="00A206F7" w:rsidRPr="00674A46" w14:paraId="0C8B6193" w14:textId="77777777" w:rsidTr="006E6B65">
      <w:trPr>
        <w:trHeight w:val="321"/>
        <w:jc w:val="right"/>
      </w:trPr>
      <w:tc>
        <w:tcPr>
          <w:tcW w:w="3261" w:type="dxa"/>
          <w:vAlign w:val="center"/>
        </w:tcPr>
        <w:p w14:paraId="321FFAFF" w14:textId="40E5A678" w:rsidR="00A206F7" w:rsidRPr="00674A46" w:rsidRDefault="00A206F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206F7" w:rsidRPr="00674A46" w:rsidRDefault="00A206F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206F7" w:rsidRDefault="00A206F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0"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4"/>
  </w:num>
  <w:num w:numId="2">
    <w:abstractNumId w:val="13"/>
  </w:num>
  <w:num w:numId="3">
    <w:abstractNumId w:val="24"/>
  </w:num>
  <w:num w:numId="4">
    <w:abstractNumId w:val="30"/>
  </w:num>
  <w:num w:numId="5">
    <w:abstractNumId w:val="15"/>
  </w:num>
  <w:num w:numId="6">
    <w:abstractNumId w:val="25"/>
  </w:num>
  <w:num w:numId="7">
    <w:abstractNumId w:val="3"/>
  </w:num>
  <w:num w:numId="8">
    <w:abstractNumId w:val="11"/>
  </w:num>
  <w:num w:numId="9">
    <w:abstractNumId w:val="8"/>
  </w:num>
  <w:num w:numId="10">
    <w:abstractNumId w:val="7"/>
  </w:num>
  <w:num w:numId="11">
    <w:abstractNumId w:val="17"/>
  </w:num>
  <w:num w:numId="12">
    <w:abstractNumId w:val="21"/>
  </w:num>
  <w:num w:numId="13">
    <w:abstractNumId w:val="2"/>
  </w:num>
  <w:num w:numId="14">
    <w:abstractNumId w:val="1"/>
  </w:num>
  <w:num w:numId="15">
    <w:abstractNumId w:val="9"/>
  </w:num>
  <w:num w:numId="16">
    <w:abstractNumId w:val="29"/>
  </w:num>
  <w:num w:numId="17">
    <w:abstractNumId w:val="26"/>
  </w:num>
  <w:num w:numId="18">
    <w:abstractNumId w:val="20"/>
  </w:num>
  <w:num w:numId="19">
    <w:abstractNumId w:val="23"/>
  </w:num>
  <w:num w:numId="20">
    <w:abstractNumId w:val="16"/>
  </w:num>
  <w:num w:numId="21">
    <w:abstractNumId w:val="27"/>
  </w:num>
  <w:num w:numId="22">
    <w:abstractNumId w:val="31"/>
  </w:num>
  <w:num w:numId="23">
    <w:abstractNumId w:val="18"/>
  </w:num>
  <w:num w:numId="24">
    <w:abstractNumId w:val="5"/>
  </w:num>
  <w:num w:numId="25">
    <w:abstractNumId w:val="10"/>
  </w:num>
  <w:num w:numId="26">
    <w:abstractNumId w:val="28"/>
  </w:num>
  <w:num w:numId="27">
    <w:abstractNumId w:val="22"/>
  </w:num>
  <w:num w:numId="28">
    <w:abstractNumId w:val="4"/>
  </w:num>
  <w:num w:numId="29">
    <w:abstractNumId w:val="6"/>
  </w:num>
  <w:num w:numId="30">
    <w:abstractNumId w:val="19"/>
  </w:num>
  <w:num w:numId="31">
    <w:abstractNumId w:val="12"/>
  </w:num>
  <w:num w:numId="32">
    <w:abstractNumId w:val="32"/>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0243"/>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27A3D"/>
    <w:rsid w:val="00230170"/>
    <w:rsid w:val="002305CF"/>
    <w:rsid w:val="002316F9"/>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3A5"/>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5797"/>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2144"/>
    <w:rsid w:val="007136BC"/>
    <w:rsid w:val="00714576"/>
    <w:rsid w:val="00715488"/>
    <w:rsid w:val="00715A04"/>
    <w:rsid w:val="00721335"/>
    <w:rsid w:val="007213FB"/>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312"/>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2B0B"/>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3405"/>
    <w:rsid w:val="00C94989"/>
    <w:rsid w:val="00C94C06"/>
    <w:rsid w:val="00C952CF"/>
    <w:rsid w:val="00C95593"/>
    <w:rsid w:val="00C965D0"/>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B3F"/>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00778-F26E-47B5-B3D9-4EFA354F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4625</Words>
  <Characters>25439</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2020-03-13T19:00:00Z</cp:lastPrinted>
  <dcterms:created xsi:type="dcterms:W3CDTF">2020-03-06T00:16:00Z</dcterms:created>
  <dcterms:modified xsi:type="dcterms:W3CDTF">2020-03-13T19:00:00Z</dcterms:modified>
</cp:coreProperties>
</file>