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69E93" w14:textId="77777777" w:rsidR="00DE6276" w:rsidRDefault="00DE6276" w:rsidP="006922F5">
      <w:pPr>
        <w:pBdr>
          <w:top w:val="nil"/>
          <w:left w:val="nil"/>
          <w:bottom w:val="nil"/>
          <w:right w:val="nil"/>
          <w:between w:val="nil"/>
        </w:pBdr>
        <w:contextualSpacing/>
        <w:rPr>
          <w:rFonts w:eastAsia="Palatino Linotype" w:cs="Palatino Linotype"/>
          <w:color w:val="000000"/>
          <w:szCs w:val="24"/>
        </w:rPr>
      </w:pPr>
    </w:p>
    <w:p w14:paraId="49AF2C0C" w14:textId="296E088C"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DF6972">
        <w:rPr>
          <w:rFonts w:eastAsia="Palatino Linotype" w:cs="Palatino Linotype"/>
          <w:color w:val="000000"/>
          <w:szCs w:val="24"/>
        </w:rPr>
        <w:t xml:space="preserve"> </w:t>
      </w:r>
      <w:r w:rsidR="0054127C">
        <w:rPr>
          <w:rFonts w:eastAsia="Palatino Linotype" w:cs="Palatino Linotype"/>
          <w:color w:val="000000"/>
          <w:szCs w:val="24"/>
        </w:rPr>
        <w:t>seis de noviembre</w:t>
      </w:r>
      <w:r w:rsidR="00DF6972">
        <w:rPr>
          <w:rFonts w:eastAsia="Palatino Linotype" w:cs="Palatino Linotype"/>
          <w:color w:val="000000"/>
          <w:szCs w:val="24"/>
        </w:rPr>
        <w:t xml:space="preserve"> de dos mil veinticuatro.</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24CBB543" w:rsidR="00A970D5" w:rsidRPr="00875B7E" w:rsidRDefault="42D6076D" w:rsidP="42D6076D">
      <w:pPr>
        <w:pBdr>
          <w:top w:val="nil"/>
          <w:left w:val="nil"/>
          <w:bottom w:val="nil"/>
          <w:right w:val="nil"/>
          <w:between w:val="nil"/>
        </w:pBdr>
        <w:contextualSpacing/>
        <w:rPr>
          <w:rFonts w:eastAsia="Palatino Linotype" w:cs="Palatino Linotype"/>
          <w:color w:val="000000"/>
          <w:lang w:val="es-ES"/>
        </w:rPr>
      </w:pPr>
      <w:r w:rsidRPr="42D6076D">
        <w:rPr>
          <w:rFonts w:eastAsia="Palatino Linotype" w:cs="Palatino Linotype"/>
          <w:b/>
          <w:bCs/>
          <w:color w:val="000000" w:themeColor="text1"/>
          <w:lang w:val="es-ES"/>
        </w:rPr>
        <w:t>VISTO</w:t>
      </w:r>
      <w:r w:rsidRPr="42D6076D">
        <w:rPr>
          <w:rFonts w:eastAsia="Palatino Linotype" w:cs="Palatino Linotype"/>
          <w:color w:val="000000" w:themeColor="text1"/>
          <w:lang w:val="es-ES"/>
        </w:rPr>
        <w:t xml:space="preserve"> el expediente electrónico formado con motivo del recurso de revisión número </w:t>
      </w:r>
      <w:r w:rsidR="00DE6276">
        <w:rPr>
          <w:rFonts w:eastAsia="Palatino Linotype" w:cs="Palatino Linotype"/>
          <w:b/>
          <w:bCs/>
          <w:color w:val="000000" w:themeColor="text1"/>
          <w:lang w:val="es-ES"/>
        </w:rPr>
        <w:t>05720/INFOEM/IP/RR/2024</w:t>
      </w:r>
      <w:r w:rsidRPr="42D6076D">
        <w:rPr>
          <w:rFonts w:eastAsia="Palatino Linotype" w:cs="Palatino Linotype"/>
          <w:color w:val="000000" w:themeColor="text1"/>
          <w:lang w:val="es-ES"/>
        </w:rPr>
        <w:t xml:space="preserve">, interpuesto por </w:t>
      </w:r>
      <w:r w:rsidR="00546DF2">
        <w:rPr>
          <w:rFonts w:eastAsia="Palatino Linotype" w:cs="Palatino Linotype"/>
          <w:b/>
          <w:bCs/>
          <w:color w:val="000000" w:themeColor="text1"/>
          <w:lang w:val="es-ES"/>
        </w:rPr>
        <w:t>XXXXXXXXXXXXXXXXXXXXXX</w:t>
      </w:r>
      <w:bookmarkStart w:id="0" w:name="_GoBack"/>
      <w:bookmarkEnd w:id="0"/>
      <w:r w:rsidRPr="42D6076D">
        <w:rPr>
          <w:rFonts w:eastAsia="Palatino Linotype" w:cs="Palatino Linotype"/>
          <w:color w:val="000000" w:themeColor="text1"/>
          <w:lang w:val="es-ES"/>
        </w:rPr>
        <w:t xml:space="preserve">, en lo sucesivo el </w:t>
      </w:r>
      <w:r w:rsidRPr="42D6076D">
        <w:rPr>
          <w:rFonts w:eastAsia="Palatino Linotype" w:cs="Palatino Linotype"/>
          <w:b/>
          <w:bCs/>
          <w:color w:val="000000" w:themeColor="text1"/>
          <w:lang w:val="es-ES"/>
        </w:rPr>
        <w:t>Recurrente</w:t>
      </w:r>
      <w:r w:rsidRPr="42D6076D">
        <w:rPr>
          <w:rFonts w:eastAsia="Palatino Linotype" w:cs="Palatino Linotype"/>
          <w:color w:val="000000" w:themeColor="text1"/>
          <w:lang w:val="es-ES"/>
        </w:rPr>
        <w:t>, en contra de la respuesta de</w:t>
      </w:r>
      <w:r w:rsidR="00DE6276">
        <w:rPr>
          <w:rFonts w:eastAsia="Palatino Linotype" w:cs="Palatino Linotype"/>
          <w:color w:val="000000" w:themeColor="text1"/>
          <w:lang w:val="es-ES"/>
        </w:rPr>
        <w:t xml:space="preserve"> </w:t>
      </w:r>
      <w:r w:rsidRPr="42D6076D">
        <w:rPr>
          <w:rFonts w:eastAsia="Palatino Linotype" w:cs="Palatino Linotype"/>
          <w:color w:val="000000" w:themeColor="text1"/>
          <w:lang w:val="es-ES"/>
        </w:rPr>
        <w:t>l</w:t>
      </w:r>
      <w:r w:rsidR="00DE6276">
        <w:rPr>
          <w:rFonts w:eastAsia="Palatino Linotype" w:cs="Palatino Linotype"/>
          <w:color w:val="000000" w:themeColor="text1"/>
          <w:lang w:val="es-ES"/>
        </w:rPr>
        <w:t>a</w:t>
      </w:r>
      <w:r w:rsidRPr="42D6076D">
        <w:rPr>
          <w:rFonts w:eastAsia="Palatino Linotype" w:cs="Palatino Linotype"/>
          <w:color w:val="000000" w:themeColor="text1"/>
          <w:lang w:val="es-ES"/>
        </w:rPr>
        <w:t xml:space="preserve"> </w:t>
      </w:r>
      <w:r w:rsidR="00DE6276">
        <w:rPr>
          <w:rFonts w:eastAsia="Palatino Linotype" w:cs="Palatino Linotype"/>
          <w:b/>
          <w:bCs/>
          <w:color w:val="000000" w:themeColor="text1"/>
          <w:lang w:val="es-ES"/>
        </w:rPr>
        <w:t>Secretaría de la Contraloría</w:t>
      </w:r>
      <w:r w:rsidRPr="42D6076D">
        <w:rPr>
          <w:rFonts w:eastAsia="Palatino Linotype" w:cs="Palatino Linotype"/>
          <w:color w:val="000000" w:themeColor="text1"/>
          <w:lang w:val="es-ES"/>
        </w:rPr>
        <w:t>, en lo subsecuente</w:t>
      </w:r>
      <w:r w:rsidRPr="42D6076D">
        <w:rPr>
          <w:rFonts w:eastAsia="Palatino Linotype" w:cs="Palatino Linotype"/>
          <w:b/>
          <w:bCs/>
          <w:color w:val="000000" w:themeColor="text1"/>
          <w:lang w:val="es-ES"/>
        </w:rPr>
        <w:t xml:space="preserve"> </w:t>
      </w:r>
      <w:r w:rsidRPr="42D6076D">
        <w:rPr>
          <w:rFonts w:eastAsia="Palatino Linotype" w:cs="Palatino Linotype"/>
          <w:color w:val="000000" w:themeColor="text1"/>
          <w:lang w:val="es-ES"/>
        </w:rPr>
        <w:t>el</w:t>
      </w:r>
      <w:r w:rsidRPr="42D6076D">
        <w:rPr>
          <w:rFonts w:eastAsia="Palatino Linotype" w:cs="Palatino Linotype"/>
          <w:b/>
          <w:bCs/>
          <w:color w:val="000000" w:themeColor="text1"/>
          <w:lang w:val="es-ES"/>
        </w:rPr>
        <w:t xml:space="preserve"> Sujeto Obligado, </w:t>
      </w:r>
      <w:r w:rsidRPr="42D6076D">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6922F5" w:rsidRDefault="00A970D5" w:rsidP="006922F5">
      <w:pPr>
        <w:pStyle w:val="Ttulo2"/>
        <w:rPr>
          <w:rFonts w:eastAsia="Palatino Linotype"/>
        </w:rPr>
      </w:pPr>
      <w:r w:rsidRPr="006922F5">
        <w:rPr>
          <w:rFonts w:eastAsia="Palatino Linotype"/>
        </w:rPr>
        <w:t>PRIMERO. De la Solicitud de Información.</w:t>
      </w:r>
    </w:p>
    <w:p w14:paraId="0870C154" w14:textId="28F35D90"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EC1D8D">
        <w:rPr>
          <w:rFonts w:eastAsia="Palatino Linotype" w:cs="Palatino Linotype"/>
          <w:color w:val="000000"/>
          <w:szCs w:val="24"/>
        </w:rPr>
        <w:t xml:space="preserve"> </w:t>
      </w:r>
      <w:r w:rsidR="00DE6276">
        <w:rPr>
          <w:rFonts w:eastAsia="Palatino Linotype" w:cs="Palatino Linotype"/>
          <w:color w:val="000000"/>
          <w:szCs w:val="24"/>
        </w:rPr>
        <w:t>treinta de agosto</w:t>
      </w:r>
      <w:r w:rsidR="007302F4">
        <w:rPr>
          <w:rFonts w:eastAsia="Palatino Linotype" w:cs="Palatino Linotype"/>
          <w:color w:val="000000"/>
          <w:szCs w:val="24"/>
        </w:rPr>
        <w:t xml:space="preserve"> de dos mil veinticuatro</w:t>
      </w:r>
      <w:r w:rsidR="00B54BC7" w:rsidRPr="006922F5">
        <w:rPr>
          <w:rFonts w:eastAsia="Palatino Linotype" w:cs="Palatino Linotype"/>
          <w:color w:val="000000"/>
          <w:szCs w:val="24"/>
        </w:rPr>
        <w:t xml:space="preserve">, </w:t>
      </w:r>
      <w:r w:rsidR="00EC1D8D">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w:t>
      </w:r>
      <w:r w:rsidR="00896A73">
        <w:rPr>
          <w:rFonts w:eastAsia="Palatino Linotype" w:cs="Palatino Linotype"/>
          <w:color w:val="000000"/>
          <w:szCs w:val="24"/>
        </w:rPr>
        <w:t xml:space="preserve">solicitud de información </w:t>
      </w:r>
      <w:r w:rsidR="005E6C88">
        <w:rPr>
          <w:rFonts w:eastAsia="Palatino Linotype" w:cs="Palatino Linotype"/>
          <w:color w:val="000000"/>
          <w:szCs w:val="24"/>
        </w:rPr>
        <w:t xml:space="preserve">que fue registrada en </w:t>
      </w:r>
      <w:r w:rsidR="00A970D5" w:rsidRPr="006922F5">
        <w:rPr>
          <w:rFonts w:eastAsia="Palatino Linotype" w:cs="Palatino Linotype"/>
          <w:color w:val="000000"/>
          <w:szCs w:val="24"/>
        </w:rPr>
        <w:t>el Sistema de Acceso a la Información Mexiquense (SAIMEX)</w:t>
      </w:r>
      <w:r w:rsidR="005E6C88">
        <w:rPr>
          <w:rFonts w:eastAsia="Palatino Linotype" w:cs="Palatino Linotype"/>
          <w:color w:val="000000"/>
          <w:szCs w:val="24"/>
        </w:rPr>
        <w:t xml:space="preserve"> </w:t>
      </w:r>
      <w:r w:rsidR="00A970D5" w:rsidRPr="006922F5">
        <w:rPr>
          <w:rFonts w:eastAsia="Palatino Linotype" w:cs="Palatino Linotype"/>
          <w:color w:val="000000"/>
          <w:szCs w:val="24"/>
        </w:rPr>
        <w:t>con el número de expediente</w:t>
      </w:r>
      <w:r w:rsidR="00EC1D8D">
        <w:rPr>
          <w:rFonts w:eastAsia="Palatino Linotype" w:cs="Palatino Linotype"/>
          <w:b/>
          <w:bCs/>
          <w:color w:val="000000"/>
          <w:szCs w:val="24"/>
        </w:rPr>
        <w:t xml:space="preserve"> </w:t>
      </w:r>
      <w:r w:rsidR="00DE6276">
        <w:rPr>
          <w:rFonts w:eastAsia="Palatino Linotype" w:cs="Palatino Linotype"/>
          <w:b/>
          <w:bCs/>
          <w:color w:val="000000"/>
          <w:szCs w:val="24"/>
        </w:rPr>
        <w:t>00325/SECOGEM/IP/2024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5262DF20" w:rsidR="00A970D5" w:rsidRDefault="1AB54934" w:rsidP="007302F4">
      <w:pPr>
        <w:pStyle w:val="Fundamentos"/>
      </w:pPr>
      <w:r w:rsidRPr="1AB54934">
        <w:rPr>
          <w:lang w:val="es-ES"/>
        </w:rPr>
        <w:t xml:space="preserve">«SE ME PROPORCIONE COPIA SIMPLE DEL TITULO Y CEDULA PROFESIONAL DE LICENCIATURA, MAESTRIA Y DOCTORADO DEL SUBSECRETARIO DE LA </w:t>
      </w:r>
      <w:proofErr w:type="gramStart"/>
      <w:r w:rsidRPr="1AB54934">
        <w:rPr>
          <w:lang w:val="es-ES"/>
        </w:rPr>
        <w:t>CONTRALORIA ,DR</w:t>
      </w:r>
      <w:proofErr w:type="gramEnd"/>
      <w:r w:rsidRPr="1AB54934">
        <w:rPr>
          <w:lang w:val="es-ES"/>
        </w:rPr>
        <w:t>. LUIS DAVID FERNANDEZ ARAYA.» (Sic)</w:t>
      </w:r>
    </w:p>
    <w:p w14:paraId="40BBECCB" w14:textId="77777777" w:rsidR="00A970D5" w:rsidRDefault="00A970D5" w:rsidP="00AB15D0">
      <w:pPr>
        <w:rPr>
          <w:rFonts w:eastAsia="Palatino Linotype" w:cs="Palatino Linotype"/>
          <w:color w:val="000000"/>
          <w:szCs w:val="24"/>
        </w:rPr>
      </w:pPr>
    </w:p>
    <w:p w14:paraId="5B30E4AE" w14:textId="72B89DC6" w:rsidR="00351647" w:rsidRPr="006922F5" w:rsidRDefault="00351647" w:rsidP="00351647">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Modalidad de entrega:</w:t>
      </w:r>
      <w:r>
        <w:rPr>
          <w:rFonts w:eastAsia="Palatino Linotype" w:cs="Palatino Linotype"/>
          <w:color w:val="000000"/>
          <w:szCs w:val="24"/>
        </w:rPr>
        <w:t xml:space="preserve"> </w:t>
      </w:r>
      <w:r w:rsidRPr="006922F5">
        <w:rPr>
          <w:rFonts w:eastAsia="Palatino Linotype" w:cs="Palatino Linotype"/>
          <w:b/>
          <w:color w:val="000000"/>
          <w:szCs w:val="24"/>
        </w:rPr>
        <w:t>A través del SAIMEX</w:t>
      </w:r>
      <w:r w:rsidRPr="006922F5">
        <w:rPr>
          <w:rFonts w:eastAsia="Palatino Linotype" w:cs="Palatino Linotype"/>
          <w:color w:val="000000"/>
          <w:szCs w:val="24"/>
        </w:rPr>
        <w:t>.</w:t>
      </w:r>
    </w:p>
    <w:p w14:paraId="7DC1CD56" w14:textId="77777777" w:rsidR="00351647" w:rsidRDefault="00351647" w:rsidP="00351647">
      <w:pPr>
        <w:pBdr>
          <w:top w:val="nil"/>
          <w:left w:val="nil"/>
          <w:bottom w:val="nil"/>
          <w:right w:val="nil"/>
          <w:between w:val="nil"/>
        </w:pBdr>
        <w:contextualSpacing/>
        <w:rPr>
          <w:rFonts w:eastAsia="Palatino Linotype" w:cs="Palatino Linotype"/>
          <w:color w:val="000000"/>
          <w:szCs w:val="24"/>
        </w:rPr>
      </w:pPr>
    </w:p>
    <w:p w14:paraId="1AEDC68E" w14:textId="4338D85F" w:rsidR="00A970D5" w:rsidRPr="006922F5" w:rsidRDefault="00F84E47" w:rsidP="006922F5">
      <w:pPr>
        <w:pStyle w:val="Ttulo2"/>
        <w:rPr>
          <w:rFonts w:eastAsia="Palatino Linotype"/>
        </w:rPr>
      </w:pPr>
      <w:r>
        <w:rPr>
          <w:rFonts w:eastAsia="Palatino Linotype"/>
        </w:rPr>
        <w:lastRenderedPageBreak/>
        <w:t>SEGUNDO</w:t>
      </w:r>
      <w:r w:rsidR="00A970D5" w:rsidRPr="006922F5">
        <w:rPr>
          <w:rFonts w:eastAsia="Palatino Linotype"/>
        </w:rPr>
        <w:t>. De la respuesta del Sujeto Obligado.</w:t>
      </w:r>
    </w:p>
    <w:p w14:paraId="2EE6F294" w14:textId="7D4AB966" w:rsidR="00A970D5" w:rsidRPr="006922F5" w:rsidRDefault="1AB54934" w:rsidP="1AB54934">
      <w:pPr>
        <w:pBdr>
          <w:top w:val="nil"/>
          <w:left w:val="nil"/>
          <w:bottom w:val="nil"/>
          <w:right w:val="nil"/>
          <w:between w:val="nil"/>
        </w:pBdr>
        <w:contextualSpacing/>
        <w:rPr>
          <w:rFonts w:eastAsia="Palatino Linotype" w:cs="Palatino Linotype"/>
          <w:color w:val="000000"/>
          <w:lang w:val="es-ES"/>
        </w:rPr>
      </w:pPr>
      <w:r w:rsidRPr="1AB54934">
        <w:rPr>
          <w:rFonts w:eastAsia="Palatino Linotype" w:cs="Palatino Linotype"/>
          <w:color w:val="000000" w:themeColor="text1"/>
          <w:lang w:val="es-ES"/>
        </w:rPr>
        <w:t>De las constancias que obran en el expediente electrónico, se observa que el día diecinueve de septiembre de dos mil veinticuatro, el Sujeto Obligado dio respuesta a la solicitud de información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0D6F73A5" w14:textId="0FC8C7A1" w:rsidR="00DE6276" w:rsidRDefault="1AB54934" w:rsidP="00DE6276">
      <w:pPr>
        <w:pStyle w:val="Fundamentos"/>
      </w:pPr>
      <w:r w:rsidRPr="1AB54934">
        <w:rPr>
          <w:lang w:val="es-ES"/>
        </w:rPr>
        <w:t>« Estimado solicitante. Espero se encuentre de maravilla, le informo que en archivos adjuntos encontrará los oficios de los servidores públicos habilitados que atendieron su solicitud, el anexo, el oficio firmado por el Encargado de Despacho de la Unidad de Prevención de la Corrupción; y, Responsable de la Unidad de Transparencia de la Secretaría de la Contraloría, la resolución del Comité de Transparencia de la Secretaría de la Contraloría derivada del Acuerdo ACT/SECOGEM/EXT/COMT/15ª/2024/OCTAVO; y, el Acta de la Décima Quinta Sesión Extraordinaria del Comité de Transparencia de la Secretaría de la Contraloría en la que obra en Acuerdo referido. ¡Que tenga una excelente tarde!</w:t>
      </w:r>
    </w:p>
    <w:p w14:paraId="249F2B8E" w14:textId="77777777" w:rsidR="00DE6276" w:rsidRDefault="00DE6276" w:rsidP="00DE6276">
      <w:pPr>
        <w:pStyle w:val="Fundamentos"/>
      </w:pPr>
    </w:p>
    <w:p w14:paraId="07B440EF" w14:textId="77777777" w:rsidR="00DE6276" w:rsidRDefault="00DE6276" w:rsidP="00DE6276">
      <w:pPr>
        <w:pStyle w:val="Fundamentos"/>
      </w:pPr>
      <w:r>
        <w:t>ATENTAMENTE</w:t>
      </w:r>
    </w:p>
    <w:p w14:paraId="3FE4A9EF" w14:textId="292BC8F2" w:rsidR="00A970D5" w:rsidRPr="00404754" w:rsidRDefault="00DE6276" w:rsidP="00DE6276">
      <w:pPr>
        <w:pStyle w:val="Fundamentos"/>
        <w:rPr>
          <w:lang w:val="es-MX"/>
        </w:rPr>
      </w:pPr>
      <w:r>
        <w:t>LIC. OSCAR FILIBERTO GALICIA ESTRADA</w:t>
      </w:r>
      <w:r w:rsidR="00BB2B73">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4FFEED61" w:rsidR="0037112D" w:rsidRPr="0037112D" w:rsidRDefault="42D6076D" w:rsidP="42D6076D">
      <w:pPr>
        <w:pBdr>
          <w:top w:val="nil"/>
          <w:left w:val="nil"/>
          <w:bottom w:val="nil"/>
          <w:right w:val="nil"/>
          <w:between w:val="nil"/>
        </w:pBdr>
        <w:contextualSpacing/>
        <w:rPr>
          <w:rFonts w:eastAsia="Palatino Linotype" w:cs="Palatino Linotype"/>
          <w:b/>
          <w:bCs/>
          <w:color w:val="000000"/>
          <w:lang w:val="es-ES"/>
        </w:rPr>
      </w:pPr>
      <w:r w:rsidRPr="42D6076D">
        <w:rPr>
          <w:rFonts w:eastAsia="Palatino Linotype" w:cs="Palatino Linotype"/>
          <w:color w:val="000000" w:themeColor="text1"/>
          <w:lang w:val="es-ES"/>
        </w:rPr>
        <w:t xml:space="preserve">El Sujeto Obligado adjuntó a su respuesta </w:t>
      </w:r>
      <w:r w:rsidR="00DE6276">
        <w:rPr>
          <w:rFonts w:eastAsia="Palatino Linotype" w:cs="Palatino Linotype"/>
          <w:color w:val="000000" w:themeColor="text1"/>
          <w:lang w:val="es-ES"/>
        </w:rPr>
        <w:t>los</w:t>
      </w:r>
      <w:r w:rsidR="00110675">
        <w:rPr>
          <w:rFonts w:eastAsia="Palatino Linotype" w:cs="Palatino Linotype"/>
          <w:color w:val="000000" w:themeColor="text1"/>
          <w:lang w:val="es-ES"/>
        </w:rPr>
        <w:t xml:space="preserve"> documento</w:t>
      </w:r>
      <w:r w:rsidR="00DE6276">
        <w:rPr>
          <w:rFonts w:eastAsia="Palatino Linotype" w:cs="Palatino Linotype"/>
          <w:color w:val="000000" w:themeColor="text1"/>
          <w:lang w:val="es-ES"/>
        </w:rPr>
        <w:t>s</w:t>
      </w:r>
      <w:r w:rsidR="00110675">
        <w:rPr>
          <w:rFonts w:eastAsia="Palatino Linotype" w:cs="Palatino Linotype"/>
          <w:color w:val="000000" w:themeColor="text1"/>
          <w:lang w:val="es-ES"/>
        </w:rPr>
        <w:t xml:space="preserve"> denominado</w:t>
      </w:r>
      <w:r w:rsidR="00DE6276">
        <w:rPr>
          <w:rFonts w:eastAsia="Palatino Linotype" w:cs="Palatino Linotype"/>
          <w:color w:val="000000" w:themeColor="text1"/>
          <w:lang w:val="es-ES"/>
        </w:rPr>
        <w:t>s</w:t>
      </w:r>
      <w:r w:rsidR="00110675">
        <w:rPr>
          <w:rFonts w:eastAsia="Palatino Linotype" w:cs="Palatino Linotype"/>
          <w:color w:val="000000" w:themeColor="text1"/>
          <w:lang w:val="es-ES"/>
        </w:rPr>
        <w:t xml:space="preserve"> </w:t>
      </w:r>
      <w:r w:rsidR="00DE6276" w:rsidRPr="00DE6276">
        <w:rPr>
          <w:rFonts w:eastAsia="Palatino Linotype" w:cs="Palatino Linotype"/>
          <w:b/>
          <w:bCs/>
          <w:color w:val="000000" w:themeColor="text1"/>
          <w:lang w:val="es-ES"/>
        </w:rPr>
        <w:t>«Acta 15a Sesión Extraordinaria C.T. 2024.pdf»</w:t>
      </w:r>
      <w:r w:rsidR="00DE6276" w:rsidRPr="00DE6276">
        <w:rPr>
          <w:rFonts w:eastAsia="Palatino Linotype" w:cs="Palatino Linotype"/>
          <w:bCs/>
          <w:color w:val="000000" w:themeColor="text1"/>
          <w:lang w:val="es-ES"/>
        </w:rPr>
        <w:t xml:space="preserve">, </w:t>
      </w:r>
      <w:r w:rsidR="00DE6276" w:rsidRPr="00DE6276">
        <w:rPr>
          <w:rFonts w:eastAsia="Palatino Linotype" w:cs="Palatino Linotype"/>
          <w:b/>
          <w:bCs/>
          <w:color w:val="000000" w:themeColor="text1"/>
          <w:lang w:val="es-ES"/>
        </w:rPr>
        <w:t>«OFICIO RESPUESTA SPH CA.pdf»</w:t>
      </w:r>
      <w:r w:rsidR="00DE6276" w:rsidRPr="00DE6276">
        <w:rPr>
          <w:rFonts w:eastAsia="Palatino Linotype" w:cs="Palatino Linotype"/>
          <w:bCs/>
          <w:color w:val="000000" w:themeColor="text1"/>
          <w:lang w:val="es-ES"/>
        </w:rPr>
        <w:t xml:space="preserve">, </w:t>
      </w:r>
      <w:r w:rsidR="00DE6276" w:rsidRPr="00DE6276">
        <w:rPr>
          <w:rFonts w:eastAsia="Palatino Linotype" w:cs="Palatino Linotype"/>
          <w:b/>
          <w:bCs/>
          <w:color w:val="000000" w:themeColor="text1"/>
          <w:lang w:val="es-ES"/>
        </w:rPr>
        <w:t>«OFICIO SOLICITANTE UT.pdf»</w:t>
      </w:r>
      <w:r w:rsidR="00DE6276" w:rsidRPr="00DE6276">
        <w:rPr>
          <w:rFonts w:eastAsia="Palatino Linotype" w:cs="Palatino Linotype"/>
          <w:bCs/>
          <w:color w:val="000000" w:themeColor="text1"/>
          <w:lang w:val="es-ES"/>
        </w:rPr>
        <w:t xml:space="preserve">, </w:t>
      </w:r>
      <w:r w:rsidR="00DE6276" w:rsidRPr="00DE6276">
        <w:rPr>
          <w:rFonts w:eastAsia="Palatino Linotype" w:cs="Palatino Linotype"/>
          <w:b/>
          <w:bCs/>
          <w:color w:val="000000" w:themeColor="text1"/>
          <w:lang w:val="es-ES"/>
        </w:rPr>
        <w:t>«ANEXO 00325-2024.pdf»</w:t>
      </w:r>
      <w:r w:rsidR="00DE6276" w:rsidRPr="00DE6276">
        <w:rPr>
          <w:rFonts w:eastAsia="Palatino Linotype" w:cs="Palatino Linotype"/>
          <w:bCs/>
          <w:color w:val="000000" w:themeColor="text1"/>
          <w:lang w:val="es-ES"/>
        </w:rPr>
        <w:t xml:space="preserve">, </w:t>
      </w:r>
      <w:r w:rsidR="00DE6276" w:rsidRPr="00DE6276">
        <w:rPr>
          <w:rFonts w:eastAsia="Palatino Linotype" w:cs="Palatino Linotype"/>
          <w:b/>
          <w:bCs/>
          <w:color w:val="000000" w:themeColor="text1"/>
          <w:lang w:val="es-ES"/>
        </w:rPr>
        <w:t>«C.T. RESOLUCIÓN 00325-2024.pdf»</w:t>
      </w:r>
      <w:r w:rsidR="00DE6276" w:rsidRPr="00DE6276">
        <w:rPr>
          <w:rFonts w:eastAsia="Palatino Linotype" w:cs="Palatino Linotype"/>
          <w:bCs/>
          <w:color w:val="000000" w:themeColor="text1"/>
          <w:lang w:val="es-ES"/>
        </w:rPr>
        <w:t xml:space="preserve"> y</w:t>
      </w:r>
      <w:r w:rsidR="00DE6276" w:rsidRPr="00DE6276">
        <w:rPr>
          <w:rFonts w:eastAsia="Palatino Linotype" w:cs="Palatino Linotype"/>
          <w:b/>
          <w:bCs/>
          <w:color w:val="000000" w:themeColor="text1"/>
          <w:lang w:val="es-ES"/>
        </w:rPr>
        <w:t xml:space="preserve"> «OFICIO RESPUESTA SPH SUBSECRETARÍA CONTROL Y AUDITORÍA.pdf»</w:t>
      </w:r>
      <w:r w:rsidRPr="42D6076D">
        <w:rPr>
          <w:rFonts w:eastAsia="Palatino Linotype" w:cs="Palatino Linotype"/>
          <w:color w:val="000000" w:themeColor="text1"/>
          <w:lang w:val="es-ES"/>
        </w:rPr>
        <w:t>, cuyo contenido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5E2F9CCF" w:rsidR="00A970D5" w:rsidRPr="006922F5" w:rsidRDefault="00F84E47"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63CDB8C4"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Inconforme con la respuesta em</w:t>
      </w:r>
      <w:r w:rsidR="00A06896" w:rsidRPr="006922F5">
        <w:rPr>
          <w:rFonts w:eastAsia="Palatino Linotype" w:cs="Palatino Linotype"/>
          <w:color w:val="000000"/>
          <w:szCs w:val="24"/>
        </w:rPr>
        <w:t xml:space="preserve">itida, </w:t>
      </w:r>
      <w:r w:rsidR="000A0FC9">
        <w:rPr>
          <w:rFonts w:eastAsia="Palatino Linotype" w:cs="Palatino Linotype"/>
          <w:color w:val="000000"/>
          <w:szCs w:val="24"/>
        </w:rPr>
        <w:t>el</w:t>
      </w:r>
      <w:r w:rsidRPr="006922F5">
        <w:rPr>
          <w:rFonts w:eastAsia="Palatino Linotype" w:cs="Palatino Linotype"/>
          <w:color w:val="000000"/>
          <w:szCs w:val="24"/>
        </w:rPr>
        <w:t xml:space="preserve"> Recurrente interpuso el presente recurso de revisión e</w:t>
      </w:r>
      <w:r w:rsidR="008B2951" w:rsidRPr="006922F5">
        <w:rPr>
          <w:rFonts w:eastAsia="Palatino Linotype" w:cs="Palatino Linotype"/>
          <w:color w:val="000000"/>
          <w:szCs w:val="24"/>
        </w:rPr>
        <w:t>l día</w:t>
      </w:r>
      <w:r w:rsidR="00DE6276">
        <w:rPr>
          <w:rFonts w:eastAsia="Palatino Linotype" w:cs="Palatino Linotype"/>
          <w:color w:val="000000"/>
          <w:szCs w:val="24"/>
        </w:rPr>
        <w:t xml:space="preserve"> diecinueve de septiembre</w:t>
      </w:r>
      <w:r w:rsidR="007302F4">
        <w:rPr>
          <w:rFonts w:eastAsia="Palatino Linotype" w:cs="Palatino Linotype"/>
          <w:color w:val="000000"/>
          <w:szCs w:val="24"/>
        </w:rPr>
        <w:t xml:space="preserve"> de dos mil veinticuatro</w:t>
      </w:r>
      <w:r w:rsidRPr="006922F5">
        <w:rPr>
          <w:rFonts w:eastAsia="Palatino Linotype" w:cs="Palatino Linotype"/>
          <w:color w:val="000000"/>
          <w:szCs w:val="24"/>
        </w:rPr>
        <w:t xml:space="preserve">, el cual se registró con el expediente número </w:t>
      </w:r>
      <w:r w:rsidR="00DE6276">
        <w:rPr>
          <w:rFonts w:eastAsia="Palatino Linotype" w:cs="Palatino Linotype"/>
          <w:b/>
          <w:color w:val="000000"/>
          <w:szCs w:val="24"/>
        </w:rPr>
        <w:t>05720/INFOEM/IP/RR/2024</w:t>
      </w:r>
      <w:r w:rsidR="00A06896" w:rsidRPr="006922F5">
        <w:rPr>
          <w:rFonts w:eastAsia="Palatino Linotype" w:cs="Palatino Linotype"/>
          <w:color w:val="000000"/>
          <w:szCs w:val="24"/>
        </w:rPr>
        <w:t xml:space="preserve">, </w:t>
      </w:r>
      <w:r w:rsidR="00A24265" w:rsidRPr="006922F5">
        <w:rPr>
          <w:rFonts w:eastAsia="Palatino Linotype" w:cs="Palatino Linotype"/>
          <w:color w:val="000000"/>
          <w:szCs w:val="24"/>
        </w:rPr>
        <w:t>manifestando</w:t>
      </w:r>
      <w:r w:rsidRPr="006922F5">
        <w:rPr>
          <w:rFonts w:eastAsia="Palatino Linotype" w:cs="Palatino Linotype"/>
          <w:color w:val="000000"/>
          <w:szCs w:val="24"/>
        </w:rPr>
        <w:t xml:space="preserve"> lo siguiente:</w:t>
      </w:r>
    </w:p>
    <w:p w14:paraId="1E6C286C" w14:textId="77777777" w:rsidR="00791338" w:rsidRDefault="00791338"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08813B92" w:rsidR="00A970D5" w:rsidRPr="006922F5" w:rsidRDefault="00BB2B73" w:rsidP="006922F5">
      <w:pPr>
        <w:pStyle w:val="Fundamentos"/>
        <w:rPr>
          <w:b/>
        </w:rPr>
      </w:pPr>
      <w:r>
        <w:t>«</w:t>
      </w:r>
      <w:r w:rsidR="00DE6276" w:rsidRPr="00DE6276">
        <w:t>RESPUESTA A LA SOLICITUD DE INFORMACION PUBLICA</w:t>
      </w:r>
      <w:r>
        <w:t xml:space="preserve">» </w:t>
      </w:r>
      <w:r w:rsidR="00A970D5" w:rsidRPr="006922F5">
        <w:t>(Sic)</w:t>
      </w:r>
    </w:p>
    <w:p w14:paraId="3C40A441" w14:textId="77777777" w:rsidR="00A970D5" w:rsidRDefault="00A970D5" w:rsidP="006922F5">
      <w:pPr>
        <w:contextualSpacing/>
        <w:rPr>
          <w:rFonts w:eastAsia="Palatino Linotype" w:cs="Palatino Linotype"/>
          <w:iCs/>
          <w:szCs w:val="24"/>
        </w:rPr>
      </w:pPr>
    </w:p>
    <w:p w14:paraId="0FFA08C3" w14:textId="0DDF8688" w:rsidR="00004014" w:rsidRPr="006922F5" w:rsidRDefault="00A970D5" w:rsidP="006922F5">
      <w:pPr>
        <w:contextualSpacing/>
        <w:rPr>
          <w:rFonts w:eastAsia="Palatino Linotype" w:cs="Palatino Linotype"/>
        </w:rPr>
      </w:pPr>
      <w:r w:rsidRPr="006922F5">
        <w:rPr>
          <w:rFonts w:eastAsia="Palatino Linotype" w:cs="Palatino Linotype"/>
          <w:b/>
        </w:rPr>
        <w:t>Razones o Motivos de Inconformidad</w:t>
      </w:r>
      <w:r w:rsidR="00004014" w:rsidRPr="006922F5">
        <w:rPr>
          <w:rFonts w:eastAsia="Palatino Linotype" w:cs="Palatino Linotype"/>
        </w:rPr>
        <w:t>:</w:t>
      </w:r>
    </w:p>
    <w:p w14:paraId="2DAC342E" w14:textId="3D77F24F" w:rsidR="00A970D5" w:rsidRPr="006922F5" w:rsidRDefault="00BB2B73" w:rsidP="006922F5">
      <w:pPr>
        <w:pStyle w:val="Fundamentos"/>
      </w:pPr>
      <w:r>
        <w:t>«</w:t>
      </w:r>
      <w:r w:rsidR="00CC2416" w:rsidRPr="00CC2416">
        <w:t>NO SE PROPORCIONO LA DOCUMENTACION SOLICITADA.</w:t>
      </w:r>
      <w:r>
        <w:t>»</w:t>
      </w:r>
      <w:r w:rsidR="00A970D5" w:rsidRPr="006922F5">
        <w:t xml:space="preserve"> (Sic)</w:t>
      </w:r>
    </w:p>
    <w:p w14:paraId="06A7D20F" w14:textId="77777777" w:rsidR="00A978AF" w:rsidRDefault="00A978AF" w:rsidP="006922F5">
      <w:pPr>
        <w:pBdr>
          <w:top w:val="nil"/>
          <w:left w:val="nil"/>
          <w:bottom w:val="nil"/>
          <w:right w:val="nil"/>
          <w:between w:val="nil"/>
        </w:pBdr>
        <w:contextualSpacing/>
        <w:rPr>
          <w:rFonts w:eastAsia="Palatino Linotype" w:cs="Palatino Linotype"/>
          <w:color w:val="000000"/>
          <w:szCs w:val="24"/>
        </w:rPr>
      </w:pPr>
    </w:p>
    <w:p w14:paraId="11D7F189" w14:textId="7C54FCE7" w:rsidR="00A970D5" w:rsidRPr="006922F5" w:rsidRDefault="00F84E47" w:rsidP="006922F5">
      <w:pPr>
        <w:pStyle w:val="Ttulo2"/>
        <w:rPr>
          <w:rFonts w:eastAsia="Palatino Linotype"/>
        </w:rPr>
      </w:pPr>
      <w:r>
        <w:rPr>
          <w:rFonts w:eastAsia="Palatino Linotype"/>
        </w:rPr>
        <w:t>CUAR</w:t>
      </w:r>
      <w:r w:rsidR="00FC7D39">
        <w:rPr>
          <w:rFonts w:eastAsia="Palatino Linotype"/>
        </w:rPr>
        <w:t>TO</w:t>
      </w:r>
      <w:r w:rsidR="00A970D5" w:rsidRPr="006922F5">
        <w:rPr>
          <w:rFonts w:eastAsia="Palatino Linotype"/>
        </w:rPr>
        <w:t>. Del turno y admisión del recurso de revisión.</w:t>
      </w:r>
    </w:p>
    <w:p w14:paraId="2459DEBA" w14:textId="161DCB8A" w:rsidR="00A970D5" w:rsidRPr="006922F5" w:rsidRDefault="42D6076D" w:rsidP="42D6076D">
      <w:pPr>
        <w:pBdr>
          <w:top w:val="nil"/>
          <w:left w:val="nil"/>
          <w:bottom w:val="nil"/>
          <w:right w:val="nil"/>
          <w:between w:val="nil"/>
        </w:pBdr>
        <w:contextualSpacing/>
        <w:rPr>
          <w:rFonts w:eastAsia="Palatino Linotype" w:cs="Palatino Linotype"/>
          <w:color w:val="000000"/>
          <w:lang w:val="es-ES"/>
        </w:rPr>
      </w:pPr>
      <w:r w:rsidRPr="42D6076D">
        <w:rPr>
          <w:rFonts w:eastAsia="Palatino Linotype" w:cs="Palatino Linotype"/>
          <w:color w:val="000000" w:themeColor="text1"/>
          <w:lang w:val="es-ES"/>
        </w:rPr>
        <w:t xml:space="preserve">Medio de impugnación que le fue turnado al </w:t>
      </w:r>
      <w:r w:rsidRPr="42D6076D">
        <w:rPr>
          <w:rFonts w:eastAsia="Palatino Linotype" w:cs="Palatino Linotype"/>
          <w:b/>
          <w:bCs/>
          <w:color w:val="000000" w:themeColor="text1"/>
          <w:lang w:val="es-ES"/>
        </w:rPr>
        <w:t>Comisionado Presidente José Martínez Vilchis</w:t>
      </w:r>
      <w:r w:rsidRPr="42D6076D">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 admisión de fecha</w:t>
      </w:r>
      <w:r w:rsidR="00CC2416">
        <w:rPr>
          <w:rFonts w:eastAsia="Palatino Linotype" w:cs="Palatino Linotype"/>
          <w:color w:val="000000" w:themeColor="text1"/>
          <w:lang w:val="es-ES"/>
        </w:rPr>
        <w:t xml:space="preserve"> veintitrés de septiembre</w:t>
      </w:r>
      <w:r w:rsidR="00787204">
        <w:rPr>
          <w:rFonts w:eastAsia="Palatino Linotype" w:cs="Palatino Linotype"/>
          <w:color w:val="000000" w:themeColor="text1"/>
          <w:lang w:val="es-ES"/>
        </w:rPr>
        <w:t xml:space="preserve"> de dos mil veinticuatro</w:t>
      </w:r>
      <w:r w:rsidRPr="42D6076D">
        <w:rPr>
          <w:rFonts w:eastAsia="Palatino Linotype" w:cs="Palatino Linotype"/>
          <w:color w:val="000000" w:themeColor="text1"/>
          <w:lang w:val="es-ES"/>
        </w:rPr>
        <w:t xml:space="preserve">, </w:t>
      </w:r>
      <w:r w:rsidRPr="42D6076D">
        <w:rPr>
          <w:rFonts w:eastAsia="Palatino Linotype" w:cs="Palatino Linotype"/>
          <w:lang w:val="es-ES"/>
        </w:rPr>
        <w:t>otorgándose</w:t>
      </w:r>
      <w:r w:rsidRPr="42D6076D">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6CDFC148" w:rsidR="00A970D5" w:rsidRPr="006922F5" w:rsidRDefault="00F84E47" w:rsidP="006922F5">
      <w:pPr>
        <w:pStyle w:val="Ttulo2"/>
        <w:rPr>
          <w:rFonts w:eastAsia="Palatino Linotype"/>
        </w:rPr>
      </w:pPr>
      <w:r>
        <w:rPr>
          <w:rFonts w:eastAsia="Palatino Linotype"/>
        </w:rPr>
        <w:t>QUIN</w:t>
      </w:r>
      <w:r w:rsidR="00AA6C98">
        <w:rPr>
          <w:rFonts w:eastAsia="Palatino Linotype"/>
        </w:rPr>
        <w:t>TO</w:t>
      </w:r>
      <w:r w:rsidR="00A970D5" w:rsidRPr="006922F5">
        <w:rPr>
          <w:rFonts w:eastAsia="Palatino Linotype"/>
        </w:rPr>
        <w:t>. De la etapa de instrucción.</w:t>
      </w:r>
    </w:p>
    <w:p w14:paraId="2437153C" w14:textId="53ACF7AC" w:rsidR="00CC2416" w:rsidRPr="009D62BC" w:rsidRDefault="00CC2416" w:rsidP="00CC2416">
      <w:pPr>
        <w:pBdr>
          <w:top w:val="nil"/>
          <w:left w:val="nil"/>
          <w:bottom w:val="nil"/>
          <w:right w:val="nil"/>
          <w:between w:val="nil"/>
        </w:pBdr>
        <w:contextualSpacing/>
        <w:rPr>
          <w:rFonts w:eastAsia="Palatino Linotype" w:cs="Palatino Linotype"/>
          <w:color w:val="000000"/>
          <w:lang w:val="es-ES"/>
        </w:rPr>
      </w:pPr>
      <w:r w:rsidRPr="1064B07E">
        <w:rPr>
          <w:rFonts w:eastAsia="Palatino Linotype" w:cs="Palatino Linotype"/>
          <w:color w:val="000000" w:themeColor="text1"/>
          <w:lang w:val="es-ES"/>
        </w:rPr>
        <w:t>Durante la etapa de instrucción, s</w:t>
      </w:r>
      <w:r>
        <w:rPr>
          <w:rFonts w:eastAsia="Palatino Linotype" w:cs="Palatino Linotype"/>
          <w:color w:val="000000" w:themeColor="text1"/>
          <w:lang w:val="es-ES"/>
        </w:rPr>
        <w:t>e observa que en fecha tres de octubre</w:t>
      </w:r>
      <w:r w:rsidRPr="1064B07E">
        <w:rPr>
          <w:rFonts w:eastAsia="Palatino Linotype" w:cs="Palatino Linotype"/>
          <w:color w:val="000000" w:themeColor="text1"/>
          <w:lang w:val="es-ES"/>
        </w:rPr>
        <w:t xml:space="preserve"> de dos mil veinticuatro, el Sujeto Obligado rindió su Informe Justificado, consistente en </w:t>
      </w:r>
      <w:r>
        <w:rPr>
          <w:rFonts w:eastAsia="Palatino Linotype" w:cs="Palatino Linotype"/>
          <w:color w:val="000000" w:themeColor="text1"/>
          <w:lang w:val="es-ES"/>
        </w:rPr>
        <w:t>los documentos denominados</w:t>
      </w:r>
      <w:r w:rsidRPr="1064B07E">
        <w:rPr>
          <w:rFonts w:eastAsia="Palatino Linotype" w:cs="Palatino Linotype"/>
          <w:color w:val="000000" w:themeColor="text1"/>
          <w:lang w:val="es-ES"/>
        </w:rPr>
        <w:t xml:space="preserve"> </w:t>
      </w:r>
      <w:r>
        <w:rPr>
          <w:rFonts w:eastAsia="Palatino Linotype" w:cs="Palatino Linotype"/>
          <w:b/>
          <w:bCs/>
          <w:color w:val="000000" w:themeColor="text1"/>
          <w:lang w:val="es-ES"/>
        </w:rPr>
        <w:t>«Informe Justificado 05720</w:t>
      </w:r>
      <w:r w:rsidRPr="4DD9124E">
        <w:rPr>
          <w:rFonts w:eastAsia="Palatino Linotype" w:cs="Palatino Linotype"/>
          <w:b/>
          <w:bCs/>
          <w:color w:val="000000" w:themeColor="text1"/>
          <w:lang w:val="es-ES"/>
        </w:rPr>
        <w:t>.pdf</w:t>
      </w:r>
      <w:r w:rsidRPr="1064B07E">
        <w:rPr>
          <w:rFonts w:eastAsia="Palatino Linotype" w:cs="Palatino Linotype"/>
          <w:b/>
          <w:bCs/>
          <w:color w:val="000000" w:themeColor="text1"/>
          <w:lang w:val="es-ES"/>
        </w:rPr>
        <w:t>»</w:t>
      </w:r>
      <w:r>
        <w:rPr>
          <w:rFonts w:eastAsia="Palatino Linotype" w:cs="Palatino Linotype"/>
          <w:color w:val="000000" w:themeColor="text1"/>
          <w:lang w:val="es-ES"/>
        </w:rPr>
        <w:t xml:space="preserve"> y </w:t>
      </w:r>
      <w:r>
        <w:rPr>
          <w:rFonts w:eastAsia="Palatino Linotype" w:cs="Palatino Linotype"/>
          <w:b/>
          <w:bCs/>
          <w:color w:val="000000" w:themeColor="text1"/>
          <w:lang w:val="es-ES"/>
        </w:rPr>
        <w:t>«Oficio Coordinador Administrativo</w:t>
      </w:r>
      <w:r w:rsidRPr="4DD9124E">
        <w:rPr>
          <w:rFonts w:eastAsia="Palatino Linotype" w:cs="Palatino Linotype"/>
          <w:b/>
          <w:bCs/>
          <w:color w:val="000000" w:themeColor="text1"/>
          <w:lang w:val="es-ES"/>
        </w:rPr>
        <w:t>.pdf</w:t>
      </w:r>
      <w:r w:rsidRPr="1064B07E">
        <w:rPr>
          <w:rFonts w:eastAsia="Palatino Linotype" w:cs="Palatino Linotype"/>
          <w:b/>
          <w:bCs/>
          <w:color w:val="000000" w:themeColor="text1"/>
          <w:lang w:val="es-ES"/>
        </w:rPr>
        <w:t>»</w:t>
      </w:r>
      <w:r>
        <w:rPr>
          <w:rFonts w:eastAsia="Palatino Linotype" w:cs="Palatino Linotype"/>
          <w:color w:val="000000" w:themeColor="text1"/>
          <w:lang w:val="es-ES"/>
        </w:rPr>
        <w:t>, los cuales fueron puestos</w:t>
      </w:r>
      <w:r w:rsidRPr="1064B07E">
        <w:rPr>
          <w:rFonts w:eastAsia="Palatino Linotype" w:cs="Palatino Linotype"/>
          <w:color w:val="000000" w:themeColor="text1"/>
          <w:lang w:val="es-ES"/>
        </w:rPr>
        <w:t xml:space="preserve"> a la vista del Recur</w:t>
      </w:r>
      <w:r>
        <w:rPr>
          <w:rFonts w:eastAsia="Palatino Linotype" w:cs="Palatino Linotype"/>
          <w:color w:val="000000" w:themeColor="text1"/>
          <w:lang w:val="es-ES"/>
        </w:rPr>
        <w:t>rente mediante acuerdo de fecha cuatro de octubre</w:t>
      </w:r>
      <w:r w:rsidRPr="1064B07E">
        <w:rPr>
          <w:rFonts w:eastAsia="Palatino Linotype" w:cs="Palatino Linotype"/>
          <w:color w:val="000000" w:themeColor="text1"/>
          <w:lang w:val="es-ES"/>
        </w:rPr>
        <w:t xml:space="preserve"> del año en curso, en términos de la fracción III del artículo 185 de la Ley de Transparencia y Acceso a la Información Pública del Estado de México y Municipios; y se otorgó al particular un término de tres días para manifestar lo que a su derecho conviniera. Por </w:t>
      </w:r>
      <w:r>
        <w:rPr>
          <w:rFonts w:eastAsia="Palatino Linotype" w:cs="Palatino Linotype"/>
          <w:color w:val="000000" w:themeColor="text1"/>
          <w:lang w:val="es-ES"/>
        </w:rPr>
        <w:t>su</w:t>
      </w:r>
      <w:r w:rsidRPr="1064B07E">
        <w:rPr>
          <w:rFonts w:eastAsia="Palatino Linotype" w:cs="Palatino Linotype"/>
          <w:color w:val="000000" w:themeColor="text1"/>
          <w:lang w:val="es-ES"/>
        </w:rPr>
        <w:t xml:space="preserve"> parte, </w:t>
      </w:r>
      <w:r w:rsidRPr="00307FAC">
        <w:rPr>
          <w:rFonts w:eastAsia="Palatino Linotype" w:cs="Palatino Linotype"/>
          <w:bCs/>
          <w:color w:val="000000" w:themeColor="text1"/>
          <w:lang w:val="es-ES"/>
        </w:rPr>
        <w:t>el</w:t>
      </w:r>
      <w:r w:rsidRPr="00307FAC">
        <w:rPr>
          <w:rFonts w:eastAsia="Palatino Linotype" w:cs="Palatino Linotype"/>
          <w:color w:val="000000" w:themeColor="text1"/>
          <w:lang w:val="es-ES"/>
        </w:rPr>
        <w:t xml:space="preserve"> </w:t>
      </w:r>
      <w:r w:rsidRPr="1064B07E">
        <w:rPr>
          <w:rFonts w:eastAsia="Palatino Linotype" w:cs="Palatino Linotype"/>
          <w:color w:val="000000" w:themeColor="text1"/>
          <w:lang w:val="es-ES"/>
        </w:rPr>
        <w:t xml:space="preserve">Recurrente </w:t>
      </w:r>
      <w:r>
        <w:rPr>
          <w:rFonts w:eastAsia="Palatino Linotype" w:cs="Palatino Linotype"/>
          <w:color w:val="000000" w:themeColor="text1"/>
          <w:lang w:val="es-ES"/>
        </w:rPr>
        <w:t xml:space="preserve">no emitió manifestaciones, vertió </w:t>
      </w:r>
      <w:r>
        <w:rPr>
          <w:rFonts w:eastAsia="Palatino Linotype" w:cs="Palatino Linotype"/>
          <w:color w:val="000000" w:themeColor="text1"/>
          <w:lang w:val="es-ES"/>
        </w:rPr>
        <w:lastRenderedPageBreak/>
        <w:t>alegatos ni presentó pruebas que a su derecho conviniera; así como tampoco se pronunció respecto del Informe Justificado</w:t>
      </w:r>
      <w:r w:rsidRPr="1064B07E">
        <w:rPr>
          <w:rFonts w:eastAsia="Palatino Linotype" w:cs="Palatino Linotype"/>
          <w:color w:val="000000" w:themeColor="text1"/>
          <w:lang w:val="es-ES"/>
        </w:rPr>
        <w:t>. El contenido de</w:t>
      </w:r>
      <w:r>
        <w:rPr>
          <w:rFonts w:eastAsia="Palatino Linotype" w:cs="Palatino Linotype"/>
          <w:color w:val="000000" w:themeColor="text1"/>
          <w:lang w:val="es-ES"/>
        </w:rPr>
        <w:t>l documento referido</w:t>
      </w:r>
      <w:r w:rsidRPr="1064B07E">
        <w:rPr>
          <w:rFonts w:eastAsia="Palatino Linotype" w:cs="Palatino Linotype"/>
          <w:color w:val="000000" w:themeColor="text1"/>
          <w:lang w:val="es-ES"/>
        </w:rPr>
        <w:t xml:space="preserve"> será motivo de análisis durante el estudio respectivo.</w:t>
      </w:r>
    </w:p>
    <w:p w14:paraId="5B536618" w14:textId="7ED50870" w:rsidR="00C02596" w:rsidRPr="006922F5" w:rsidRDefault="00C02596" w:rsidP="00CC2416">
      <w:pPr>
        <w:pBdr>
          <w:top w:val="nil"/>
          <w:left w:val="nil"/>
          <w:bottom w:val="nil"/>
          <w:right w:val="nil"/>
          <w:between w:val="nil"/>
        </w:pBdr>
        <w:contextualSpacing/>
        <w:rPr>
          <w:rFonts w:eastAsia="Palatino Linotype" w:cs="Palatino Linotype"/>
          <w:color w:val="000000"/>
          <w:szCs w:val="24"/>
        </w:rPr>
      </w:pPr>
    </w:p>
    <w:p w14:paraId="65310342" w14:textId="2728A345" w:rsidR="00A970D5" w:rsidRPr="006922F5" w:rsidRDefault="00E27953" w:rsidP="006922F5">
      <w:pPr>
        <w:pStyle w:val="Ttulo2"/>
        <w:rPr>
          <w:rFonts w:eastAsia="Palatino Linotype"/>
        </w:rPr>
      </w:pPr>
      <w:r w:rsidRPr="006922F5">
        <w:rPr>
          <w:rFonts w:eastAsia="Palatino Linotype"/>
        </w:rPr>
        <w:t>S</w:t>
      </w:r>
      <w:r w:rsidR="00F84E47">
        <w:rPr>
          <w:rFonts w:eastAsia="Palatino Linotype"/>
        </w:rPr>
        <w:t>EXT</w:t>
      </w:r>
      <w:r w:rsidR="00AA6C98">
        <w:rPr>
          <w:rFonts w:eastAsia="Palatino Linotype"/>
        </w:rPr>
        <w:t>O</w:t>
      </w:r>
      <w:r w:rsidR="00A970D5" w:rsidRPr="006922F5">
        <w:rPr>
          <w:rFonts w:eastAsia="Palatino Linotype"/>
        </w:rPr>
        <w:t>. Del cierre de instrucción.</w:t>
      </w:r>
    </w:p>
    <w:p w14:paraId="2456F4BD" w14:textId="238CBA15"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8B2951" w:rsidRPr="006922F5">
        <w:rPr>
          <w:rFonts w:eastAsia="Palatino Linotype" w:cs="Palatino Linotype"/>
          <w:color w:val="000000"/>
          <w:szCs w:val="24"/>
        </w:rPr>
        <w:t xml:space="preserve"> en fecha</w:t>
      </w:r>
      <w:r w:rsidR="002D78A3">
        <w:rPr>
          <w:rFonts w:eastAsia="Palatino Linotype" w:cs="Palatino Linotype"/>
          <w:color w:val="000000"/>
          <w:szCs w:val="24"/>
        </w:rPr>
        <w:t xml:space="preserve"> diez de octubre</w:t>
      </w:r>
      <w:r w:rsidR="00787204">
        <w:rPr>
          <w:rFonts w:eastAsia="Palatino Linotype" w:cs="Palatino Linotype"/>
          <w:color w:val="000000"/>
          <w:szCs w:val="24"/>
        </w:rPr>
        <w:t xml:space="preserve"> de dos mil veinticuatro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364CFBE5" w14:textId="77777777" w:rsidR="00A914F3" w:rsidRPr="006922F5" w:rsidRDefault="00A914F3" w:rsidP="006922F5">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9DC99E4"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1D5A1E">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34F3CDA7" w14:textId="5ACD591C" w:rsidR="003848AA" w:rsidRPr="00C82353" w:rsidRDefault="00787204" w:rsidP="003848AA">
      <w:pPr>
        <w:pStyle w:val="Ttulo2"/>
        <w:rPr>
          <w:rFonts w:eastAsiaTheme="minorHAnsi"/>
          <w:lang w:eastAsia="en-US"/>
        </w:rPr>
      </w:pPr>
      <w:r>
        <w:rPr>
          <w:rFonts w:eastAsiaTheme="minorHAnsi"/>
          <w:lang w:eastAsia="en-US"/>
        </w:rPr>
        <w:t>TERCER</w:t>
      </w:r>
      <w:r w:rsidR="00EA3B9F">
        <w:rPr>
          <w:rFonts w:eastAsiaTheme="minorHAnsi"/>
          <w:lang w:eastAsia="en-US"/>
        </w:rPr>
        <w:t>O</w:t>
      </w:r>
      <w:r w:rsidR="003848AA" w:rsidRPr="00C82353">
        <w:rPr>
          <w:rFonts w:eastAsiaTheme="minorHAnsi"/>
          <w:lang w:eastAsia="en-US"/>
        </w:rPr>
        <w:t xml:space="preserve">. De las causas de improcedencia. </w:t>
      </w:r>
    </w:p>
    <w:p w14:paraId="1538A3D8"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En el procedimiento de acceso a la información y de los medios de impugnación de la materia, se advierten diversos supuestos de </w:t>
      </w:r>
      <w:proofErr w:type="spellStart"/>
      <w:r w:rsidRPr="006922F5">
        <w:rPr>
          <w:rFonts w:eastAsia="Palatino Linotype" w:cs="Palatino Linotype"/>
          <w:color w:val="000000"/>
          <w:szCs w:val="24"/>
        </w:rPr>
        <w:t>procedibilidad</w:t>
      </w:r>
      <w:proofErr w:type="spellEnd"/>
      <w:r w:rsidRPr="006922F5">
        <w:rPr>
          <w:rFonts w:eastAsia="Palatino Linotype" w:cs="Palatino Linotype"/>
          <w:color w:val="000000"/>
          <w:szCs w:val="24"/>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8F24C18"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p>
    <w:p w14:paraId="425E03A8" w14:textId="77777777" w:rsidR="00295807" w:rsidRPr="006922F5" w:rsidRDefault="00295807" w:rsidP="1AB54934">
      <w:pPr>
        <w:pBdr>
          <w:top w:val="nil"/>
          <w:left w:val="nil"/>
          <w:bottom w:val="nil"/>
          <w:right w:val="nil"/>
          <w:between w:val="nil"/>
        </w:pBdr>
        <w:contextualSpacing/>
        <w:rPr>
          <w:rFonts w:eastAsia="Palatino Linotype" w:cs="Palatino Linotype"/>
          <w:color w:val="000000"/>
          <w:lang w:val="es-ES"/>
        </w:rPr>
      </w:pPr>
      <w:r w:rsidRPr="1AB54934">
        <w:rPr>
          <w:rFonts w:eastAsia="Palatino Linotype" w:cs="Palatino Linotype"/>
          <w:color w:val="000000"/>
          <w:lang w:val="es-ES"/>
        </w:rPr>
        <w:t xml:space="preserve">Por lo anterior, es una facultad legal entrar al estudio de las causas de improcedencia que hagan valer las partes o que se adviertan de oficio por este </w:t>
      </w:r>
      <w:proofErr w:type="spellStart"/>
      <w:r w:rsidRPr="1AB54934">
        <w:rPr>
          <w:rFonts w:eastAsia="Palatino Linotype" w:cs="Palatino Linotype"/>
          <w:color w:val="000000"/>
          <w:lang w:val="es-ES"/>
        </w:rPr>
        <w:t>Resolutor</w:t>
      </w:r>
      <w:proofErr w:type="spellEnd"/>
      <w:r w:rsidRPr="1AB54934">
        <w:rPr>
          <w:rFonts w:eastAsia="Palatino Linotype" w:cs="Palatino Linotype"/>
          <w:color w:val="000000"/>
          <w:lang w:val="es-ES"/>
        </w:rPr>
        <w:t xml:space="preserve"> y por ende objeto de análisis previo al estudio de fondo del asunto; presupuestos procesales de inicio o trámite de un proceso que dotan de seguridad jurídica las resoluciones, máxime que es </w:t>
      </w:r>
      <w:r w:rsidRPr="1AB54934">
        <w:rPr>
          <w:rFonts w:eastAsia="Palatino Linotype" w:cs="Palatino Linotype"/>
          <w:color w:val="000000"/>
          <w:lang w:val="es-ES"/>
        </w:rPr>
        <w:lastRenderedPageBreak/>
        <w:t>una figura procesal adoptada en la ley de la materia</w:t>
      </w:r>
      <w:r w:rsidRPr="1AB54934">
        <w:rPr>
          <w:rFonts w:eastAsia="Palatino Linotype" w:cs="Palatino Linotype"/>
          <w:color w:val="000000"/>
          <w:vertAlign w:val="superscript"/>
          <w:lang w:val="es-ES"/>
        </w:rPr>
        <w:footnoteReference w:id="2"/>
      </w:r>
      <w:r w:rsidRPr="1AB54934">
        <w:rPr>
          <w:rFonts w:eastAsia="Palatino Linotype" w:cs="Palatino Linotype"/>
          <w:color w:val="000000"/>
          <w:lang w:val="es-ES"/>
        </w:rPr>
        <w:t>, la cual permite dilucidar alguna causal que impida el estudio y resolución, cuando una vez admitido el recurso de revisión se advierta una causa de improcedencia que permita sobreseerlo, sin estudiar el fondo del asunto.</w:t>
      </w:r>
    </w:p>
    <w:p w14:paraId="2BBF187A"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p>
    <w:p w14:paraId="5D1ACEFE"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883DBD5"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p>
    <w:p w14:paraId="25957A5C" w14:textId="18CE04F8" w:rsidR="00295807" w:rsidRPr="006922F5" w:rsidRDefault="00787204" w:rsidP="00295807">
      <w:pPr>
        <w:pStyle w:val="Ttulo2"/>
        <w:rPr>
          <w:rFonts w:eastAsia="Palatino Linotype"/>
        </w:rPr>
      </w:pPr>
      <w:r>
        <w:rPr>
          <w:rFonts w:eastAsia="Palatino Linotype"/>
        </w:rPr>
        <w:lastRenderedPageBreak/>
        <w:t>CUAR</w:t>
      </w:r>
      <w:r w:rsidR="00295807">
        <w:rPr>
          <w:rFonts w:eastAsia="Palatino Linotype"/>
        </w:rPr>
        <w:t>TO</w:t>
      </w:r>
      <w:r w:rsidR="00295807" w:rsidRPr="006922F5">
        <w:rPr>
          <w:rFonts w:eastAsia="Palatino Linotype"/>
        </w:rPr>
        <w:t>. Estudio y resolución del asunto.</w:t>
      </w:r>
    </w:p>
    <w:p w14:paraId="7283D830"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0F35755C" w14:textId="77777777" w:rsidR="003848AA" w:rsidRPr="00C82353" w:rsidRDefault="003848AA" w:rsidP="003848AA">
      <w:pPr>
        <w:rPr>
          <w:rFonts w:eastAsiaTheme="minorHAnsi" w:cstheme="minorBidi"/>
          <w:szCs w:val="24"/>
          <w:lang w:eastAsia="en-US"/>
        </w:rPr>
      </w:pPr>
    </w:p>
    <w:p w14:paraId="163BE694" w14:textId="3F11FD60" w:rsidR="00483DC0" w:rsidRPr="0092646F" w:rsidRDefault="003848AA" w:rsidP="004606AD">
      <w:pPr>
        <w:pBdr>
          <w:top w:val="nil"/>
          <w:left w:val="nil"/>
          <w:bottom w:val="nil"/>
          <w:right w:val="nil"/>
          <w:between w:val="nil"/>
        </w:pBdr>
        <w:contextualSpacing/>
        <w:rPr>
          <w:rFonts w:eastAsia="Palatino Linotype" w:cs="Palatino Linotype"/>
          <w:color w:val="000000"/>
        </w:rPr>
      </w:pPr>
      <w:r w:rsidRPr="006922F5">
        <w:rPr>
          <w:rFonts w:eastAsia="Palatino Linotype" w:cs="Palatino Linotype"/>
          <w:color w:val="000000"/>
          <w:szCs w:val="24"/>
        </w:rPr>
        <w:t xml:space="preserve">Por tanto, es conveniente recordar que </w:t>
      </w:r>
      <w:r>
        <w:rPr>
          <w:rFonts w:eastAsia="Palatino Linotype" w:cs="Palatino Linotype"/>
          <w:color w:val="000000"/>
          <w:szCs w:val="24"/>
        </w:rPr>
        <w:t>el</w:t>
      </w:r>
      <w:r w:rsidRPr="006922F5">
        <w:rPr>
          <w:rFonts w:eastAsia="Palatino Linotype" w:cs="Palatino Linotype"/>
          <w:color w:val="000000"/>
          <w:szCs w:val="24"/>
        </w:rPr>
        <w:t xml:space="preserve"> hoy Recurrente </w:t>
      </w:r>
      <w:r>
        <w:rPr>
          <w:rFonts w:eastAsia="Palatino Linotype" w:cs="Palatino Linotype"/>
          <w:color w:val="000000"/>
          <w:szCs w:val="24"/>
        </w:rPr>
        <w:t xml:space="preserve">requirió al Sujeto Obligado que le entregara </w:t>
      </w:r>
      <w:r w:rsidR="004606AD">
        <w:rPr>
          <w:rFonts w:eastAsia="Palatino Linotype" w:cs="Palatino Linotype"/>
          <w:color w:val="000000"/>
          <w:szCs w:val="24"/>
        </w:rPr>
        <w:t>copia simpe del título y cédula profesional de licenciatura, maestría y doctorado del Subsecretario de la Contraloría.</w:t>
      </w:r>
    </w:p>
    <w:p w14:paraId="76EAE662" w14:textId="77777777" w:rsidR="003848AA" w:rsidRDefault="003848AA" w:rsidP="003848AA">
      <w:pPr>
        <w:pBdr>
          <w:top w:val="nil"/>
          <w:left w:val="nil"/>
          <w:bottom w:val="nil"/>
          <w:right w:val="nil"/>
          <w:between w:val="nil"/>
        </w:pBdr>
        <w:contextualSpacing/>
        <w:rPr>
          <w:rFonts w:eastAsia="Palatino Linotype" w:cs="Palatino Linotype"/>
          <w:color w:val="000000"/>
          <w:szCs w:val="24"/>
        </w:rPr>
      </w:pPr>
    </w:p>
    <w:p w14:paraId="2C952408" w14:textId="6E724E60" w:rsidR="003848AA" w:rsidRDefault="1AB54934" w:rsidP="1AB54934">
      <w:pPr>
        <w:pBdr>
          <w:top w:val="nil"/>
          <w:left w:val="nil"/>
          <w:bottom w:val="nil"/>
          <w:right w:val="nil"/>
          <w:between w:val="nil"/>
        </w:pBdr>
        <w:contextualSpacing/>
        <w:rPr>
          <w:rFonts w:eastAsia="Palatino Linotype" w:cs="Palatino Linotype"/>
          <w:color w:val="000000"/>
        </w:rPr>
      </w:pPr>
      <w:r w:rsidRPr="1AB54934">
        <w:rPr>
          <w:rFonts w:eastAsia="Palatino Linotype" w:cs="Palatino Linotype"/>
          <w:color w:val="000000" w:themeColor="text1"/>
        </w:rPr>
        <w:t>Así, a la solicitud del particular, el Sujeto Obligado respondió mediante la entrega de los siguientes documentos:</w:t>
      </w:r>
    </w:p>
    <w:p w14:paraId="29908066" w14:textId="77777777" w:rsidR="006514C5" w:rsidRDefault="006514C5" w:rsidP="006514C5">
      <w:pPr>
        <w:rPr>
          <w:rFonts w:eastAsia="Palatino Linotype" w:cs="Palatino Linotype"/>
          <w:color w:val="000000"/>
        </w:rPr>
      </w:pPr>
    </w:p>
    <w:p w14:paraId="08C658E1" w14:textId="534F9404" w:rsidR="004606AD" w:rsidRPr="001D2E0E" w:rsidRDefault="004606AD" w:rsidP="001D2E0E">
      <w:pPr>
        <w:pStyle w:val="Prrafodelista"/>
        <w:numPr>
          <w:ilvl w:val="0"/>
          <w:numId w:val="47"/>
        </w:numPr>
        <w:rPr>
          <w:rFonts w:eastAsia="Palatino Linotype" w:cs="Palatino Linotype"/>
          <w:color w:val="000000"/>
          <w:lang w:val="es-MX"/>
        </w:rPr>
      </w:pPr>
      <w:r w:rsidRPr="001D2E0E">
        <w:rPr>
          <w:rFonts w:eastAsia="Palatino Linotype" w:cs="Palatino Linotype"/>
          <w:b/>
          <w:color w:val="000000"/>
          <w:lang w:val="es-MX"/>
        </w:rPr>
        <w:t>OFICIO SOLICITANTE UT.pdf</w:t>
      </w:r>
      <w:r w:rsidR="00122BE1" w:rsidRPr="001D2E0E">
        <w:rPr>
          <w:rFonts w:eastAsia="Palatino Linotype" w:cs="Palatino Linotype"/>
          <w:color w:val="000000"/>
          <w:lang w:val="es-MX"/>
        </w:rPr>
        <w:t>.</w:t>
      </w:r>
      <w:r w:rsidR="001D2E0E">
        <w:rPr>
          <w:rFonts w:eastAsia="Palatino Linotype" w:cs="Palatino Linotype"/>
          <w:color w:val="000000"/>
          <w:lang w:val="es-MX"/>
        </w:rPr>
        <w:t xml:space="preserve"> Oficio de respuesta suscrito por el Encargado de Despacho de la Unidad de Prevención de la Corrupción y Responsable de la Unidad de Transparencia, con el que se informó al solicitante que se proporcionaron en archivos adjuntos</w:t>
      </w:r>
      <w:r w:rsidR="003A2E5B">
        <w:rPr>
          <w:rFonts w:eastAsia="Palatino Linotype" w:cs="Palatino Linotype"/>
          <w:color w:val="000000"/>
          <w:lang w:val="es-MX"/>
        </w:rPr>
        <w:t xml:space="preserve"> el acta del Comité de Transparencia, el oficio de respuesta del servidor público habilitado de la Secretaría de la Contraloría que atendió el requerimiento y la resolución derivada del acuerdo del Comité.</w:t>
      </w:r>
    </w:p>
    <w:p w14:paraId="17FFABA1" w14:textId="77777777" w:rsidR="00583A47" w:rsidRPr="001D2E0E" w:rsidRDefault="00583A47" w:rsidP="00583A47">
      <w:pPr>
        <w:pStyle w:val="Prrafodelista"/>
        <w:numPr>
          <w:ilvl w:val="0"/>
          <w:numId w:val="47"/>
        </w:numPr>
        <w:rPr>
          <w:rFonts w:eastAsia="Palatino Linotype" w:cs="Palatino Linotype"/>
          <w:color w:val="000000"/>
          <w:lang w:val="es-MX"/>
        </w:rPr>
      </w:pPr>
      <w:r w:rsidRPr="001D2E0E">
        <w:rPr>
          <w:rFonts w:eastAsia="Palatino Linotype" w:cs="Palatino Linotype"/>
          <w:b/>
          <w:color w:val="000000"/>
          <w:lang w:val="es-MX"/>
        </w:rPr>
        <w:lastRenderedPageBreak/>
        <w:t>OFICIO RESPUESTA SPH SUBSECRETARÍA CONTROL Y AUDITORÍA.pdf</w:t>
      </w:r>
      <w:r w:rsidRPr="001D2E0E">
        <w:rPr>
          <w:rFonts w:eastAsia="Palatino Linotype" w:cs="Palatino Linotype"/>
          <w:color w:val="000000"/>
          <w:lang w:val="es-MX"/>
        </w:rPr>
        <w:t xml:space="preserve">. Oficio número </w:t>
      </w:r>
      <w:r>
        <w:rPr>
          <w:rFonts w:eastAsia="Palatino Linotype" w:cs="Palatino Linotype"/>
          <w:color w:val="000000"/>
          <w:lang w:val="es-MX"/>
        </w:rPr>
        <w:t>21801A00-2344/2024 signado por el Subsecretario de Control y Auditoría, quien manifestó que la solicitud de información debe atenderse proporcionando la información que obre en el expediente que se encuentra radicado en la Coordinación Administrativa.</w:t>
      </w:r>
    </w:p>
    <w:p w14:paraId="6BC8F9F4" w14:textId="2FA50206" w:rsidR="00583A47" w:rsidRPr="001D2E0E" w:rsidRDefault="00583A47" w:rsidP="00583A47">
      <w:pPr>
        <w:pStyle w:val="Prrafodelista"/>
        <w:numPr>
          <w:ilvl w:val="0"/>
          <w:numId w:val="47"/>
        </w:numPr>
        <w:tabs>
          <w:tab w:val="center" w:pos="4677"/>
        </w:tabs>
        <w:rPr>
          <w:rFonts w:eastAsia="Palatino Linotype" w:cs="Palatino Linotype"/>
          <w:color w:val="000000"/>
          <w:lang w:val="es-MX"/>
        </w:rPr>
      </w:pPr>
      <w:r w:rsidRPr="001D2E0E">
        <w:rPr>
          <w:rFonts w:eastAsia="Palatino Linotype" w:cs="Palatino Linotype"/>
          <w:b/>
          <w:color w:val="000000"/>
          <w:lang w:val="es-MX"/>
        </w:rPr>
        <w:t>OFICIO RESPUESTA SPH CA.pdf</w:t>
      </w:r>
      <w:r w:rsidR="00F02032">
        <w:rPr>
          <w:rFonts w:eastAsia="Palatino Linotype" w:cs="Palatino Linotype"/>
          <w:color w:val="000000"/>
          <w:lang w:val="es-MX"/>
        </w:rPr>
        <w:t>. Oficio número 21800005S-00097</w:t>
      </w:r>
      <w:r w:rsidRPr="001D2E0E">
        <w:rPr>
          <w:rFonts w:eastAsia="Palatino Linotype" w:cs="Palatino Linotype"/>
          <w:color w:val="000000"/>
          <w:lang w:val="es-MX"/>
        </w:rPr>
        <w:t xml:space="preserve">7/2024 emitido por el Coordinador Administrativo, al que se le anexó un documento en el que se informó que en los archivos de esa Coordinación sólo se cuenta con el documento del último grado de estudios como se establece en los requisitos de ingreso a esa Secretaría, por lo que se remite en versión pública. </w:t>
      </w:r>
    </w:p>
    <w:p w14:paraId="4EBFA78B" w14:textId="1D997DF8" w:rsidR="004606AD" w:rsidRPr="001D2E0E" w:rsidRDefault="004606AD" w:rsidP="001D2E0E">
      <w:pPr>
        <w:pStyle w:val="Prrafodelista"/>
        <w:numPr>
          <w:ilvl w:val="0"/>
          <w:numId w:val="47"/>
        </w:numPr>
        <w:rPr>
          <w:rFonts w:eastAsia="Palatino Linotype" w:cs="Palatino Linotype"/>
          <w:color w:val="000000"/>
          <w:lang w:val="es-MX"/>
        </w:rPr>
      </w:pPr>
      <w:r w:rsidRPr="001D2E0E">
        <w:rPr>
          <w:rFonts w:eastAsia="Palatino Linotype" w:cs="Palatino Linotype"/>
          <w:b/>
          <w:color w:val="000000"/>
          <w:lang w:val="es-MX"/>
        </w:rPr>
        <w:t>ANEXO 00325-2024.pdf</w:t>
      </w:r>
      <w:r w:rsidR="00122BE1" w:rsidRPr="001D2E0E">
        <w:rPr>
          <w:rFonts w:eastAsia="Palatino Linotype" w:cs="Palatino Linotype"/>
          <w:color w:val="000000"/>
          <w:lang w:val="es-MX"/>
        </w:rPr>
        <w:t>.</w:t>
      </w:r>
      <w:r w:rsidR="003A2E5B">
        <w:rPr>
          <w:rFonts w:eastAsia="Palatino Linotype" w:cs="Palatino Linotype"/>
          <w:color w:val="000000"/>
          <w:lang w:val="es-MX"/>
        </w:rPr>
        <w:t xml:space="preserve"> Versión pública de la copia certificada del Certificado de Doctorado en Finanzas emitido por la Universidad de Poitiers y el Ministerio de Educación Superior e Investigación de la República de Francia en favor del servidor público </w:t>
      </w:r>
      <w:r w:rsidR="00583A47">
        <w:rPr>
          <w:rFonts w:eastAsia="Palatino Linotype" w:cs="Palatino Linotype"/>
          <w:color w:val="000000"/>
          <w:lang w:val="es-MX"/>
        </w:rPr>
        <w:t>referido en la solicitud de información.</w:t>
      </w:r>
    </w:p>
    <w:p w14:paraId="31D57DAA" w14:textId="25924CAC" w:rsidR="004606AD" w:rsidRPr="001D2E0E" w:rsidRDefault="004606AD" w:rsidP="001D2E0E">
      <w:pPr>
        <w:pStyle w:val="Prrafodelista"/>
        <w:numPr>
          <w:ilvl w:val="0"/>
          <w:numId w:val="47"/>
        </w:numPr>
        <w:rPr>
          <w:rFonts w:eastAsia="Palatino Linotype" w:cs="Palatino Linotype"/>
          <w:color w:val="000000"/>
          <w:lang w:val="es-MX"/>
        </w:rPr>
      </w:pPr>
      <w:r w:rsidRPr="001D2E0E">
        <w:rPr>
          <w:rFonts w:eastAsia="Palatino Linotype" w:cs="Palatino Linotype"/>
          <w:b/>
          <w:color w:val="000000"/>
          <w:lang w:val="es-MX"/>
        </w:rPr>
        <w:t>Acta 15a Sesión Extraordinaria C.T. 2024.pdf</w:t>
      </w:r>
      <w:r w:rsidR="00122BE1" w:rsidRPr="001D2E0E">
        <w:rPr>
          <w:rFonts w:eastAsia="Palatino Linotype" w:cs="Palatino Linotype"/>
          <w:color w:val="000000"/>
          <w:lang w:val="es-MX"/>
        </w:rPr>
        <w:t>. Acta de la Décima Quinta Sesión Extraordinaria del Comité de Transparencia de la Secretaría de la Contraloría, celebrada el diecisiete de septiembre de dos mil veinticuatro, en la que se emitió el acuerdo ACT/SECOGEM/EXT/COMT/15ª/2024/OCTAVO, mediante el cual se aprobó la clasificación parcial de la información como confidencial en el documento que avala el grado máximo de estudios del servidor público referido en la solicitud, toda vez que contiene nombres de particulares o terceros, firma o rúbrica de particulares, fecha de nacimiento y número de cuenta o matrícula escolar.</w:t>
      </w:r>
    </w:p>
    <w:p w14:paraId="64344FBB" w14:textId="4FF9FD35" w:rsidR="004606AD" w:rsidRPr="001D2E0E" w:rsidRDefault="004606AD" w:rsidP="003A2E5B">
      <w:pPr>
        <w:pStyle w:val="Prrafodelista"/>
        <w:numPr>
          <w:ilvl w:val="0"/>
          <w:numId w:val="47"/>
        </w:numPr>
        <w:rPr>
          <w:rFonts w:eastAsia="Palatino Linotype" w:cs="Palatino Linotype"/>
          <w:color w:val="000000"/>
          <w:lang w:val="es-MX"/>
        </w:rPr>
      </w:pPr>
      <w:r w:rsidRPr="001D2E0E">
        <w:rPr>
          <w:rFonts w:eastAsia="Palatino Linotype" w:cs="Palatino Linotype"/>
          <w:b/>
          <w:color w:val="000000"/>
          <w:lang w:val="es-MX"/>
        </w:rPr>
        <w:lastRenderedPageBreak/>
        <w:t>C.T. RESOLUCIÓN 00325-2024.pdf</w:t>
      </w:r>
      <w:r w:rsidR="00122BE1" w:rsidRPr="001D2E0E">
        <w:rPr>
          <w:rFonts w:eastAsia="Palatino Linotype" w:cs="Palatino Linotype"/>
          <w:color w:val="000000"/>
          <w:lang w:val="es-MX"/>
        </w:rPr>
        <w:t>.</w:t>
      </w:r>
      <w:r w:rsidR="001D2E0E" w:rsidRPr="001D2E0E">
        <w:rPr>
          <w:rFonts w:eastAsia="Palatino Linotype" w:cs="Palatino Linotype"/>
          <w:color w:val="000000"/>
          <w:lang w:val="es-MX"/>
        </w:rPr>
        <w:t xml:space="preserve"> Resolución derivada del Acuerdo del Comité de Transparencia  número ACT/SECOGEM/EXT/COMT/15ª/2024/OCTAVO, en el que se determinó procedente confirmar la clasificación parcial de la información como confidencial con la finalidad de emitir la versión pública del documento que avala el grado máximo de estudios del servidor público aludido en la solicitud, toda vez que contiene los siguientes datos personales: nombres de particulares o terceros, firma o rúbrica de particulares, fecha de nacimiento y número de cuenta o matrícula escolar.</w:t>
      </w:r>
    </w:p>
    <w:p w14:paraId="3032299D" w14:textId="77777777" w:rsidR="004606AD" w:rsidRDefault="004606AD" w:rsidP="006514C5">
      <w:pPr>
        <w:rPr>
          <w:rFonts w:eastAsia="Palatino Linotype" w:cs="Palatino Linotype"/>
          <w:color w:val="000000"/>
        </w:rPr>
      </w:pPr>
    </w:p>
    <w:p w14:paraId="23D332DB" w14:textId="0D47C5A8" w:rsidR="003848AA" w:rsidRPr="00207028" w:rsidRDefault="003848AA" w:rsidP="003848AA">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Ante la respuesta emitida por el Sujeto Obligado, </w:t>
      </w:r>
      <w:r>
        <w:rPr>
          <w:rFonts w:eastAsia="Palatino Linotype" w:cs="Palatino Linotype"/>
          <w:color w:val="000000"/>
          <w:szCs w:val="24"/>
        </w:rPr>
        <w:t>el</w:t>
      </w:r>
      <w:r w:rsidRPr="006922F5">
        <w:rPr>
          <w:rFonts w:eastAsia="Palatino Linotype" w:cs="Palatino Linotype"/>
          <w:color w:val="000000"/>
          <w:szCs w:val="24"/>
        </w:rPr>
        <w:t xml:space="preserve"> Recurrente consideró que</w:t>
      </w:r>
      <w:r w:rsidR="00AD6718">
        <w:rPr>
          <w:rFonts w:eastAsia="Palatino Linotype" w:cs="Palatino Linotype"/>
          <w:color w:val="000000"/>
          <w:szCs w:val="24"/>
        </w:rPr>
        <w:t xml:space="preserve"> se trasgredió</w:t>
      </w:r>
      <w:r w:rsidRPr="006922F5">
        <w:rPr>
          <w:rFonts w:eastAsia="Palatino Linotype" w:cs="Palatino Linotype"/>
          <w:color w:val="000000"/>
          <w:szCs w:val="24"/>
        </w:rPr>
        <w:t xml:space="preserve"> su derecho a la informaci</w:t>
      </w:r>
      <w:r w:rsidR="00AD6718">
        <w:rPr>
          <w:rFonts w:eastAsia="Palatino Linotype" w:cs="Palatino Linotype"/>
          <w:color w:val="000000"/>
          <w:szCs w:val="24"/>
        </w:rPr>
        <w:t>ón pública</w:t>
      </w:r>
      <w:r w:rsidRPr="006922F5">
        <w:rPr>
          <w:rFonts w:eastAsia="Palatino Linotype" w:cs="Palatino Linotype"/>
          <w:color w:val="000000"/>
          <w:szCs w:val="24"/>
        </w:rPr>
        <w:t>, por lo que interpuso el recurso de revi</w:t>
      </w:r>
      <w:r>
        <w:rPr>
          <w:rFonts w:eastAsia="Palatino Linotype" w:cs="Palatino Linotype"/>
          <w:color w:val="000000"/>
          <w:szCs w:val="24"/>
        </w:rPr>
        <w:t xml:space="preserve">sión al rubro citado señalando como </w:t>
      </w:r>
      <w:r w:rsidRPr="006922F5">
        <w:rPr>
          <w:rFonts w:eastAsia="Palatino Linotype" w:cs="Palatino Linotype"/>
          <w:color w:val="000000"/>
          <w:szCs w:val="24"/>
        </w:rPr>
        <w:t>acto impugnado</w:t>
      </w:r>
      <w:r>
        <w:rPr>
          <w:rFonts w:eastAsia="Palatino Linotype" w:cs="Palatino Linotype"/>
          <w:color w:val="000000"/>
          <w:szCs w:val="24"/>
        </w:rPr>
        <w:t xml:space="preserve"> </w:t>
      </w:r>
      <w:r w:rsidR="00583A47">
        <w:rPr>
          <w:rFonts w:eastAsia="Palatino Linotype" w:cs="Palatino Linotype"/>
          <w:color w:val="000000"/>
          <w:szCs w:val="24"/>
        </w:rPr>
        <w:t xml:space="preserve">la respuesta a la solicitud </w:t>
      </w:r>
      <w:r w:rsidR="00AD6718">
        <w:rPr>
          <w:rFonts w:eastAsia="Palatino Linotype" w:cs="Palatino Linotype"/>
          <w:color w:val="000000"/>
          <w:szCs w:val="24"/>
        </w:rPr>
        <w:t xml:space="preserve">y dando como razones o </w:t>
      </w:r>
      <w:r>
        <w:rPr>
          <w:rFonts w:eastAsia="Palatino Linotype" w:cs="Palatino Linotype"/>
          <w:color w:val="000000"/>
          <w:szCs w:val="24"/>
        </w:rPr>
        <w:t>motivos de inconfo</w:t>
      </w:r>
      <w:r w:rsidR="00AD6718">
        <w:rPr>
          <w:rFonts w:eastAsia="Palatino Linotype" w:cs="Palatino Linotype"/>
          <w:color w:val="000000"/>
          <w:szCs w:val="24"/>
        </w:rPr>
        <w:t xml:space="preserve">rmidad que </w:t>
      </w:r>
      <w:r w:rsidR="00583A47">
        <w:rPr>
          <w:rFonts w:eastAsia="Palatino Linotype" w:cs="Palatino Linotype"/>
          <w:color w:val="000000"/>
          <w:szCs w:val="24"/>
        </w:rPr>
        <w:t>no se proporcionó la documentación solicitada.</w:t>
      </w:r>
    </w:p>
    <w:p w14:paraId="7852B2A1" w14:textId="77777777" w:rsidR="003848AA" w:rsidRDefault="003848AA" w:rsidP="003848AA">
      <w:pPr>
        <w:pBdr>
          <w:top w:val="nil"/>
          <w:left w:val="nil"/>
          <w:bottom w:val="nil"/>
          <w:right w:val="nil"/>
          <w:between w:val="nil"/>
        </w:pBdr>
        <w:contextualSpacing/>
        <w:rPr>
          <w:rFonts w:eastAsia="Palatino Linotype" w:cs="Palatino Linotype"/>
          <w:color w:val="000000"/>
          <w:szCs w:val="24"/>
        </w:rPr>
      </w:pPr>
    </w:p>
    <w:p w14:paraId="7BD5F9DB" w14:textId="1DF33117" w:rsidR="0094647A" w:rsidRDefault="523BA85C" w:rsidP="523BA85C">
      <w:pPr>
        <w:pBdr>
          <w:top w:val="nil"/>
          <w:left w:val="nil"/>
          <w:bottom w:val="nil"/>
          <w:right w:val="nil"/>
          <w:between w:val="nil"/>
        </w:pBdr>
        <w:contextualSpacing/>
        <w:rPr>
          <w:rFonts w:eastAsia="Palatino Linotype" w:cs="Palatino Linotype"/>
          <w:color w:val="000000"/>
          <w:lang w:val="es-ES"/>
        </w:rPr>
      </w:pPr>
      <w:r w:rsidRPr="523BA85C">
        <w:rPr>
          <w:rFonts w:eastAsia="Palatino Linotype" w:cs="Palatino Linotype"/>
          <w:color w:val="000000" w:themeColor="text1"/>
          <w:lang w:val="es-ES"/>
        </w:rPr>
        <w:t>Durante la etapa de instrucción, el Sujeto Obligado rindió su Informe Justificado mediante la presentación de los siguientes documentos:</w:t>
      </w:r>
    </w:p>
    <w:p w14:paraId="46DE22A1" w14:textId="77777777" w:rsidR="00583A47" w:rsidRDefault="00583A47" w:rsidP="003848AA">
      <w:pPr>
        <w:pBdr>
          <w:top w:val="nil"/>
          <w:left w:val="nil"/>
          <w:bottom w:val="nil"/>
          <w:right w:val="nil"/>
          <w:between w:val="nil"/>
        </w:pBdr>
        <w:contextualSpacing/>
        <w:rPr>
          <w:rFonts w:eastAsia="Palatino Linotype" w:cs="Palatino Linotype"/>
          <w:color w:val="000000"/>
          <w:szCs w:val="24"/>
        </w:rPr>
      </w:pPr>
    </w:p>
    <w:p w14:paraId="6EC060C7" w14:textId="5D8A8D8A" w:rsidR="00583A47" w:rsidRPr="00583A47" w:rsidRDefault="00583A47" w:rsidP="00583A47">
      <w:pPr>
        <w:pStyle w:val="Prrafodelista"/>
        <w:numPr>
          <w:ilvl w:val="0"/>
          <w:numId w:val="48"/>
        </w:numPr>
        <w:pBdr>
          <w:top w:val="nil"/>
          <w:left w:val="nil"/>
          <w:bottom w:val="nil"/>
          <w:right w:val="nil"/>
          <w:between w:val="nil"/>
        </w:pBdr>
        <w:contextualSpacing/>
        <w:rPr>
          <w:rFonts w:eastAsia="Palatino Linotype" w:cs="Palatino Linotype"/>
          <w:bCs/>
          <w:color w:val="000000" w:themeColor="text1"/>
        </w:rPr>
      </w:pPr>
      <w:r w:rsidRPr="00583A47">
        <w:rPr>
          <w:rFonts w:eastAsia="Palatino Linotype" w:cs="Palatino Linotype"/>
          <w:b/>
          <w:bCs/>
          <w:color w:val="000000" w:themeColor="text1"/>
        </w:rPr>
        <w:t>Informe Justificado 05720.pdf</w:t>
      </w:r>
      <w:r w:rsidRPr="00583A47">
        <w:rPr>
          <w:rFonts w:eastAsia="Palatino Linotype" w:cs="Palatino Linotype"/>
          <w:bCs/>
          <w:color w:val="000000" w:themeColor="text1"/>
        </w:rPr>
        <w:t>.</w:t>
      </w:r>
      <w:r w:rsidR="00F02032">
        <w:rPr>
          <w:rFonts w:eastAsia="Palatino Linotype" w:cs="Palatino Linotype"/>
          <w:bCs/>
          <w:color w:val="000000" w:themeColor="text1"/>
        </w:rPr>
        <w:t xml:space="preserve"> Escrito suscrito por el Encargado de Despacho de la Unidad de Prevención de la Corrupción y Responsable de la Unidad de Transparencia, por medio del cual ratificó que se hizo entrega del documento que avala el último grado de estudios del servidor público como lo establecen los requisitos de ingreso a la Secretaría de la Contraloría.</w:t>
      </w:r>
    </w:p>
    <w:p w14:paraId="52E34CAF" w14:textId="3285680C" w:rsidR="00583A47" w:rsidRPr="00583A47" w:rsidRDefault="00583A47" w:rsidP="00583A47">
      <w:pPr>
        <w:pStyle w:val="Prrafodelista"/>
        <w:numPr>
          <w:ilvl w:val="0"/>
          <w:numId w:val="48"/>
        </w:numPr>
        <w:pBdr>
          <w:top w:val="nil"/>
          <w:left w:val="nil"/>
          <w:bottom w:val="nil"/>
          <w:right w:val="nil"/>
          <w:between w:val="nil"/>
        </w:pBdr>
        <w:contextualSpacing/>
        <w:rPr>
          <w:rFonts w:eastAsia="Palatino Linotype" w:cs="Palatino Linotype"/>
          <w:color w:val="000000"/>
        </w:rPr>
      </w:pPr>
      <w:r w:rsidRPr="00583A47">
        <w:rPr>
          <w:rFonts w:eastAsia="Palatino Linotype" w:cs="Palatino Linotype"/>
          <w:b/>
          <w:bCs/>
          <w:color w:val="000000" w:themeColor="text1"/>
        </w:rPr>
        <w:t>Oficio Coordinador Administrativo.pdf</w:t>
      </w:r>
      <w:r w:rsidRPr="00583A47">
        <w:rPr>
          <w:rFonts w:eastAsia="Palatino Linotype" w:cs="Palatino Linotype"/>
          <w:bCs/>
          <w:color w:val="000000" w:themeColor="text1"/>
        </w:rPr>
        <w:t>.</w:t>
      </w:r>
      <w:r w:rsidR="00F02032">
        <w:rPr>
          <w:rFonts w:eastAsia="Palatino Linotype" w:cs="Palatino Linotype"/>
          <w:bCs/>
          <w:color w:val="000000" w:themeColor="text1"/>
        </w:rPr>
        <w:t xml:space="preserve"> Oficio número </w:t>
      </w:r>
      <w:r w:rsidR="00F02032">
        <w:rPr>
          <w:rFonts w:eastAsia="Palatino Linotype" w:cs="Palatino Linotype"/>
          <w:color w:val="000000"/>
          <w:lang w:val="es-MX"/>
        </w:rPr>
        <w:t>21800005S-001061</w:t>
      </w:r>
      <w:r w:rsidR="00F02032" w:rsidRPr="001D2E0E">
        <w:rPr>
          <w:rFonts w:eastAsia="Palatino Linotype" w:cs="Palatino Linotype"/>
          <w:color w:val="000000"/>
          <w:lang w:val="es-MX"/>
        </w:rPr>
        <w:t>/2024</w:t>
      </w:r>
      <w:r w:rsidR="00F02032">
        <w:rPr>
          <w:rFonts w:eastAsia="Palatino Linotype" w:cs="Palatino Linotype"/>
          <w:color w:val="000000"/>
          <w:lang w:val="es-MX"/>
        </w:rPr>
        <w:t xml:space="preserve"> emitido por el Coordinador Administrativo, quien manifestó que, derivado de una </w:t>
      </w:r>
      <w:r w:rsidR="00F02032">
        <w:rPr>
          <w:rFonts w:eastAsia="Palatino Linotype" w:cs="Palatino Linotype"/>
          <w:color w:val="000000"/>
          <w:lang w:val="es-MX"/>
        </w:rPr>
        <w:lastRenderedPageBreak/>
        <w:t>búsqueda exhaustiva de la información requerida en los archivos físicos que obran en esa Coordinación, no se encontraron más documentos que señalen el grado de estudios del servidor público aludido en la solicitud de información.</w:t>
      </w:r>
    </w:p>
    <w:p w14:paraId="1576716F" w14:textId="77777777" w:rsidR="00583A47" w:rsidRDefault="00583A47" w:rsidP="003848AA">
      <w:pPr>
        <w:pBdr>
          <w:top w:val="nil"/>
          <w:left w:val="nil"/>
          <w:bottom w:val="nil"/>
          <w:right w:val="nil"/>
          <w:between w:val="nil"/>
        </w:pBdr>
        <w:contextualSpacing/>
        <w:rPr>
          <w:rFonts w:eastAsia="Palatino Linotype" w:cs="Palatino Linotype"/>
          <w:color w:val="000000"/>
          <w:szCs w:val="24"/>
        </w:rPr>
      </w:pPr>
    </w:p>
    <w:p w14:paraId="64B9BA8A" w14:textId="0131C704" w:rsidR="00A970D5" w:rsidRPr="006922F5" w:rsidRDefault="42D6076D" w:rsidP="42D6076D">
      <w:pPr>
        <w:pBdr>
          <w:top w:val="nil"/>
          <w:left w:val="nil"/>
          <w:bottom w:val="nil"/>
          <w:right w:val="nil"/>
          <w:between w:val="nil"/>
        </w:pBdr>
        <w:contextualSpacing/>
        <w:rPr>
          <w:rFonts w:eastAsia="Palatino Linotype" w:cs="Palatino Linotype"/>
          <w:color w:val="000000"/>
          <w:lang w:val="es-ES"/>
        </w:rPr>
      </w:pPr>
      <w:r w:rsidRPr="42D6076D">
        <w:rPr>
          <w:rFonts w:eastAsia="Palatino Linotype" w:cs="Palatino Linotype"/>
          <w:color w:val="000000" w:themeColor="text1"/>
          <w:lang w:val="es-ES"/>
        </w:rPr>
        <w:t xml:space="preserve">Ahora bien, quedando establecido lo anterior, este Órgano Garante considera viable realizar el estudio en aras de establecer si la respuesta del Sujeto Obligado colma la pretensión de la Recurrente, así como calificar los motivos de inconformidad del particular. </w:t>
      </w:r>
    </w:p>
    <w:p w14:paraId="443631F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E270DBE"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6B47236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2325866D" w14:textId="77777777" w:rsidR="00A970D5" w:rsidRPr="006922F5" w:rsidRDefault="42D6076D" w:rsidP="006922F5">
      <w:pPr>
        <w:pStyle w:val="Fundamentos"/>
      </w:pPr>
      <w:r w:rsidRPr="42D6076D">
        <w:rPr>
          <w:b/>
          <w:bCs/>
          <w:lang w:val="es-ES"/>
        </w:rPr>
        <w:t>Artículo 6o.</w:t>
      </w:r>
      <w:r w:rsidRPr="42D6076D">
        <w:rPr>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42D6076D">
        <w:rPr>
          <w:b/>
          <w:bCs/>
          <w:lang w:val="es-ES"/>
        </w:rPr>
        <w:t>El derecho a la información será garantizado por el Estado.</w:t>
      </w:r>
      <w:r w:rsidRPr="42D6076D">
        <w:rPr>
          <w:lang w:val="es-ES"/>
        </w:rPr>
        <w:t xml:space="preserve"> </w:t>
      </w:r>
    </w:p>
    <w:p w14:paraId="71A2C801" w14:textId="77777777" w:rsidR="00A970D5" w:rsidRPr="006922F5" w:rsidRDefault="00A970D5" w:rsidP="006922F5">
      <w:pPr>
        <w:pStyle w:val="Fundamentos"/>
      </w:pPr>
    </w:p>
    <w:p w14:paraId="0CDFC85A" w14:textId="77777777" w:rsidR="00A970D5" w:rsidRPr="006922F5" w:rsidRDefault="00A970D5" w:rsidP="006922F5">
      <w:pPr>
        <w:pStyle w:val="Fundamentos"/>
      </w:pPr>
      <w:r w:rsidRPr="006922F5">
        <w:t>Toda persona tiene derecho al libre acceso a información plural y oportuna, así como a buscar, recibir y difundir información e ideas de toda índole por cualquier medio de expresión.</w:t>
      </w:r>
    </w:p>
    <w:p w14:paraId="0015CD16" w14:textId="77777777" w:rsidR="00A970D5" w:rsidRPr="006922F5" w:rsidRDefault="00A970D5" w:rsidP="006922F5">
      <w:pPr>
        <w:pStyle w:val="Fundamentos"/>
      </w:pPr>
    </w:p>
    <w:p w14:paraId="5F6974CB" w14:textId="77777777" w:rsidR="00A970D5" w:rsidRPr="006922F5" w:rsidRDefault="00A970D5" w:rsidP="006922F5">
      <w:pPr>
        <w:pStyle w:val="Fundamentos"/>
      </w:pPr>
      <w:r w:rsidRPr="006922F5">
        <w:t>Para efectos de lo dispuesto en el presente artículo se observará lo siguiente:</w:t>
      </w:r>
    </w:p>
    <w:p w14:paraId="6BB28B9A" w14:textId="77777777" w:rsidR="00A970D5" w:rsidRPr="006922F5" w:rsidRDefault="00A970D5" w:rsidP="006922F5">
      <w:pPr>
        <w:pStyle w:val="Fundamentos"/>
      </w:pPr>
    </w:p>
    <w:p w14:paraId="3BA28416" w14:textId="5DEE7031" w:rsidR="00A970D5" w:rsidRPr="006922F5" w:rsidRDefault="00A970D5" w:rsidP="006922F5">
      <w:pPr>
        <w:pStyle w:val="Fundamentos"/>
      </w:pPr>
      <w:r w:rsidRPr="006922F5">
        <w:t>A. Para el ejercicio del derecho de acceso a la información, la Federación</w:t>
      </w:r>
      <w:r w:rsidR="00371209">
        <w:t xml:space="preserve"> y las entidades federativas</w:t>
      </w:r>
      <w:r w:rsidRPr="006922F5">
        <w:t>, en el ámbito de sus respectivas competencias, se regirán por los siguientes principios y bases:</w:t>
      </w:r>
    </w:p>
    <w:p w14:paraId="64B2249E" w14:textId="77777777" w:rsidR="00A970D5" w:rsidRPr="006922F5" w:rsidRDefault="00A970D5" w:rsidP="006922F5">
      <w:pPr>
        <w:pStyle w:val="Fundamentos"/>
      </w:pPr>
    </w:p>
    <w:p w14:paraId="2133BF6E" w14:textId="77777777" w:rsidR="00A970D5" w:rsidRPr="006922F5" w:rsidRDefault="00A970D5" w:rsidP="006922F5">
      <w:pPr>
        <w:pStyle w:val="Fundamentos"/>
      </w:pPr>
      <w:r w:rsidRPr="006922F5">
        <w:rPr>
          <w:b/>
        </w:rPr>
        <w:t>I. Toda la información en posesión de</w:t>
      </w:r>
      <w:r w:rsidRPr="006922F5">
        <w:t xml:space="preserve"> </w:t>
      </w:r>
      <w:r w:rsidRPr="006922F5">
        <w:rPr>
          <w:b/>
        </w:rPr>
        <w:t>cualquier autoridad</w:t>
      </w:r>
      <w:r w:rsidRPr="006922F5">
        <w:t xml:space="preserve">, entidad, órgano y organismo de los Poderes Ejecutivo, Legislativo y Judicial, órganos autónomos, partidos políticos, fideicomisos y fondos públicos, así como de cualquier persona física, moral o sindicato que </w:t>
      </w:r>
      <w:r w:rsidRPr="006922F5">
        <w:lastRenderedPageBreak/>
        <w:t xml:space="preserve">reciba y ejerza recursos públicos o realice actos de autoridad </w:t>
      </w:r>
      <w:r w:rsidRPr="006922F5">
        <w:rPr>
          <w:b/>
        </w:rPr>
        <w:t>en el ámbito federal, estatal y municipal, es pública</w:t>
      </w:r>
      <w:r w:rsidRPr="006922F5">
        <w:t xml:space="preserve"> y sólo podrá ser reservada temporalmente por razones de interés público y seguridad nacional, en los términos que fijen las leyes. En la interpretación de este derecho deberá prevalecer el principio de máxima publicidad. </w:t>
      </w:r>
      <w:r w:rsidRPr="006922F5">
        <w:rPr>
          <w:b/>
        </w:rPr>
        <w:t>Los sujetos obligados deberán documentar todo acto que derive del ejercicio de sus facultades, competencias o funciones</w:t>
      </w:r>
      <w:r w:rsidRPr="006922F5">
        <w:t>, la ley determinará los supuestos específicos bajo los cuales procederá la declaración de inexistencia de la información.</w:t>
      </w:r>
    </w:p>
    <w:p w14:paraId="5943A65E" w14:textId="77777777" w:rsidR="00A970D5" w:rsidRPr="006922F5" w:rsidRDefault="00A970D5" w:rsidP="006922F5">
      <w:pPr>
        <w:pStyle w:val="Fundamentos"/>
      </w:pPr>
      <w:r w:rsidRPr="006922F5">
        <w:t>II. La información que se refiere a la vida privada y los datos personales será protegida en los términos y con las excepciones que fijen las leyes.</w:t>
      </w:r>
    </w:p>
    <w:p w14:paraId="135241F6" w14:textId="77777777" w:rsidR="00A970D5" w:rsidRPr="006922F5" w:rsidRDefault="42D6076D" w:rsidP="42D6076D">
      <w:pPr>
        <w:pStyle w:val="Fundamentos"/>
        <w:rPr>
          <w:lang w:val="es-ES"/>
        </w:rPr>
      </w:pPr>
      <w:r w:rsidRPr="42D6076D">
        <w:rPr>
          <w:lang w:val="es-ES"/>
        </w:rPr>
        <w:t>III. Toda persona, sin necesidad de acreditar interés alguno o justificar su utilización, tendrá acceso gratuito a la información pública, a sus datos personales o a la rectificación de éstos.</w:t>
      </w:r>
    </w:p>
    <w:p w14:paraId="55B93DBA" w14:textId="77777777" w:rsidR="00A970D5" w:rsidRPr="006922F5" w:rsidRDefault="00A970D5" w:rsidP="006922F5">
      <w:pPr>
        <w:pStyle w:val="Fundamentos"/>
      </w:pPr>
      <w:r w:rsidRPr="006922F5">
        <w:t>IV.   Se establecerán mecanismos de acceso a la información y procedimientos de revisión expeditos que se sustanciarán ante los organismos autónomos especializados e imparciales que establece esta Constitución.</w:t>
      </w:r>
    </w:p>
    <w:p w14:paraId="3E81EDB9" w14:textId="77777777" w:rsidR="00A970D5" w:rsidRPr="006922F5" w:rsidRDefault="00A970D5" w:rsidP="006922F5">
      <w:pPr>
        <w:pStyle w:val="Fundamentos"/>
      </w:pPr>
      <w:r w:rsidRPr="006922F5">
        <w:rPr>
          <w:b/>
        </w:rPr>
        <w:t>V. Los sujetos obligados deberán preservar sus documentos en archivos administrativos actualizados y publicarán, a través de los medios electrónicos disponibles</w:t>
      </w:r>
      <w:r w:rsidRPr="006922F5">
        <w:t xml:space="preserve">, </w:t>
      </w:r>
      <w:r w:rsidRPr="006922F5">
        <w:rPr>
          <w:b/>
        </w:rPr>
        <w:t xml:space="preserve">la información completa y actualizada sobre el ejercicio de los recursos públicos </w:t>
      </w:r>
      <w:r w:rsidRPr="006922F5">
        <w:t>y los indicadores que permitan rendir cuenta del cumplimiento de sus objetivos y de los resultados obtenidos.</w:t>
      </w:r>
    </w:p>
    <w:p w14:paraId="1989B44A" w14:textId="77777777" w:rsidR="00A970D5" w:rsidRPr="006922F5" w:rsidRDefault="42D6076D" w:rsidP="42D6076D">
      <w:pPr>
        <w:pStyle w:val="Fundamentos"/>
        <w:rPr>
          <w:lang w:val="es-ES"/>
        </w:rPr>
      </w:pPr>
      <w:r w:rsidRPr="42D6076D">
        <w:rPr>
          <w:lang w:val="es-ES"/>
        </w:rPr>
        <w:t>VI. Las leyes determinarán la manera en que los sujetos obligados deberán hacer pública la información relativa a los recursos públicos que entreguen a personas físicas o morales.</w:t>
      </w:r>
    </w:p>
    <w:p w14:paraId="52D64BCE" w14:textId="77777777" w:rsidR="00A970D5" w:rsidRPr="006922F5" w:rsidRDefault="42D6076D" w:rsidP="42D6076D">
      <w:pPr>
        <w:pStyle w:val="Fundamentos"/>
        <w:rPr>
          <w:lang w:val="es-ES"/>
        </w:rPr>
      </w:pPr>
      <w:r w:rsidRPr="42D6076D">
        <w:rPr>
          <w:lang w:val="es-ES"/>
        </w:rPr>
        <w:t>VII. La inobservancia a las disposiciones en materia de acceso a la información pública será sancionada en los términos que dispongan las leyes.</w:t>
      </w:r>
    </w:p>
    <w:p w14:paraId="0226FE46" w14:textId="77777777" w:rsidR="00A970D5" w:rsidRPr="006922F5" w:rsidRDefault="00A970D5" w:rsidP="006922F5">
      <w:pPr>
        <w:pStyle w:val="Fundamentos"/>
      </w:pPr>
      <w:r w:rsidRPr="006922F5">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2CF56E24" w14:textId="367A9FD5" w:rsidR="00A970D5" w:rsidRPr="006922F5" w:rsidRDefault="00B62533" w:rsidP="006922F5">
      <w:pPr>
        <w:pStyle w:val="Fundamentos"/>
      </w:pPr>
      <w:r>
        <w:t>[…]</w:t>
      </w:r>
    </w:p>
    <w:p w14:paraId="5E8F2316" w14:textId="77777777" w:rsidR="00A970D5" w:rsidRPr="006922F5" w:rsidRDefault="00A970D5" w:rsidP="006922F5">
      <w:pPr>
        <w:pStyle w:val="Fundamentos"/>
      </w:pPr>
      <w:r w:rsidRPr="006922F5">
        <w:t>La ley establecerá aquella información que se considere reservada o confidencial.</w:t>
      </w:r>
    </w:p>
    <w:p w14:paraId="3441E2D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EA79EB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su parte, la Constitución Política del Estado Libre y Soberano de México, en su artículo 5°, dispone en su parte conducente, lo siguiente:</w:t>
      </w:r>
    </w:p>
    <w:p w14:paraId="5F80485D"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76503FB" w14:textId="309AFCD9" w:rsidR="00A970D5" w:rsidRDefault="00A970D5" w:rsidP="006922F5">
      <w:pPr>
        <w:pStyle w:val="Fundamentos"/>
      </w:pPr>
      <w:r w:rsidRPr="006922F5">
        <w:rPr>
          <w:b/>
          <w:bCs/>
        </w:rPr>
        <w:t>Artículo 5.</w:t>
      </w:r>
      <w:r w:rsidRPr="006922F5">
        <w:t xml:space="preserve"> </w:t>
      </w:r>
      <w:r w:rsidR="00B62533">
        <w:t>[</w:t>
      </w:r>
      <w:r w:rsidRPr="006922F5">
        <w:t>…</w:t>
      </w:r>
      <w:r w:rsidR="00B62533">
        <w:t>]</w:t>
      </w:r>
    </w:p>
    <w:p w14:paraId="05B24073" w14:textId="77777777" w:rsidR="00B62533" w:rsidRPr="006922F5" w:rsidRDefault="00B62533" w:rsidP="006922F5">
      <w:pPr>
        <w:pStyle w:val="Fundamentos"/>
      </w:pPr>
    </w:p>
    <w:p w14:paraId="5956991C" w14:textId="77777777" w:rsidR="00A970D5" w:rsidRPr="006922F5" w:rsidRDefault="00A970D5" w:rsidP="006922F5">
      <w:pPr>
        <w:pStyle w:val="Fundamentos"/>
      </w:pPr>
      <w:r w:rsidRPr="006922F5">
        <w:t xml:space="preserve">El derecho a la información será garantizado por el Estado. La ley establecerá las previsiones que permitan asegurar la protección, el respeto y la difusión de este derecho. </w:t>
      </w:r>
    </w:p>
    <w:p w14:paraId="6A3CBAB6" w14:textId="77777777" w:rsidR="00A970D5" w:rsidRPr="006922F5" w:rsidRDefault="00A970D5" w:rsidP="006922F5">
      <w:pPr>
        <w:pStyle w:val="Fundamentos"/>
      </w:pPr>
    </w:p>
    <w:p w14:paraId="36D3B567" w14:textId="77777777" w:rsidR="00A970D5" w:rsidRPr="006922F5" w:rsidRDefault="42D6076D" w:rsidP="006922F5">
      <w:pPr>
        <w:pStyle w:val="Fundamentos"/>
      </w:pPr>
      <w:r w:rsidRPr="42D6076D">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2E30FB9" w14:textId="77777777" w:rsidR="00A970D5" w:rsidRPr="006922F5" w:rsidRDefault="00A970D5" w:rsidP="006922F5">
      <w:pPr>
        <w:pStyle w:val="Fundamentos"/>
      </w:pPr>
    </w:p>
    <w:p w14:paraId="0BDF2E36" w14:textId="77777777" w:rsidR="00A970D5" w:rsidRPr="006922F5" w:rsidRDefault="00A970D5" w:rsidP="006922F5">
      <w:pPr>
        <w:pStyle w:val="Fundamentos"/>
      </w:pPr>
      <w:r w:rsidRPr="006922F5">
        <w:t>Este derecho se regirá por los principios y bases siguientes:</w:t>
      </w:r>
    </w:p>
    <w:p w14:paraId="0BFC86CA" w14:textId="77777777" w:rsidR="00A970D5" w:rsidRPr="006922F5" w:rsidRDefault="00A970D5" w:rsidP="006922F5">
      <w:pPr>
        <w:pStyle w:val="Fundamentos"/>
      </w:pPr>
    </w:p>
    <w:p w14:paraId="71CBBD8F" w14:textId="77777777" w:rsidR="00A970D5" w:rsidRPr="006922F5" w:rsidRDefault="00A970D5" w:rsidP="006922F5">
      <w:pPr>
        <w:pStyle w:val="Fundamentos"/>
      </w:pPr>
      <w:r w:rsidRPr="006922F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0341069" w14:textId="77777777" w:rsidR="00A970D5" w:rsidRPr="006922F5" w:rsidRDefault="00A970D5" w:rsidP="006922F5">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5866508E" w14:textId="77777777" w:rsidR="00A970D5" w:rsidRPr="006922F5" w:rsidRDefault="42D6076D" w:rsidP="42D6076D">
      <w:pPr>
        <w:pStyle w:val="Fundamentos"/>
        <w:rPr>
          <w:lang w:val="es-ES"/>
        </w:rPr>
      </w:pPr>
      <w:r w:rsidRPr="42D6076D">
        <w:rPr>
          <w:lang w:val="es-ES"/>
        </w:rPr>
        <w:t>III. Toda persona, sin necesidad de acreditar interés alguno o justificar su utilización, tendrá acceso gratuito a la información pública, a sus datos personales o a la rectificación de éstos.</w:t>
      </w:r>
    </w:p>
    <w:p w14:paraId="682D2B34" w14:textId="77777777" w:rsidR="00A970D5" w:rsidRPr="006922F5" w:rsidRDefault="00A970D5" w:rsidP="006922F5">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27DF5F01" w14:textId="77777777" w:rsidR="00A970D5" w:rsidRPr="006922F5" w:rsidRDefault="00A970D5" w:rsidP="006922F5">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F4C7F88" w14:textId="77777777" w:rsidR="00A970D5" w:rsidRPr="006922F5" w:rsidRDefault="00A970D5" w:rsidP="006922F5">
      <w:pPr>
        <w:pStyle w:val="Fundamentos"/>
      </w:pPr>
      <w:r w:rsidRPr="006922F5">
        <w:t xml:space="preserve">VI. Los sujetos obligados deberán preservar sus documentos en archivos administrativos actualizados y publicarán, a través de los medios electrónicos disponibles, la información </w:t>
      </w:r>
      <w:r w:rsidRPr="006922F5">
        <w:lastRenderedPageBreak/>
        <w:t>completa y actualizada sobre el ejercicio de los recursos públicos y los indicadores que permitan rendir cuenta del cumplimiento de sus objetivos y los resultados obtenidos.</w:t>
      </w:r>
    </w:p>
    <w:p w14:paraId="74C559E6" w14:textId="77777777" w:rsidR="00A970D5" w:rsidRPr="006922F5" w:rsidRDefault="42D6076D" w:rsidP="42D6076D">
      <w:pPr>
        <w:pStyle w:val="Fundamentos"/>
        <w:rPr>
          <w:lang w:val="es-ES"/>
        </w:rPr>
      </w:pPr>
      <w:r w:rsidRPr="42D6076D">
        <w:rPr>
          <w:lang w:val="es-ES"/>
        </w:rPr>
        <w:t>VII. La ley reglamentaria, determinará la manera en que los sujetos obligados deberán hacer pública la información relativa a los recursos públicos que entreguen a personas físicas o jurídicas colectivas.</w:t>
      </w:r>
    </w:p>
    <w:p w14:paraId="5216B00F"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1EAED8AE" w14:textId="3421E458" w:rsidR="00C82268" w:rsidRPr="006922F5" w:rsidRDefault="00C82268" w:rsidP="006922F5">
      <w:pPr>
        <w:rPr>
          <w:rFonts w:eastAsia="Palatino Linotype" w:cs="Palatino Linotype"/>
          <w:szCs w:val="24"/>
        </w:rPr>
      </w:pPr>
      <w:r w:rsidRPr="006922F5">
        <w:rPr>
          <w:rFonts w:eastAsia="Palatino Linotype" w:cs="Palatino Linotype"/>
          <w:szCs w:val="24"/>
        </w:rPr>
        <w:t xml:space="preserve">En ese orden de ideas, la Ley de Transparencia y Acceso a la Información Pública del Estado de México y Municipios, prevé en su artículo 23, fracción </w:t>
      </w:r>
      <w:r w:rsidR="00754A30" w:rsidRPr="006922F5">
        <w:rPr>
          <w:rFonts w:eastAsia="Palatino Linotype" w:cs="Palatino Linotype"/>
          <w:szCs w:val="24"/>
        </w:rPr>
        <w:t>I</w:t>
      </w:r>
      <w:r w:rsidRPr="006922F5">
        <w:rPr>
          <w:rFonts w:eastAsia="Palatino Linotype" w:cs="Palatino Linotype"/>
          <w:szCs w:val="24"/>
        </w:rPr>
        <w:t>, lo siguiente:</w:t>
      </w:r>
    </w:p>
    <w:p w14:paraId="34BB49C7" w14:textId="77777777" w:rsidR="00C82268" w:rsidRPr="006922F5" w:rsidRDefault="00C82268" w:rsidP="006922F5">
      <w:pPr>
        <w:rPr>
          <w:rFonts w:eastAsia="Palatino Linotype" w:cs="Palatino Linotype"/>
          <w:szCs w:val="24"/>
        </w:rPr>
      </w:pPr>
    </w:p>
    <w:p w14:paraId="100A2479" w14:textId="77777777" w:rsidR="00C82268" w:rsidRPr="006922F5" w:rsidRDefault="00C82268" w:rsidP="006922F5">
      <w:pPr>
        <w:pStyle w:val="Fundamentos"/>
      </w:pPr>
      <w:r w:rsidRPr="006922F5">
        <w:rPr>
          <w:b/>
        </w:rPr>
        <w:t>Artículo 23.</w:t>
      </w:r>
      <w:r w:rsidRPr="006922F5">
        <w:t xml:space="preserve"> Son sujetos obligados a transparentar y permitir el acceso a su información y proteger los datos personales que obren en su poder:</w:t>
      </w:r>
    </w:p>
    <w:p w14:paraId="7025ECE0" w14:textId="3919AEF0" w:rsidR="00C82268" w:rsidRPr="006922F5" w:rsidRDefault="00C82268" w:rsidP="006922F5">
      <w:pPr>
        <w:pStyle w:val="Fundamentos"/>
      </w:pPr>
    </w:p>
    <w:p w14:paraId="79FD530B" w14:textId="25769B01" w:rsidR="00C82268" w:rsidRPr="006922F5" w:rsidRDefault="00C82268" w:rsidP="006922F5">
      <w:pPr>
        <w:pStyle w:val="Fundamentos"/>
      </w:pPr>
      <w:r w:rsidRPr="006922F5">
        <w:rPr>
          <w:b/>
          <w:bCs/>
        </w:rPr>
        <w:t>I.</w:t>
      </w:r>
      <w:r w:rsidR="00BA7C85">
        <w:rPr>
          <w:b/>
          <w:bCs/>
        </w:rPr>
        <w:t xml:space="preserve"> </w:t>
      </w:r>
      <w:r w:rsidR="00FC5B1D">
        <w:t>El</w:t>
      </w:r>
      <w:r w:rsidR="001530E5" w:rsidRPr="006922F5">
        <w:t xml:space="preserve"> </w:t>
      </w:r>
      <w:r w:rsidR="00FC5B1D" w:rsidRPr="00FC5B1D">
        <w:t>Poder Ejecutivo del Estado de México, las dependencias, organismos auxiliares, órganos, entidades, fideicomisos y fondos públicos, así como la Procuraduría General de Justicia</w:t>
      </w:r>
      <w:r w:rsidR="00754A30" w:rsidRPr="006922F5">
        <w:t>;</w:t>
      </w:r>
    </w:p>
    <w:p w14:paraId="0667CF00" w14:textId="0834834B" w:rsidR="00C82268" w:rsidRPr="006922F5" w:rsidRDefault="00442734" w:rsidP="006922F5">
      <w:pPr>
        <w:pStyle w:val="Fundamentos"/>
      </w:pPr>
      <w:r>
        <w:t>[</w:t>
      </w:r>
      <w:r w:rsidR="00C82268" w:rsidRPr="006922F5">
        <w:t>…</w:t>
      </w:r>
      <w:r>
        <w:t>]</w:t>
      </w:r>
    </w:p>
    <w:p w14:paraId="458B21C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9B6DDE" w14:textId="1C6A8C43" w:rsidR="00A970D5" w:rsidRPr="006922F5" w:rsidRDefault="00A970D5" w:rsidP="00177F85">
      <w:r w:rsidRPr="006922F5">
        <w:t xml:space="preserve">Es así </w:t>
      </w:r>
      <w:r w:rsidR="00D574A2" w:rsidRPr="006922F5">
        <w:t>como</w:t>
      </w:r>
      <w:r w:rsidRPr="006922F5">
        <w:t>,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6D29552" w14:textId="77777777" w:rsidR="00A970D5" w:rsidRPr="006922F5" w:rsidRDefault="00A970D5" w:rsidP="00177F85"/>
    <w:p w14:paraId="5A732356" w14:textId="48BEF638" w:rsidR="00D0777D" w:rsidRDefault="00A970D5" w:rsidP="00D0777D">
      <w:pPr>
        <w:ind w:left="-20" w:right="-20"/>
      </w:pPr>
      <w:r w:rsidRPr="006922F5">
        <w:t xml:space="preserve">En segundo término, </w:t>
      </w:r>
      <w:r w:rsidR="00D0777D" w:rsidRPr="2CE7142E">
        <w:rPr>
          <w:rFonts w:eastAsia="Palatino Linotype" w:cs="Palatino Linotype"/>
          <w:lang w:val="es-ES"/>
        </w:rPr>
        <w:t xml:space="preserve">se debe enfatizar que el Sujeto Obligado no negó contar con la información solicitada; por el contrario, remitió diversos documentos </w:t>
      </w:r>
      <w:r w:rsidR="00D0777D">
        <w:rPr>
          <w:rFonts w:eastAsia="Palatino Linotype" w:cs="Palatino Linotype"/>
          <w:lang w:val="es-ES"/>
        </w:rPr>
        <w:t xml:space="preserve">incluyendo el Certificado de Doctorado del servidor público referido en la solicitud. </w:t>
      </w:r>
      <w:r w:rsidR="00D0777D" w:rsidRPr="2CE7142E">
        <w:rPr>
          <w:rFonts w:eastAsia="Palatino Linotype" w:cs="Palatino Linotype"/>
          <w:lang w:val="es-ES"/>
        </w:rPr>
        <w:t xml:space="preserve">Por tanto, se debe entender que el Sujeto Obligado cuenta con las atribuciones, competencias o facultades para generar, poseer o administrar la información solicitada; esto dado que aceptó expresamente que cuenta con dichos documentos en sus archivos, por ende, es dable </w:t>
      </w:r>
      <w:r w:rsidR="00D0777D" w:rsidRPr="2CE7142E">
        <w:rPr>
          <w:rFonts w:eastAsia="Palatino Linotype" w:cs="Palatino Linotype"/>
          <w:lang w:val="es-ES"/>
        </w:rPr>
        <w:lastRenderedPageBreak/>
        <w:t>omitir el estudio respecto de la fuente obligación para generar, poseer o administrar la información solicitada.</w:t>
      </w:r>
    </w:p>
    <w:p w14:paraId="0E1F70DD" w14:textId="77777777" w:rsidR="00D0777D" w:rsidRDefault="00D0777D" w:rsidP="00D0777D">
      <w:pPr>
        <w:ind w:left="-20" w:right="-20"/>
      </w:pPr>
      <w:r w:rsidRPr="2CE7142E">
        <w:rPr>
          <w:rFonts w:eastAsia="Palatino Linotype" w:cs="Palatino Linotype"/>
          <w:lang w:val="es-ES"/>
        </w:rPr>
        <w:t xml:space="preserve"> </w:t>
      </w:r>
    </w:p>
    <w:p w14:paraId="673980DC" w14:textId="77777777" w:rsidR="00D0777D" w:rsidRDefault="00D0777D" w:rsidP="00D0777D">
      <w:pPr>
        <w:ind w:left="-20" w:right="-20"/>
      </w:pPr>
      <w:r w:rsidRPr="2CE7142E">
        <w:rPr>
          <w:rFonts w:eastAsia="Palatino Linotype" w:cs="Palatino Linotype"/>
          <w:lang w:val="es-ES"/>
        </w:rPr>
        <w:t>Cabe recordar que el estudio de la naturaleza jurídica tiene por objeto determinar si la información requerida es generada, poseída o administrada por los sujetos obligados; por lo que, en el caso en concreto, en virtud de que el Sujeto Obligado asumió contar con dicha información, resulta redundante realizar el estudio correspondiente, y a nada práctico conduciría llevar a cabo dicho estudio.</w:t>
      </w:r>
    </w:p>
    <w:p w14:paraId="64D99035" w14:textId="50C61727" w:rsidR="00DD59D1" w:rsidRDefault="00DD59D1" w:rsidP="002D1E08"/>
    <w:p w14:paraId="097E30AD" w14:textId="710F5113" w:rsidR="00DD59D1" w:rsidRDefault="00D0777D" w:rsidP="002D1E08">
      <w:pPr>
        <w:rPr>
          <w:rFonts w:eastAsia="Palatino Linotype" w:cs="Palatino Linotype"/>
          <w:color w:val="000000"/>
          <w:lang w:val="es-MX"/>
        </w:rPr>
      </w:pPr>
      <w:r>
        <w:t xml:space="preserve">Ahora bien, se tiene que el Recurrente expresó su inconformidad debido a que consideró que no se le entregó la información solicitada; sin embargo, como se señaló en párrafos anteriores, el Sujeto Obligado hizo entrega de la versión pública del Certificado de Doctorado en Finanzas emitido por </w:t>
      </w:r>
      <w:r>
        <w:rPr>
          <w:rFonts w:eastAsia="Palatino Linotype" w:cs="Palatino Linotype"/>
          <w:color w:val="000000"/>
          <w:lang w:val="es-MX"/>
        </w:rPr>
        <w:t>Universidad de Poitiers y el Ministerio de Educación Superior e Investigación de la República de Francia</w:t>
      </w:r>
      <w:r w:rsidR="00A745B8">
        <w:rPr>
          <w:rFonts w:eastAsia="Palatino Linotype" w:cs="Palatino Linotype"/>
          <w:color w:val="000000"/>
          <w:lang w:val="es-MX"/>
        </w:rPr>
        <w:t>.</w:t>
      </w:r>
    </w:p>
    <w:p w14:paraId="73A6359E" w14:textId="77777777" w:rsidR="00A745B8" w:rsidRDefault="00A745B8" w:rsidP="002D1E08">
      <w:pPr>
        <w:rPr>
          <w:rFonts w:eastAsia="Palatino Linotype" w:cs="Palatino Linotype"/>
          <w:color w:val="000000"/>
          <w:lang w:val="es-MX"/>
        </w:rPr>
      </w:pPr>
    </w:p>
    <w:p w14:paraId="142FF7E2" w14:textId="77777777" w:rsidR="00A745B8" w:rsidRPr="0044449B" w:rsidRDefault="00A745B8" w:rsidP="00A745B8">
      <w:pPr>
        <w:contextualSpacing/>
        <w:rPr>
          <w:rFonts w:eastAsia="Palatino Linotype" w:cs="Palatino Linotype"/>
          <w:color w:val="000000"/>
        </w:rPr>
      </w:pPr>
      <w:r>
        <w:rPr>
          <w:rFonts w:eastAsia="Palatino Linotype" w:cs="Palatino Linotype"/>
          <w:color w:val="000000"/>
          <w:lang w:val="es-MX"/>
        </w:rPr>
        <w:t xml:space="preserve">En ese sentido, es dable traer a colación lo dispuesto por los artículos </w:t>
      </w:r>
      <w:r w:rsidRPr="0044449B">
        <w:rPr>
          <w:rFonts w:eastAsia="Palatino Linotype" w:cs="Palatino Linotype"/>
          <w:color w:val="000000"/>
        </w:rPr>
        <w:t>4, 12 y 24 último párrafo de la Ley de Transparencia local, en los que se dispone lo siguiente:</w:t>
      </w:r>
    </w:p>
    <w:p w14:paraId="0F45574C" w14:textId="77777777" w:rsidR="00A745B8" w:rsidRPr="0044449B" w:rsidRDefault="00A745B8" w:rsidP="00A745B8">
      <w:pPr>
        <w:contextualSpacing/>
        <w:rPr>
          <w:rFonts w:eastAsia="Palatino Linotype" w:cs="Palatino Linotype"/>
          <w:color w:val="000000"/>
        </w:rPr>
      </w:pPr>
    </w:p>
    <w:p w14:paraId="7232B471" w14:textId="77777777" w:rsidR="00A745B8" w:rsidRPr="0044449B" w:rsidRDefault="00A745B8" w:rsidP="00A745B8">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i/>
          <w:color w:val="000000"/>
          <w:sz w:val="22"/>
        </w:rPr>
        <w:t xml:space="preserve">Artículo 4. </w:t>
      </w:r>
      <w:r w:rsidRPr="0044449B">
        <w:rPr>
          <w:rFonts w:eastAsia="Palatino Linotype" w:cs="Palatino Linotype"/>
          <w:i/>
          <w:color w:val="000000"/>
          <w:sz w:val="22"/>
        </w:rPr>
        <w:t>El derecho humano de acceso a la información pública es la prerrogativa de las personas para buscar, difundir, investigar, recabar, recibir y solicitar información pública, sin necesidad de acreditar personalidad ni interés jurídico.</w:t>
      </w:r>
    </w:p>
    <w:p w14:paraId="1E415398" w14:textId="77777777" w:rsidR="00A745B8" w:rsidRPr="0044449B" w:rsidRDefault="00A745B8" w:rsidP="00A745B8">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4B30A5BE" w14:textId="77777777" w:rsidR="00A745B8" w:rsidRPr="0044449B" w:rsidRDefault="1AB54934" w:rsidP="1AB54934">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1AB54934">
        <w:rPr>
          <w:rFonts w:eastAsia="Palatino Linotype" w:cs="Palatino Linotype"/>
          <w:b/>
          <w:bCs/>
          <w:i/>
          <w:iCs/>
          <w:color w:val="000000" w:themeColor="text1"/>
          <w:sz w:val="22"/>
          <w:u w:val="single"/>
          <w:lang w:val="es-ES"/>
        </w:rPr>
        <w:t>Toda la información generada, obtenida, adquirida, transformada, administrada o en posesión de los sujetos obligados es pública y accesible de manera permanente a cualquier persona</w:t>
      </w:r>
      <w:r w:rsidRPr="1AB54934">
        <w:rPr>
          <w:rFonts w:eastAsia="Palatino Linotype" w:cs="Palatino Linotype"/>
          <w:i/>
          <w:iCs/>
          <w:color w:val="000000" w:themeColor="text1"/>
          <w:sz w:val="22"/>
          <w:lang w:val="es-ES"/>
        </w:rPr>
        <w:t xml:space="preserve">, en los términos y condiciones que se establezcan en los tratados internacionales de los que el Estado mexicano sea parte, en la Ley General, la presente Ley y demás disposiciones de la materia, privilegiando el principio de máxima publicidad de la </w:t>
      </w:r>
      <w:r w:rsidRPr="1AB54934">
        <w:rPr>
          <w:rFonts w:eastAsia="Palatino Linotype" w:cs="Palatino Linotype"/>
          <w:i/>
          <w:iCs/>
          <w:color w:val="000000" w:themeColor="text1"/>
          <w:sz w:val="22"/>
          <w:lang w:val="es-ES"/>
        </w:rPr>
        <w:lastRenderedPageBreak/>
        <w:t>información. Solo podrá ser clasificada excepcionalmente como reservada temporalmente por razones de interés público, en los términos de las causas legítimas y estrictamente necesarias previstas por esta Ley.</w:t>
      </w:r>
    </w:p>
    <w:p w14:paraId="2453345B" w14:textId="77777777" w:rsidR="00A745B8" w:rsidRPr="0044449B" w:rsidRDefault="00A745B8" w:rsidP="00A745B8">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270C41BB" w14:textId="77777777" w:rsidR="00A745B8" w:rsidRPr="0044449B" w:rsidRDefault="00A745B8" w:rsidP="00A745B8">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i/>
          <w:color w:val="000000"/>
          <w:sz w:val="22"/>
        </w:rPr>
        <w:t>Los sujetos obligados deben poner en práctica, políticas y programas de acceso a la información que se apeguen a criterios de publicidad, veracidad, oportunidad, precisión y suficiencia en beneficio de los solicitantes.</w:t>
      </w:r>
    </w:p>
    <w:p w14:paraId="1C425F07" w14:textId="77777777" w:rsidR="00A745B8" w:rsidRPr="0044449B" w:rsidRDefault="00A745B8" w:rsidP="00A745B8">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39445CF2" w14:textId="77777777" w:rsidR="00A745B8" w:rsidRPr="0044449B" w:rsidRDefault="00A745B8" w:rsidP="00A745B8">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i/>
          <w:color w:val="000000"/>
          <w:sz w:val="22"/>
        </w:rPr>
        <w:t xml:space="preserve">Artículo 12. </w:t>
      </w:r>
      <w:r w:rsidRPr="0044449B">
        <w:rPr>
          <w:rFonts w:eastAsia="Palatino Linotype" w:cs="Palatino Linotype"/>
          <w:i/>
          <w:color w:val="000000"/>
          <w:sz w:val="22"/>
        </w:rPr>
        <w:t>Quienes generen, recopilen, administren, manejen, procesen, archiven o conserven información pública serán responsables de la misma en los términos de las disposiciones jurídicas aplicables.</w:t>
      </w:r>
    </w:p>
    <w:p w14:paraId="0EAE7BBF" w14:textId="77777777" w:rsidR="00A745B8" w:rsidRPr="0044449B" w:rsidRDefault="00A745B8" w:rsidP="00A745B8">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56CDFAF8" w14:textId="77777777" w:rsidR="00A745B8" w:rsidRPr="0044449B" w:rsidRDefault="1AB54934" w:rsidP="1AB54934">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1AB54934">
        <w:rPr>
          <w:rFonts w:eastAsia="Palatino Linotype" w:cs="Palatino Linotype"/>
          <w:b/>
          <w:bCs/>
          <w:i/>
          <w:iCs/>
          <w:color w:val="000000" w:themeColor="text1"/>
          <w:sz w:val="22"/>
          <w:u w:val="single"/>
          <w:lang w:val="es-ES"/>
        </w:rPr>
        <w:t>Los sujetos obligados sólo proporcionarán la información pública que se les requiera y que obre en sus archivos y en el estado en que ésta se encuentre</w:t>
      </w:r>
      <w:r w:rsidRPr="1AB54934">
        <w:rPr>
          <w:rFonts w:eastAsia="Palatino Linotype" w:cs="Palatino Linotype"/>
          <w:i/>
          <w:iCs/>
          <w:color w:val="000000" w:themeColor="text1"/>
          <w:sz w:val="22"/>
          <w:lang w:val="es-ES"/>
        </w:rPr>
        <w:t>. La obligación de proporcionar información no comprende el procesamiento de la misma, ni el presentarla conforme al interés del solicitante; no estarán obligados a generarla, resumirla, efectuar cálculos o practicar investigaciones.</w:t>
      </w:r>
    </w:p>
    <w:p w14:paraId="3721D8DB" w14:textId="77777777" w:rsidR="00A745B8" w:rsidRPr="0044449B" w:rsidRDefault="00A745B8" w:rsidP="00A745B8">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28891E74" w14:textId="77777777" w:rsidR="00A745B8" w:rsidRPr="0044449B" w:rsidRDefault="00A745B8" w:rsidP="00A745B8">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rPr>
        <w:t>Artículo 24.</w:t>
      </w:r>
      <w:r w:rsidRPr="0044449B">
        <w:rPr>
          <w:rFonts w:eastAsia="Palatino Linotype" w:cs="Palatino Linotype"/>
          <w:i/>
          <w:color w:val="000000"/>
          <w:sz w:val="22"/>
        </w:rPr>
        <w:t xml:space="preserve"> […]</w:t>
      </w:r>
    </w:p>
    <w:p w14:paraId="2F621A43" w14:textId="77777777" w:rsidR="00A745B8" w:rsidRPr="0044449B" w:rsidRDefault="00A745B8" w:rsidP="00A745B8">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6196592D" w14:textId="77777777" w:rsidR="00A745B8" w:rsidRPr="0044449B" w:rsidRDefault="00A745B8" w:rsidP="00A745B8">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i/>
          <w:color w:val="000000"/>
          <w:sz w:val="22"/>
        </w:rPr>
        <w:t>Los sujetos obligados solo proporcionarán la información pública que generen, administren o posean en el ejercicio de sus atribuciones.</w:t>
      </w:r>
    </w:p>
    <w:p w14:paraId="5FE7EF35" w14:textId="77777777" w:rsidR="00A745B8" w:rsidRPr="0044449B" w:rsidRDefault="00A745B8" w:rsidP="00A745B8">
      <w:pPr>
        <w:contextualSpacing/>
        <w:rPr>
          <w:rFonts w:eastAsia="Palatino Linotype" w:cs="Palatino Linotype"/>
          <w:color w:val="000000"/>
        </w:rPr>
      </w:pPr>
    </w:p>
    <w:p w14:paraId="5FD0B89E" w14:textId="4E0F2A87" w:rsidR="00A745B8" w:rsidRPr="0044449B" w:rsidRDefault="00A745B8" w:rsidP="00A745B8">
      <w:pPr>
        <w:contextualSpacing/>
        <w:rPr>
          <w:rFonts w:eastAsia="Palatino Linotype" w:cs="Palatino Linotype"/>
          <w:color w:val="000000"/>
          <w:lang w:val="es-ES"/>
        </w:rPr>
      </w:pPr>
      <w:r w:rsidRPr="0044449B">
        <w:rPr>
          <w:rFonts w:eastAsia="Palatino Linotype" w:cs="Palatino Linotype"/>
          <w:color w:val="000000"/>
          <w:lang w:val="es-ES"/>
        </w:rPr>
        <w:t xml:space="preserve">De los preceptos en cita se desprende que toda la información que los sujetos obligados generen, posean o administren en el ejercicio de sus atribuciones, competencias o facultades es pública, así como que se encuentran constreñidos a hacer entrega de la información que les sea solicitada, que obre en sus archivos y en el estado en el que esta se encuentre, sin estar en la obligación de </w:t>
      </w:r>
      <w:r>
        <w:rPr>
          <w:rFonts w:eastAsia="Palatino Linotype" w:cs="Palatino Linotype"/>
          <w:color w:val="000000"/>
          <w:lang w:val="es-ES"/>
        </w:rPr>
        <w:t>presentarla conforme al interés de los solicitantes.</w:t>
      </w:r>
    </w:p>
    <w:p w14:paraId="6547629B" w14:textId="77777777" w:rsidR="00A745B8" w:rsidRPr="0044449B" w:rsidRDefault="00A745B8" w:rsidP="00A745B8">
      <w:pPr>
        <w:contextualSpacing/>
        <w:rPr>
          <w:rFonts w:eastAsia="Palatino Linotype" w:cs="Palatino Linotype"/>
          <w:color w:val="000000"/>
        </w:rPr>
      </w:pPr>
    </w:p>
    <w:p w14:paraId="7E9ED302" w14:textId="77777777" w:rsidR="00A745B8" w:rsidRPr="0044449B" w:rsidRDefault="00A745B8" w:rsidP="00A745B8">
      <w:pPr>
        <w:rPr>
          <w:rFonts w:cs="Times New Roman"/>
        </w:rPr>
      </w:pPr>
      <w:r w:rsidRPr="0044449B">
        <w:rPr>
          <w:rFonts w:eastAsia="Palatino Linotype" w:cs="Palatino Linotype"/>
          <w:color w:val="000000"/>
        </w:rPr>
        <w:t xml:space="preserve">De tal forma que se debe señalar que </w:t>
      </w:r>
      <w:r w:rsidRPr="0044449B">
        <w:rPr>
          <w:rFonts w:eastAsia="Times New Roman" w:cs="Times New Roman"/>
        </w:rPr>
        <w:t xml:space="preserve">los sujetos obligados </w:t>
      </w:r>
      <w:r w:rsidRPr="0044449B">
        <w:rPr>
          <w:rFonts w:eastAsia="Times New Roman" w:cs="Times New Roman"/>
          <w:b/>
        </w:rPr>
        <w:t xml:space="preserve">no se encuentren constreñidos a generar documentos </w:t>
      </w:r>
      <w:r w:rsidRPr="0044449B">
        <w:rPr>
          <w:rFonts w:eastAsia="Times New Roman" w:cs="Times New Roman"/>
          <w:b/>
          <w:i/>
        </w:rPr>
        <w:t>ad hoc</w:t>
      </w:r>
      <w:r w:rsidRPr="0044449B">
        <w:rPr>
          <w:rFonts w:eastAsia="Times New Roman" w:cs="Times New Roman"/>
          <w:b/>
        </w:rPr>
        <w:t xml:space="preserve"> para satisfacer los requerimientos planteados por los </w:t>
      </w:r>
      <w:r w:rsidRPr="0044449B">
        <w:rPr>
          <w:rFonts w:eastAsia="Times New Roman" w:cs="Times New Roman"/>
          <w:b/>
        </w:rPr>
        <w:lastRenderedPageBreak/>
        <w:t>solicitantes</w:t>
      </w:r>
      <w:r w:rsidRPr="0044449B">
        <w:rPr>
          <w:rFonts w:eastAsia="Times New Roman" w:cs="Times New Roman"/>
        </w:rPr>
        <w:t xml:space="preserve">, tal como se establece en el </w:t>
      </w:r>
      <w:r w:rsidRPr="0044449B">
        <w:rPr>
          <w:rFonts w:cs="Times New Roman"/>
        </w:rPr>
        <w:t>Criterio 03/17 emitido por el Instituto Nacional de Transparencia, Acceso a la Información y Protección de Datos Personales, que a la letra dispone lo siguiente:</w:t>
      </w:r>
    </w:p>
    <w:p w14:paraId="2E11F9DA" w14:textId="77777777" w:rsidR="00A745B8" w:rsidRPr="0044449B" w:rsidRDefault="00A745B8" w:rsidP="00A745B8">
      <w:pPr>
        <w:rPr>
          <w:rFonts w:cs="Times New Roman"/>
        </w:rPr>
      </w:pPr>
    </w:p>
    <w:p w14:paraId="02AAD912" w14:textId="77777777" w:rsidR="00A745B8" w:rsidRPr="0044449B" w:rsidRDefault="00A745B8" w:rsidP="00A745B8">
      <w:pPr>
        <w:spacing w:line="240" w:lineRule="auto"/>
        <w:ind w:left="567" w:right="616"/>
        <w:rPr>
          <w:rFonts w:cs="Times New Roman"/>
          <w:i/>
          <w:sz w:val="22"/>
        </w:rPr>
      </w:pPr>
      <w:r w:rsidRPr="0044449B">
        <w:rPr>
          <w:rFonts w:cs="Times New Roman"/>
          <w:b/>
          <w:i/>
          <w:sz w:val="22"/>
        </w:rPr>
        <w:t xml:space="preserve">No existe obligación de elaborar documentos </w:t>
      </w:r>
      <w:r w:rsidRPr="0044449B">
        <w:rPr>
          <w:rFonts w:cs="Times New Roman"/>
          <w:b/>
          <w:sz w:val="22"/>
        </w:rPr>
        <w:t>ad hoc</w:t>
      </w:r>
      <w:r w:rsidRPr="0044449B">
        <w:rPr>
          <w:rFonts w:cs="Times New Roman"/>
          <w:b/>
          <w:i/>
          <w:sz w:val="22"/>
        </w:rPr>
        <w:t xml:space="preserve"> para atender las solicitudes de acceso a la información. </w:t>
      </w:r>
      <w:r w:rsidRPr="0044449B">
        <w:rPr>
          <w:rFonts w:cs="Times New Roman"/>
          <w:i/>
          <w:sz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w:t>
      </w:r>
      <w:r w:rsidRPr="0044449B">
        <w:rPr>
          <w:rFonts w:cs="Times New Roman"/>
          <w:sz w:val="22"/>
        </w:rPr>
        <w:t>ad hoc</w:t>
      </w:r>
      <w:r w:rsidRPr="0044449B">
        <w:rPr>
          <w:rFonts w:cs="Times New Roman"/>
          <w:i/>
          <w:sz w:val="22"/>
        </w:rPr>
        <w:t xml:space="preserve"> para atender las solicitudes de información.</w:t>
      </w:r>
    </w:p>
    <w:p w14:paraId="6F5635D8" w14:textId="77777777" w:rsidR="00A745B8" w:rsidRPr="0044449B" w:rsidRDefault="00A745B8" w:rsidP="00A745B8">
      <w:pPr>
        <w:rPr>
          <w:rFonts w:cs="Times New Roman"/>
        </w:rPr>
      </w:pPr>
    </w:p>
    <w:p w14:paraId="4A63E802" w14:textId="42CBD812" w:rsidR="00A745B8" w:rsidRDefault="00A745B8" w:rsidP="002D1E08">
      <w:r>
        <w:t xml:space="preserve">De tal modo que se colige que al proporcionar el certificado de doctorado se </w:t>
      </w:r>
      <w:r w:rsidR="003859F1">
        <w:t>hizo entrega del documento que el área competente resguarda en sus archivos; asimismo, al no existir ninguna disposición jurídica que constriña al Sujeto Obligado a contar con toda la documentación solicitada por el hoy Recurrente, basta con que haga entrega del documento que acredite el último grado de estudios del servidor público referido para tener por colmada la pretensión del particular.</w:t>
      </w:r>
    </w:p>
    <w:p w14:paraId="491E1425" w14:textId="77777777" w:rsidR="00DD59D1" w:rsidRDefault="00DD59D1" w:rsidP="002D1E08"/>
    <w:p w14:paraId="590A9805" w14:textId="7FFAC432" w:rsidR="003859F1" w:rsidRDefault="003859F1" w:rsidP="003859F1">
      <w:pPr>
        <w:pBdr>
          <w:top w:val="nil"/>
          <w:left w:val="nil"/>
          <w:bottom w:val="nil"/>
          <w:right w:val="nil"/>
          <w:between w:val="nil"/>
        </w:pBdr>
        <w:contextualSpacing/>
        <w:rPr>
          <w:rFonts w:eastAsia="Palatino Linotype" w:cs="Palatino Linotype"/>
          <w:color w:val="000000"/>
          <w:lang w:val="es-ES"/>
        </w:rPr>
      </w:pPr>
      <w:r>
        <w:rPr>
          <w:rFonts w:eastAsia="Palatino Linotype" w:cs="Palatino Linotype"/>
          <w:color w:val="000000"/>
          <w:lang w:val="es-ES"/>
        </w:rPr>
        <w:t>En el mismo sentido</w:t>
      </w:r>
      <w:r w:rsidRPr="218401C6">
        <w:rPr>
          <w:rFonts w:eastAsia="Palatino Linotype" w:cs="Palatino Linotype"/>
          <w:color w:val="000000"/>
          <w:lang w:val="es-ES"/>
        </w:rPr>
        <w:t xml:space="preserve">, es de destacar que, al haber un pronunciamiento por parte del </w:t>
      </w:r>
      <w:r>
        <w:rPr>
          <w:rFonts w:eastAsia="Palatino Linotype" w:cs="Palatino Linotype"/>
          <w:color w:val="000000"/>
          <w:lang w:val="es-ES"/>
        </w:rPr>
        <w:t>área competente del Sujeto Obligado derivado del ejercicio d</w:t>
      </w:r>
      <w:r w:rsidRPr="218401C6">
        <w:rPr>
          <w:rFonts w:eastAsia="Palatino Linotype" w:cs="Palatino Linotype"/>
          <w:color w:val="000000"/>
          <w:lang w:val="es-ES"/>
        </w:rPr>
        <w:t>e sus atribuciones, este Instituto no está facultado para manifestarse sobre la veracidad de lo afirmado, ya que no existe precepto legal alguna en la Ley de la Materia que permita, vía recurso de revisión, que se pronuncie al respecto.</w:t>
      </w:r>
    </w:p>
    <w:p w14:paraId="21F7AB3B" w14:textId="77777777" w:rsidR="00DD59D1" w:rsidRDefault="00DD59D1" w:rsidP="002D1E08"/>
    <w:p w14:paraId="3570BD77" w14:textId="43CC2AF9" w:rsidR="00DD59D1" w:rsidRDefault="003859F1" w:rsidP="002D1E08">
      <w:r>
        <w:lastRenderedPageBreak/>
        <w:t>Empero, en el presente caso, al analizar el documento presentado por el Sujeto Obligado, se advierte que en dicho certificado se testó información que se considera pública, puesto que se suprimieron las firmas plasmadas por las autoridad</w:t>
      </w:r>
      <w:r w:rsidR="00F77EB0">
        <w:t>es que dan validez al documento, como se observa a continuación:</w:t>
      </w:r>
    </w:p>
    <w:p w14:paraId="0A997597" w14:textId="77777777" w:rsidR="00F77EB0" w:rsidRDefault="00F77EB0" w:rsidP="002D1E08"/>
    <w:p w14:paraId="3C40E13F" w14:textId="1E1060BD" w:rsidR="00F77EB0" w:rsidRDefault="00F77EB0" w:rsidP="002D1E08">
      <w:r w:rsidRPr="00F77EB0">
        <w:rPr>
          <w:noProof/>
          <w:lang w:val="es-MX"/>
        </w:rPr>
        <w:drawing>
          <wp:inline distT="0" distB="0" distL="0" distR="0" wp14:anchorId="755BF6C4" wp14:editId="474E0A30">
            <wp:extent cx="5939790" cy="4246245"/>
            <wp:effectExtent l="0" t="0" r="381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4246245"/>
                    </a:xfrm>
                    <a:prstGeom prst="rect">
                      <a:avLst/>
                    </a:prstGeom>
                  </pic:spPr>
                </pic:pic>
              </a:graphicData>
            </a:graphic>
          </wp:inline>
        </w:drawing>
      </w:r>
    </w:p>
    <w:p w14:paraId="52459EBC" w14:textId="77777777" w:rsidR="003859F1" w:rsidRDefault="003859F1" w:rsidP="002D1E08"/>
    <w:p w14:paraId="53E773C7" w14:textId="5C85D7BF" w:rsidR="003859F1" w:rsidRDefault="00F77EB0" w:rsidP="002D1E08">
      <w:r>
        <w:t>Como se observa, en el documento se suprimieron los datos relativos a la fecha de nacimie</w:t>
      </w:r>
      <w:r w:rsidR="000B4C06">
        <w:t>nto, nombre de los profesores que actuaron como jurado, la firma del titular (en la esquina inferior izquierda), del presidente y del rector de academia.</w:t>
      </w:r>
    </w:p>
    <w:p w14:paraId="15B2A1F1" w14:textId="77777777" w:rsidR="000B4C06" w:rsidRDefault="000B4C06" w:rsidP="002D1E08"/>
    <w:p w14:paraId="00FB4F14" w14:textId="317A6344" w:rsidR="000B4C06" w:rsidRDefault="000B4C06" w:rsidP="1AB54934">
      <w:pPr>
        <w:rPr>
          <w:lang w:val="es-ES"/>
        </w:rPr>
      </w:pPr>
      <w:r w:rsidRPr="1AB54934">
        <w:rPr>
          <w:lang w:val="es-ES"/>
        </w:rPr>
        <w:lastRenderedPageBreak/>
        <w:t xml:space="preserve">Mientras que al reverso del documento, en el que se observa la apostilla del certificado, </w:t>
      </w:r>
      <w:r w:rsidR="00697ED0" w:rsidRPr="1AB54934">
        <w:rPr>
          <w:lang w:val="es-ES"/>
        </w:rPr>
        <w:t>se testaron firmas de personas que no se advierte en qué calidad plasmaron su firma. Al respecto, cabe señalar que la apostilla es definida como una certificación sobre la autenticidad de la firma y la calidad en que actúa el signatario de un documento público, y en su caso la identidad del sello o del timbre del que esté revestido el documento</w:t>
      </w:r>
      <w:r w:rsidR="00697ED0" w:rsidRPr="1AB54934">
        <w:rPr>
          <w:rStyle w:val="Refdenotaalpie"/>
          <w:lang w:val="es-ES"/>
        </w:rPr>
        <w:footnoteReference w:id="3"/>
      </w:r>
      <w:r w:rsidR="00697ED0" w:rsidRPr="1AB54934">
        <w:rPr>
          <w:lang w:val="es-ES"/>
        </w:rPr>
        <w:t>.</w:t>
      </w:r>
    </w:p>
    <w:p w14:paraId="71517F31" w14:textId="77777777" w:rsidR="003859F1" w:rsidRDefault="003859F1" w:rsidP="002D1E08"/>
    <w:p w14:paraId="5E897C33" w14:textId="4B5A560C" w:rsidR="003859F1" w:rsidRDefault="1AB54934" w:rsidP="002D1E08">
      <w:r w:rsidRPr="1AB54934">
        <w:rPr>
          <w:lang w:val="es-ES"/>
        </w:rPr>
        <w:t>Es importante resaltar que en la página de referencia se señaló que, conforme al Convenio de la Haya del 5 de octubre de 1961 Suprimiendo la Exigencia de Legalización de los Documentos Públicos Extranjeros, los Estados Partes designaron autoridades competentes ante las cuales se tramita la apostilla de documentos.</w:t>
      </w:r>
    </w:p>
    <w:p w14:paraId="5B6EA50A" w14:textId="77777777" w:rsidR="003859F1" w:rsidRDefault="003859F1" w:rsidP="002D1E08"/>
    <w:p w14:paraId="3EBE5BC8" w14:textId="1FF60F56" w:rsidR="003859F1" w:rsidRDefault="1AB54934" w:rsidP="002D1E08">
      <w:r w:rsidRPr="1AB54934">
        <w:rPr>
          <w:lang w:val="es-ES"/>
        </w:rPr>
        <w:t>En esa tesitura, se estima que</w:t>
      </w:r>
      <w:r w:rsidR="00CB25F0">
        <w:rPr>
          <w:lang w:val="es-ES"/>
        </w:rPr>
        <w:t>,</w:t>
      </w:r>
      <w:r w:rsidRPr="1AB54934">
        <w:rPr>
          <w:lang w:val="es-ES"/>
        </w:rPr>
        <w:t xml:space="preserve"> si bien es cierto que se protegieron correctamente los datos relativos a la matrícula escolar, fecha de nacimiento, nombres de particulares terceros y firma del titular del documento, también lo es que al testar las firmas que dan validez al certificado de doctora y a la apostilla, se suprimió información que debe ser pública, pues dichas firmas otorgan la debida certeza jurídica al documento proporcionado por el Sujeto Obligado.</w:t>
      </w:r>
    </w:p>
    <w:p w14:paraId="1E3BEB3D" w14:textId="77777777" w:rsidR="00B66056" w:rsidRDefault="00B66056" w:rsidP="002D1E08"/>
    <w:p w14:paraId="7BBC38E1" w14:textId="3BFFE40F" w:rsidR="00B66056" w:rsidRDefault="00B66056" w:rsidP="002D1E08">
      <w:r>
        <w:t>Lo anterior tiene fundamento en lo dispuesto en el artículo 1.8 del Código Administrativo del Estado de México, que a la letra estipula lo siguiente:</w:t>
      </w:r>
    </w:p>
    <w:p w14:paraId="62DCEB30" w14:textId="77777777" w:rsidR="00B66056" w:rsidRDefault="00B66056" w:rsidP="002D1E08"/>
    <w:p w14:paraId="59ABBD71" w14:textId="77777777" w:rsidR="00B66056" w:rsidRDefault="00B66056" w:rsidP="00B66056">
      <w:pPr>
        <w:pStyle w:val="Fundamentos"/>
      </w:pPr>
      <w:r w:rsidRPr="00B66056">
        <w:rPr>
          <w:b/>
        </w:rPr>
        <w:lastRenderedPageBreak/>
        <w:t>Artículo 1.8.-</w:t>
      </w:r>
      <w:r>
        <w:t xml:space="preserve"> </w:t>
      </w:r>
      <w:r w:rsidRPr="00B66056">
        <w:rPr>
          <w:b/>
          <w:u w:val="single"/>
        </w:rPr>
        <w:t>Para tener validez, el acto administrativo deberá satisfacer lo siguiente</w:t>
      </w:r>
      <w:r>
        <w:t>:</w:t>
      </w:r>
    </w:p>
    <w:p w14:paraId="2C8F8227" w14:textId="77777777" w:rsidR="00B66056" w:rsidRDefault="00B66056" w:rsidP="00B66056">
      <w:pPr>
        <w:pStyle w:val="Fundamentos"/>
      </w:pPr>
    </w:p>
    <w:p w14:paraId="1880CD70" w14:textId="77777777" w:rsidR="00B66056" w:rsidRDefault="1AB54934" w:rsidP="00B66056">
      <w:pPr>
        <w:pStyle w:val="Fundamentos"/>
      </w:pPr>
      <w:r w:rsidRPr="1AB54934">
        <w:rPr>
          <w:lang w:val="es-ES"/>
        </w:rPr>
        <w:t>I.</w:t>
      </w:r>
      <w:r w:rsidR="00B66056">
        <w:tab/>
      </w:r>
      <w:r w:rsidRPr="1AB54934">
        <w:rPr>
          <w:lang w:val="es-ES"/>
        </w:rPr>
        <w:t>Ser expedido por autoridad competente y, en caso de que se trate de órgano colegiado, se deberá cumplir con las formalidades previstas al efecto en el ordenamiento que lo faculta para emitirlo;</w:t>
      </w:r>
    </w:p>
    <w:p w14:paraId="2090910E" w14:textId="77777777" w:rsidR="00B66056" w:rsidRDefault="1AB54934" w:rsidP="00B66056">
      <w:pPr>
        <w:pStyle w:val="Fundamentos"/>
      </w:pPr>
      <w:r w:rsidRPr="1AB54934">
        <w:rPr>
          <w:lang w:val="es-ES"/>
        </w:rPr>
        <w:t>II.</w:t>
      </w:r>
      <w:r w:rsidR="00B66056">
        <w:tab/>
      </w:r>
      <w:r w:rsidRPr="1AB54934">
        <w:rPr>
          <w:lang w:val="es-ES"/>
        </w:rPr>
        <w:t>Ser expedido sin que medie error sobre el objeto, causa o fin del acto;</w:t>
      </w:r>
    </w:p>
    <w:p w14:paraId="21728BC8" w14:textId="77777777" w:rsidR="00B66056" w:rsidRDefault="1AB54934" w:rsidP="00B66056">
      <w:pPr>
        <w:pStyle w:val="Fundamentos"/>
      </w:pPr>
      <w:r w:rsidRPr="1AB54934">
        <w:rPr>
          <w:lang w:val="es-ES"/>
        </w:rPr>
        <w:t>III.</w:t>
      </w:r>
      <w:r w:rsidR="00B66056">
        <w:tab/>
      </w:r>
      <w:r w:rsidRPr="1AB54934">
        <w:rPr>
          <w:lang w:val="es-ES"/>
        </w:rPr>
        <w:t>Ser expedido sin que existan dolo ni violencia en su emisión;</w:t>
      </w:r>
    </w:p>
    <w:p w14:paraId="5C23756C" w14:textId="77777777" w:rsidR="00B66056" w:rsidRDefault="1AB54934" w:rsidP="00B66056">
      <w:pPr>
        <w:pStyle w:val="Fundamentos"/>
      </w:pPr>
      <w:r w:rsidRPr="1AB54934">
        <w:rPr>
          <w:lang w:val="es-ES"/>
        </w:rPr>
        <w:t>IV.</w:t>
      </w:r>
      <w:r w:rsidR="00B66056">
        <w:tab/>
      </w:r>
      <w:r w:rsidRPr="1AB54934">
        <w:rPr>
          <w:lang w:val="es-ES"/>
        </w:rPr>
        <w:t>Que su objeto sea posible de hecho, determinado o determinable y esté previsto en el ordenamiento que resulte aplicable;</w:t>
      </w:r>
    </w:p>
    <w:p w14:paraId="14E4A42C" w14:textId="77777777" w:rsidR="00B66056" w:rsidRDefault="1AB54934" w:rsidP="00B66056">
      <w:pPr>
        <w:pStyle w:val="Fundamentos"/>
      </w:pPr>
      <w:r w:rsidRPr="1AB54934">
        <w:rPr>
          <w:lang w:val="es-ES"/>
        </w:rPr>
        <w:t>V.</w:t>
      </w:r>
      <w:r w:rsidR="00B66056">
        <w:tab/>
      </w:r>
      <w:r w:rsidRPr="1AB54934">
        <w:rPr>
          <w:lang w:val="es-ES"/>
        </w:rPr>
        <w:t>Cumplir con la finalidad de interés público señalada en el ordenamiento que resulte aplicable, sin que puedan perseguirse otros fines distintos;</w:t>
      </w:r>
    </w:p>
    <w:p w14:paraId="5EE42326" w14:textId="77777777" w:rsidR="00B66056" w:rsidRDefault="1AB54934" w:rsidP="00B66056">
      <w:pPr>
        <w:pStyle w:val="Fundamentos"/>
      </w:pPr>
      <w:r w:rsidRPr="1AB54934">
        <w:rPr>
          <w:lang w:val="es-ES"/>
        </w:rPr>
        <w:t>VI.</w:t>
      </w:r>
      <w:r w:rsidR="00B66056">
        <w:tab/>
      </w:r>
      <w:r w:rsidRPr="1AB54934">
        <w:rPr>
          <w:b/>
          <w:bCs/>
          <w:u w:val="single"/>
          <w:lang w:val="es-ES"/>
        </w:rPr>
        <w:t>Constar por escrito o de manera electrónica indicando la autoridad de la que emane y contener la firma autógrafa, electrónica avanzada o el sello electrónico en su caso del servidor público</w:t>
      </w:r>
      <w:r w:rsidRPr="1AB54934">
        <w:rPr>
          <w:lang w:val="es-ES"/>
        </w:rPr>
        <w:t>;</w:t>
      </w:r>
    </w:p>
    <w:p w14:paraId="414EB983" w14:textId="77777777" w:rsidR="00B66056" w:rsidRDefault="1AB54934" w:rsidP="00B66056">
      <w:pPr>
        <w:pStyle w:val="Fundamentos"/>
      </w:pPr>
      <w:r w:rsidRPr="1AB54934">
        <w:rPr>
          <w:lang w:val="es-ES"/>
        </w:rPr>
        <w:t>VII.</w:t>
      </w:r>
      <w:r w:rsidR="00B66056">
        <w:tab/>
      </w:r>
      <w:r w:rsidRPr="1AB54934">
        <w:rPr>
          <w:lang w:val="es-ES"/>
        </w:rPr>
        <w:t xml:space="preserve">Tratándose de un acto administrativo de molestia, estar fundado y motivado, señalando con precisión el o los preceptos legales aplicables, así como las circunstancias generales o especiales, razones particulares o causas inmediatas que se hayan tenido en consideración para la emisión del acto, debiendo constar en el propio acto administrativo la adecuación entre los motivos aducidos y las normas aplicadas al caso concreto; </w:t>
      </w:r>
    </w:p>
    <w:p w14:paraId="36A125D6" w14:textId="77777777" w:rsidR="00B66056" w:rsidRDefault="1AB54934" w:rsidP="00B66056">
      <w:pPr>
        <w:pStyle w:val="Fundamentos"/>
      </w:pPr>
      <w:r w:rsidRPr="1AB54934">
        <w:rPr>
          <w:lang w:val="es-ES"/>
        </w:rPr>
        <w:t>VIII.</w:t>
      </w:r>
      <w:r w:rsidR="00B66056">
        <w:tab/>
      </w:r>
      <w:r w:rsidRPr="1AB54934">
        <w:rPr>
          <w:lang w:val="es-ES"/>
        </w:rPr>
        <w:t xml:space="preserve">Expedirse de conformidad con los principios, normas e instituciones jurídicas que establezcan las disposiciones aplicables; </w:t>
      </w:r>
    </w:p>
    <w:p w14:paraId="1E75430F" w14:textId="77777777" w:rsidR="00B66056" w:rsidRDefault="1AB54934" w:rsidP="00B66056">
      <w:pPr>
        <w:pStyle w:val="Fundamentos"/>
      </w:pPr>
      <w:r w:rsidRPr="1AB54934">
        <w:rPr>
          <w:lang w:val="es-ES"/>
        </w:rPr>
        <w:t>IX.</w:t>
      </w:r>
      <w:r w:rsidR="00B66056">
        <w:tab/>
      </w:r>
      <w:r w:rsidRPr="1AB54934">
        <w:rPr>
          <w:lang w:val="es-ES"/>
        </w:rPr>
        <w:t xml:space="preserve">Guardar congruencia en su contenido y, en su caso, con lo solicitado; </w:t>
      </w:r>
    </w:p>
    <w:p w14:paraId="255729A1" w14:textId="77777777" w:rsidR="00B66056" w:rsidRDefault="1AB54934" w:rsidP="00B66056">
      <w:pPr>
        <w:pStyle w:val="Fundamentos"/>
      </w:pPr>
      <w:r w:rsidRPr="1AB54934">
        <w:rPr>
          <w:lang w:val="es-ES"/>
        </w:rPr>
        <w:t>X.</w:t>
      </w:r>
      <w:r w:rsidR="00B66056">
        <w:tab/>
      </w:r>
      <w:r w:rsidRPr="1AB54934">
        <w:rPr>
          <w:lang w:val="es-ES"/>
        </w:rPr>
        <w:t>Señalar el lugar y la fecha de su emisión, así como los datos relativos a la identificación precisa del expediente, documentos, nombre y domicilio físico o correo electrónico de las personas de que se trate;</w:t>
      </w:r>
    </w:p>
    <w:p w14:paraId="318FE248" w14:textId="77777777" w:rsidR="00B66056" w:rsidRDefault="00B66056" w:rsidP="00B66056">
      <w:pPr>
        <w:pStyle w:val="Fundamentos"/>
      </w:pPr>
      <w:r>
        <w:t xml:space="preserve">XI. </w:t>
      </w:r>
      <w:r>
        <w:tab/>
        <w:t>Tratándose de actos administrativos que deban notificarse, se hará mención expresa de la dependencia emisora, la oficina en la que se encuentra dicho expediente o el portal electrónico a través del cual puede realizar la consulta del expediente respectivo;</w:t>
      </w:r>
    </w:p>
    <w:p w14:paraId="355DC1DD" w14:textId="77777777" w:rsidR="00B66056" w:rsidRDefault="1AB54934" w:rsidP="00B66056">
      <w:pPr>
        <w:pStyle w:val="Fundamentos"/>
      </w:pPr>
      <w:r w:rsidRPr="1AB54934">
        <w:rPr>
          <w:lang w:val="es-ES"/>
        </w:rPr>
        <w:t>XII.</w:t>
      </w:r>
      <w:r w:rsidR="00B66056">
        <w:tab/>
      </w:r>
      <w:r w:rsidRPr="1AB54934">
        <w:rPr>
          <w:lang w:val="es-ES"/>
        </w:rPr>
        <w:t>Tratándose de resoluciones desfavorables a los derechos e intereses legítimos de los particulares, deberá hacerse mención del derecho y plazo que tienen para promover el recurso administrativo de inconformidad o el juicio ante el Tribunal de lo Contencioso Administrativo;</w:t>
      </w:r>
    </w:p>
    <w:p w14:paraId="6932CF5E" w14:textId="77777777" w:rsidR="00B66056" w:rsidRDefault="1AB54934" w:rsidP="00B66056">
      <w:pPr>
        <w:pStyle w:val="Fundamentos"/>
      </w:pPr>
      <w:r w:rsidRPr="1AB54934">
        <w:rPr>
          <w:lang w:val="es-ES"/>
        </w:rPr>
        <w:t>XIII.</w:t>
      </w:r>
      <w:r w:rsidR="00B66056">
        <w:tab/>
      </w:r>
      <w:r w:rsidRPr="1AB54934">
        <w:rPr>
          <w:lang w:val="es-ES"/>
        </w:rPr>
        <w:t>Resolver expresamente todos los puntos propuestos por los interesados o previstos en las disposiciones aplicables.</w:t>
      </w:r>
    </w:p>
    <w:p w14:paraId="5037852D" w14:textId="77777777" w:rsidR="00B66056" w:rsidRDefault="00B66056" w:rsidP="002D1E08"/>
    <w:p w14:paraId="11A3DB3D" w14:textId="30797A7B" w:rsidR="00B66056" w:rsidRDefault="1AB54934" w:rsidP="002D1E08">
      <w:r w:rsidRPr="1AB54934">
        <w:rPr>
          <w:lang w:val="es-ES"/>
        </w:rPr>
        <w:t xml:space="preserve">Como se desprende del artículo en cita, los actos administrativos deberán contener la firma autógrafa, electrónica, avanzada o el sello electrónico de la persona servidora </w:t>
      </w:r>
      <w:r w:rsidRPr="1AB54934">
        <w:rPr>
          <w:lang w:val="es-ES"/>
        </w:rPr>
        <w:lastRenderedPageBreak/>
        <w:t xml:space="preserve">pública de la que emane. Del mismo modo, conforme se señaló anteriormente, conforme al Convenio de La Haya del 5 de octubre de 1961, la apostilla sólo puede tenerse por válida si es emitida por las autoridades facultadas para tramitarla. </w:t>
      </w:r>
    </w:p>
    <w:p w14:paraId="3F5CA0D1" w14:textId="77777777" w:rsidR="003E6567" w:rsidRDefault="003E6567" w:rsidP="002D1E08"/>
    <w:p w14:paraId="5F924D7D" w14:textId="2037B595" w:rsidR="003E6567" w:rsidRDefault="003E6567" w:rsidP="002D1E08">
      <w:r>
        <w:t>En consecuencia, se colige que el documento proporcionado en respuesta por el Sujeto Obligado es el idóneo para colmar la pretensión del particular; no obstante, al presentarse testado en exceso, es necesario que se haga entrega nuevamente del certificado de doctorado en versión pública correcta.</w:t>
      </w:r>
    </w:p>
    <w:p w14:paraId="561E79AB" w14:textId="77777777" w:rsidR="00B66056" w:rsidRDefault="00B66056" w:rsidP="002D1E08"/>
    <w:p w14:paraId="1C3E3080" w14:textId="7D5941F0" w:rsidR="00385F41" w:rsidRDefault="003E6567" w:rsidP="00385F41">
      <w:r w:rsidRPr="00A813B8">
        <w:t xml:space="preserve">Por </w:t>
      </w:r>
      <w:r>
        <w:t>lo argumentado anteriormente</w:t>
      </w:r>
      <w:r w:rsidRPr="00A813B8">
        <w:t xml:space="preserve">, este Instituto estima que los motivos de inconformidad expresados por </w:t>
      </w:r>
      <w:r>
        <w:t>el</w:t>
      </w:r>
      <w:r w:rsidRPr="00A813B8">
        <w:t xml:space="preserve"> Recurrente devienen </w:t>
      </w:r>
      <w:r w:rsidR="00385F41">
        <w:t xml:space="preserve">parcialmente </w:t>
      </w:r>
      <w:r w:rsidRPr="00A813B8">
        <w:t xml:space="preserve">fundados y es procedente </w:t>
      </w:r>
      <w:r>
        <w:t xml:space="preserve">modificar la respuesta del Sujeto Obligado y </w:t>
      </w:r>
      <w:r w:rsidRPr="00A813B8">
        <w:t xml:space="preserve">ordenar </w:t>
      </w:r>
      <w:r>
        <w:t xml:space="preserve">que se haga </w:t>
      </w:r>
      <w:r w:rsidR="00385F41">
        <w:t>del certificado de doctorado proporcionado en la respuesta a la solicitud de información, en versión pública correcta.</w:t>
      </w:r>
    </w:p>
    <w:p w14:paraId="299AD1E0" w14:textId="77777777" w:rsidR="003E6567" w:rsidRDefault="003E6567" w:rsidP="003E6567">
      <w:pPr>
        <w:rPr>
          <w:rFonts w:eastAsia="Palatino Linotype" w:cs="Palatino Linotype"/>
          <w:color w:val="000000"/>
          <w:sz w:val="22"/>
        </w:rPr>
      </w:pPr>
    </w:p>
    <w:p w14:paraId="3372354C" w14:textId="77777777" w:rsidR="003E6567" w:rsidRPr="006A7396" w:rsidRDefault="003E6567" w:rsidP="003E6567">
      <w:pPr>
        <w:pStyle w:val="Ttulo3"/>
        <w:rPr>
          <w:rFonts w:eastAsia="Palatino Linotype"/>
        </w:rPr>
      </w:pPr>
      <w:r>
        <w:rPr>
          <w:rFonts w:eastAsia="Palatino Linotype"/>
        </w:rPr>
        <w:t>DE LA VERSIÓN PÚBLICA</w:t>
      </w:r>
    </w:p>
    <w:p w14:paraId="3F7383EB" w14:textId="77777777" w:rsidR="003E6567" w:rsidRPr="006A7396" w:rsidRDefault="003E6567" w:rsidP="003E6567">
      <w:pPr>
        <w:rPr>
          <w:rFonts w:eastAsia="Palatino Linotype" w:cs="Palatino Linotype"/>
          <w:szCs w:val="24"/>
        </w:rPr>
      </w:pPr>
      <w:r w:rsidRPr="006A7396">
        <w:rPr>
          <w:rFonts w:eastAsia="Palatino Linotype" w:cs="Palatino Linotype"/>
          <w:szCs w:val="24"/>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4D98AA02" w14:textId="77777777" w:rsidR="003E6567" w:rsidRPr="006A7396" w:rsidRDefault="003E6567" w:rsidP="003E6567">
      <w:pPr>
        <w:rPr>
          <w:rFonts w:eastAsia="Palatino Linotype" w:cs="Palatino Linotype"/>
          <w:szCs w:val="24"/>
        </w:rPr>
      </w:pPr>
    </w:p>
    <w:p w14:paraId="74BEEE2F" w14:textId="77777777" w:rsidR="003E6567" w:rsidRPr="006A7396" w:rsidRDefault="003E6567" w:rsidP="003E656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Artículo 3.</w:t>
      </w:r>
      <w:r w:rsidRPr="006A7396">
        <w:rPr>
          <w:rFonts w:eastAsia="Palatino Linotype" w:cs="Palatino Linotype"/>
          <w:i/>
          <w:color w:val="000000"/>
          <w:sz w:val="22"/>
          <w:szCs w:val="24"/>
        </w:rPr>
        <w:t xml:space="preserve"> Para los efectos de la presente Ley se entenderá por:</w:t>
      </w:r>
    </w:p>
    <w:p w14:paraId="5BC46AA6" w14:textId="77777777" w:rsidR="003E6567" w:rsidRPr="006A7396" w:rsidRDefault="003E6567" w:rsidP="003E656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r w:rsidRPr="006A7396">
        <w:rPr>
          <w:rFonts w:eastAsia="Palatino Linotype" w:cs="Palatino Linotype"/>
          <w:i/>
          <w:color w:val="000000"/>
          <w:sz w:val="22"/>
          <w:szCs w:val="24"/>
        </w:rPr>
        <w:t>…</w:t>
      </w:r>
      <w:r>
        <w:rPr>
          <w:rFonts w:eastAsia="Palatino Linotype" w:cs="Palatino Linotype"/>
          <w:i/>
          <w:color w:val="000000"/>
          <w:sz w:val="22"/>
          <w:szCs w:val="24"/>
        </w:rPr>
        <w:t>]</w:t>
      </w:r>
    </w:p>
    <w:p w14:paraId="193C3999" w14:textId="77777777" w:rsidR="003E6567" w:rsidRPr="006A7396" w:rsidRDefault="003E6567" w:rsidP="003E656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IX. Datos personales:</w:t>
      </w:r>
      <w:r w:rsidRPr="006A7396">
        <w:rPr>
          <w:rFonts w:eastAsia="Palatino Linotype" w:cs="Palatino Linotype"/>
          <w:i/>
          <w:color w:val="000000"/>
          <w:sz w:val="22"/>
          <w:szCs w:val="24"/>
        </w:rPr>
        <w:t xml:space="preserve"> La información concerniente a una persona, identificada o identificable según lo dispuesto por la Ley de Protección de Datos Personales del Estado de México; </w:t>
      </w:r>
    </w:p>
    <w:p w14:paraId="367A6D83" w14:textId="77777777" w:rsidR="003E6567" w:rsidRPr="006A7396" w:rsidRDefault="003E6567" w:rsidP="003E656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lastRenderedPageBreak/>
        <w:t>XX.</w:t>
      </w:r>
      <w:r w:rsidRPr="006A7396">
        <w:rPr>
          <w:rFonts w:eastAsia="Palatino Linotype" w:cs="Palatino Linotype"/>
          <w:i/>
          <w:color w:val="000000"/>
          <w:sz w:val="22"/>
          <w:szCs w:val="24"/>
        </w:rPr>
        <w:t xml:space="preserve"> </w:t>
      </w:r>
      <w:r w:rsidRPr="006A7396">
        <w:rPr>
          <w:rFonts w:eastAsia="Palatino Linotype" w:cs="Palatino Linotype"/>
          <w:b/>
          <w:i/>
          <w:color w:val="000000"/>
          <w:sz w:val="22"/>
          <w:szCs w:val="24"/>
        </w:rPr>
        <w:t>Información clasificada:</w:t>
      </w:r>
      <w:r w:rsidRPr="006A7396">
        <w:rPr>
          <w:rFonts w:eastAsia="Palatino Linotype" w:cs="Palatino Linotype"/>
          <w:i/>
          <w:color w:val="000000"/>
          <w:sz w:val="22"/>
          <w:szCs w:val="24"/>
        </w:rPr>
        <w:t xml:space="preserve"> Aquella considerada por la presente Ley como reservada o confidencial;</w:t>
      </w:r>
    </w:p>
    <w:p w14:paraId="11C806A5" w14:textId="77777777" w:rsidR="003E6567" w:rsidRPr="006A7396" w:rsidRDefault="003E6567" w:rsidP="003E656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XXI.</w:t>
      </w:r>
      <w:r w:rsidRPr="006A7396">
        <w:rPr>
          <w:rFonts w:eastAsia="Palatino Linotype" w:cs="Palatino Linotype"/>
          <w:i/>
          <w:color w:val="000000"/>
          <w:sz w:val="22"/>
          <w:szCs w:val="24"/>
        </w:rPr>
        <w:t xml:space="preserve"> </w:t>
      </w:r>
      <w:r w:rsidRPr="006A7396">
        <w:rPr>
          <w:rFonts w:eastAsia="Palatino Linotype" w:cs="Palatino Linotype"/>
          <w:b/>
          <w:i/>
          <w:color w:val="000000"/>
          <w:sz w:val="22"/>
          <w:szCs w:val="24"/>
        </w:rPr>
        <w:t>Información confidencial:</w:t>
      </w:r>
      <w:r w:rsidRPr="006A7396">
        <w:rPr>
          <w:rFonts w:eastAsia="Palatino Linotype" w:cs="Palatino Linotype"/>
          <w:i/>
          <w:color w:val="000000"/>
          <w:sz w:val="22"/>
          <w:szCs w:val="24"/>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1B3A96E" w14:textId="77777777" w:rsidR="003E6567" w:rsidRPr="00853E1E" w:rsidRDefault="003E6567" w:rsidP="003E6567">
      <w:pPr>
        <w:pBdr>
          <w:top w:val="nil"/>
          <w:left w:val="nil"/>
          <w:bottom w:val="nil"/>
          <w:right w:val="nil"/>
          <w:between w:val="nil"/>
        </w:pBdr>
        <w:spacing w:line="240" w:lineRule="auto"/>
        <w:ind w:left="567" w:right="567"/>
        <w:contextualSpacing/>
        <w:rPr>
          <w:rFonts w:eastAsia="Palatino Linotype" w:cs="Palatino Linotype"/>
          <w:bCs/>
          <w:i/>
          <w:color w:val="000000"/>
          <w:sz w:val="22"/>
          <w:szCs w:val="24"/>
        </w:rPr>
      </w:pPr>
      <w:r w:rsidRPr="00853E1E">
        <w:rPr>
          <w:rFonts w:eastAsia="Palatino Linotype" w:cs="Palatino Linotype"/>
          <w:bCs/>
          <w:i/>
          <w:color w:val="000000"/>
          <w:sz w:val="22"/>
          <w:szCs w:val="24"/>
        </w:rPr>
        <w:t>[…]</w:t>
      </w:r>
    </w:p>
    <w:p w14:paraId="2477B15C" w14:textId="77777777" w:rsidR="003E6567" w:rsidRPr="006A7396" w:rsidRDefault="003E6567" w:rsidP="003E656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XLV.</w:t>
      </w:r>
      <w:r w:rsidRPr="006A7396">
        <w:rPr>
          <w:rFonts w:eastAsia="Palatino Linotype" w:cs="Palatino Linotype"/>
          <w:i/>
          <w:color w:val="000000"/>
          <w:sz w:val="22"/>
          <w:szCs w:val="24"/>
        </w:rPr>
        <w:t xml:space="preserve"> </w:t>
      </w:r>
      <w:r w:rsidRPr="006A7396">
        <w:rPr>
          <w:rFonts w:eastAsia="Palatino Linotype" w:cs="Palatino Linotype"/>
          <w:b/>
          <w:i/>
          <w:color w:val="000000"/>
          <w:sz w:val="22"/>
          <w:szCs w:val="24"/>
        </w:rPr>
        <w:t>Versión pública:</w:t>
      </w:r>
      <w:r w:rsidRPr="006A7396">
        <w:rPr>
          <w:rFonts w:eastAsia="Palatino Linotype" w:cs="Palatino Linotype"/>
          <w:i/>
          <w:color w:val="000000"/>
          <w:sz w:val="22"/>
          <w:szCs w:val="24"/>
        </w:rPr>
        <w:t xml:space="preserve"> Documento en el que se elimine, suprime o borra la información clasificada como reservada o confidencial para permitir su acceso.</w:t>
      </w:r>
    </w:p>
    <w:p w14:paraId="1EDBEC71" w14:textId="77777777" w:rsidR="003E6567" w:rsidRPr="006A7396" w:rsidRDefault="003E6567" w:rsidP="003E656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r w:rsidRPr="006A7396">
        <w:rPr>
          <w:rFonts w:eastAsia="Palatino Linotype" w:cs="Palatino Linotype"/>
          <w:i/>
          <w:color w:val="000000"/>
          <w:sz w:val="22"/>
          <w:szCs w:val="24"/>
        </w:rPr>
        <w:t>…</w:t>
      </w:r>
      <w:r>
        <w:rPr>
          <w:rFonts w:eastAsia="Palatino Linotype" w:cs="Palatino Linotype"/>
          <w:i/>
          <w:color w:val="000000"/>
          <w:sz w:val="22"/>
          <w:szCs w:val="24"/>
        </w:rPr>
        <w:t>]</w:t>
      </w:r>
    </w:p>
    <w:p w14:paraId="760A729B" w14:textId="77777777" w:rsidR="003E6567" w:rsidRPr="006A7396" w:rsidRDefault="003E6567" w:rsidP="003E656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09DB900F" w14:textId="77777777" w:rsidR="003E6567" w:rsidRPr="006A7396" w:rsidRDefault="003E6567" w:rsidP="003E656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 xml:space="preserve">Artículo 91. </w:t>
      </w:r>
      <w:r w:rsidRPr="006A7396">
        <w:rPr>
          <w:rFonts w:eastAsia="Palatino Linotype" w:cs="Palatino Linotype"/>
          <w:i/>
          <w:color w:val="000000"/>
          <w:sz w:val="22"/>
          <w:szCs w:val="24"/>
        </w:rPr>
        <w:t>El acceso a la información pública será restringido excepcionalmente, cuando ésta sea clasificada como reservada o confidencial.</w:t>
      </w:r>
    </w:p>
    <w:p w14:paraId="47324AB8" w14:textId="77777777" w:rsidR="003E6567" w:rsidRPr="006A7396" w:rsidRDefault="003E6567" w:rsidP="003E656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6F694251" w14:textId="77777777" w:rsidR="003E6567" w:rsidRPr="006A7396" w:rsidRDefault="003E6567" w:rsidP="003E656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Artículo 132</w:t>
      </w:r>
      <w:r w:rsidRPr="00773B53">
        <w:rPr>
          <w:rFonts w:eastAsia="Palatino Linotype" w:cs="Palatino Linotype"/>
          <w:b/>
          <w:i/>
          <w:color w:val="000000"/>
          <w:sz w:val="22"/>
          <w:szCs w:val="24"/>
        </w:rPr>
        <w:t xml:space="preserve">. </w:t>
      </w:r>
      <w:r w:rsidRPr="00773B53">
        <w:rPr>
          <w:rFonts w:eastAsia="Palatino Linotype" w:cs="Palatino Linotype"/>
          <w:b/>
          <w:i/>
          <w:color w:val="000000"/>
          <w:sz w:val="22"/>
          <w:szCs w:val="24"/>
          <w:u w:val="single"/>
        </w:rPr>
        <w:t>La clasificación de la información se llevará a cabo en el momento en que</w:t>
      </w:r>
      <w:r w:rsidRPr="006A7396">
        <w:rPr>
          <w:rFonts w:eastAsia="Palatino Linotype" w:cs="Palatino Linotype"/>
          <w:i/>
          <w:color w:val="000000"/>
          <w:sz w:val="22"/>
          <w:szCs w:val="24"/>
        </w:rPr>
        <w:t>:</w:t>
      </w:r>
    </w:p>
    <w:p w14:paraId="34221696" w14:textId="77777777" w:rsidR="003E6567" w:rsidRPr="006A7396" w:rsidRDefault="003E6567" w:rsidP="003E656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I.</w:t>
      </w:r>
      <w:r w:rsidRPr="006A7396">
        <w:rPr>
          <w:rFonts w:eastAsia="Palatino Linotype" w:cs="Palatino Linotype"/>
          <w:i/>
          <w:color w:val="000000"/>
          <w:sz w:val="22"/>
          <w:szCs w:val="24"/>
        </w:rPr>
        <w:t xml:space="preserve"> Se reciba una solicitud de acceso a la información;</w:t>
      </w:r>
    </w:p>
    <w:p w14:paraId="1AC94765" w14:textId="77777777" w:rsidR="003E6567" w:rsidRPr="006A7396" w:rsidRDefault="003E6567" w:rsidP="003E656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II.</w:t>
      </w:r>
      <w:r w:rsidRPr="006A7396">
        <w:rPr>
          <w:rFonts w:eastAsia="Palatino Linotype" w:cs="Palatino Linotype"/>
          <w:i/>
          <w:color w:val="000000"/>
          <w:sz w:val="22"/>
          <w:szCs w:val="24"/>
        </w:rPr>
        <w:t xml:space="preserve"> </w:t>
      </w:r>
      <w:r w:rsidRPr="00773B53">
        <w:rPr>
          <w:rFonts w:eastAsia="Palatino Linotype" w:cs="Palatino Linotype"/>
          <w:b/>
          <w:bCs/>
          <w:i/>
          <w:color w:val="000000"/>
          <w:sz w:val="22"/>
          <w:szCs w:val="24"/>
          <w:u w:val="single"/>
        </w:rPr>
        <w:t>Se determine mediante resolución de autoridad competente;</w:t>
      </w:r>
      <w:r w:rsidRPr="006A7396">
        <w:rPr>
          <w:rFonts w:eastAsia="Palatino Linotype" w:cs="Palatino Linotype"/>
          <w:i/>
          <w:color w:val="000000"/>
          <w:sz w:val="22"/>
          <w:szCs w:val="24"/>
          <w:u w:val="single"/>
        </w:rPr>
        <w:t xml:space="preserve"> o</w:t>
      </w:r>
    </w:p>
    <w:p w14:paraId="36C4AB6F" w14:textId="77777777" w:rsidR="003E6567" w:rsidRPr="006A7396" w:rsidRDefault="003E6567" w:rsidP="003E6567">
      <w:pPr>
        <w:pBdr>
          <w:top w:val="nil"/>
          <w:left w:val="nil"/>
          <w:bottom w:val="nil"/>
          <w:right w:val="nil"/>
          <w:between w:val="nil"/>
        </w:pBdr>
        <w:spacing w:line="240" w:lineRule="auto"/>
        <w:ind w:left="567" w:right="567"/>
        <w:contextualSpacing/>
        <w:rPr>
          <w:rFonts w:eastAsia="Palatino Linotype" w:cs="Palatino Linotype"/>
          <w:i/>
          <w:color w:val="000000"/>
          <w:sz w:val="22"/>
          <w:szCs w:val="24"/>
          <w:u w:val="single"/>
        </w:rPr>
      </w:pPr>
      <w:r w:rsidRPr="006A7396">
        <w:rPr>
          <w:rFonts w:eastAsia="Palatino Linotype" w:cs="Palatino Linotype"/>
          <w:b/>
          <w:i/>
          <w:color w:val="000000"/>
          <w:sz w:val="22"/>
          <w:szCs w:val="24"/>
        </w:rPr>
        <w:t>III.</w:t>
      </w:r>
      <w:r w:rsidRPr="006A7396">
        <w:rPr>
          <w:rFonts w:eastAsia="Palatino Linotype" w:cs="Palatino Linotype"/>
          <w:i/>
          <w:color w:val="000000"/>
          <w:sz w:val="22"/>
          <w:szCs w:val="24"/>
        </w:rPr>
        <w:t xml:space="preserve"> </w:t>
      </w:r>
      <w:r w:rsidRPr="00773B53">
        <w:rPr>
          <w:rFonts w:eastAsia="Palatino Linotype" w:cs="Palatino Linotype"/>
          <w:i/>
          <w:color w:val="000000"/>
          <w:sz w:val="22"/>
          <w:szCs w:val="24"/>
        </w:rPr>
        <w:t>Se generen versiones públicas para dar cumplimiento a las obligaciones de transparencia previstas en esta Ley.</w:t>
      </w:r>
    </w:p>
    <w:p w14:paraId="31F18E94" w14:textId="77777777" w:rsidR="003E6567" w:rsidRPr="006A7396" w:rsidRDefault="003E6567" w:rsidP="003E656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r w:rsidRPr="006A7396">
        <w:rPr>
          <w:rFonts w:eastAsia="Palatino Linotype" w:cs="Palatino Linotype"/>
          <w:i/>
          <w:color w:val="000000"/>
          <w:sz w:val="22"/>
          <w:szCs w:val="24"/>
        </w:rPr>
        <w:t>…</w:t>
      </w:r>
      <w:r>
        <w:rPr>
          <w:rFonts w:eastAsia="Palatino Linotype" w:cs="Palatino Linotype"/>
          <w:i/>
          <w:color w:val="000000"/>
          <w:sz w:val="22"/>
          <w:szCs w:val="24"/>
        </w:rPr>
        <w:t>]</w:t>
      </w:r>
    </w:p>
    <w:p w14:paraId="1AF781A9" w14:textId="77777777" w:rsidR="003E6567" w:rsidRPr="006A7396" w:rsidRDefault="003E6567" w:rsidP="003E6567">
      <w:pPr>
        <w:rPr>
          <w:rFonts w:eastAsia="Palatino Linotype" w:cs="Palatino Linotype"/>
          <w:i/>
          <w:szCs w:val="24"/>
        </w:rPr>
      </w:pPr>
    </w:p>
    <w:p w14:paraId="2435E539" w14:textId="77777777" w:rsidR="003E6567" w:rsidRPr="006A7396" w:rsidRDefault="003E6567" w:rsidP="003E6567">
      <w:pPr>
        <w:rPr>
          <w:rFonts w:eastAsia="Palatino Linotype" w:cs="Palatino Linotype"/>
          <w:lang w:val="es-ES"/>
        </w:rPr>
      </w:pPr>
      <w:r w:rsidRPr="006A7396">
        <w:rPr>
          <w:rFonts w:eastAsia="Palatino Linotype" w:cs="Palatino Linotype"/>
          <w:lang w:val="es-ES"/>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2A7715B" w14:textId="77777777" w:rsidR="003E6567" w:rsidRPr="006A7396" w:rsidRDefault="003E6567" w:rsidP="003E6567">
      <w:pPr>
        <w:rPr>
          <w:rFonts w:eastAsia="Palatino Linotype" w:cs="Palatino Linotype"/>
          <w:szCs w:val="24"/>
        </w:rPr>
      </w:pPr>
    </w:p>
    <w:p w14:paraId="2CB48BFF" w14:textId="77777777" w:rsidR="003E6567" w:rsidRPr="00385F41" w:rsidRDefault="003E6567" w:rsidP="003E6567">
      <w:pPr>
        <w:rPr>
          <w:rFonts w:eastAsia="Palatino Linotype" w:cs="Palatino Linotype"/>
          <w:szCs w:val="24"/>
        </w:rPr>
      </w:pPr>
      <w:r w:rsidRPr="006A7396">
        <w:rPr>
          <w:rFonts w:eastAsia="Palatino Linotype" w:cs="Palatino Linotype"/>
          <w:szCs w:val="24"/>
        </w:rPr>
        <w:t xml:space="preserve">Por otro lado, los </w:t>
      </w:r>
      <w:r w:rsidRPr="006A7396">
        <w:rPr>
          <w:rFonts w:eastAsia="Palatino Linotype" w:cs="Palatino Linotype"/>
          <w:i/>
          <w:szCs w:val="24"/>
        </w:rPr>
        <w:t>Lineamientos Generales en Materia de Clasificación y Desclasificación de la Información, así como para la elaboración de Versiones Públicas</w:t>
      </w:r>
      <w:r w:rsidRPr="006A7396">
        <w:rPr>
          <w:rFonts w:eastAsia="Palatino Linotype" w:cs="Palatino Linotype"/>
          <w:szCs w:val="24"/>
        </w:rPr>
        <w:t xml:space="preserve">,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w:t>
      </w:r>
      <w:r w:rsidRPr="00385F41">
        <w:rPr>
          <w:rFonts w:eastAsia="Palatino Linotype" w:cs="Palatino Linotype"/>
          <w:szCs w:val="24"/>
        </w:rPr>
        <w:lastRenderedPageBreak/>
        <w:t>los cuales los sujetos obligados clasificarán como reservada o confidencial la información que posean, desclasificarán y generarán, en su caso, versiones públicas de expedientes o documentos que contengan partes o secciones clasificadas.</w:t>
      </w:r>
    </w:p>
    <w:p w14:paraId="256B8A9B" w14:textId="77777777" w:rsidR="003E6567" w:rsidRPr="00385F41" w:rsidRDefault="003E6567" w:rsidP="003E6567">
      <w:pPr>
        <w:rPr>
          <w:rFonts w:eastAsia="Palatino Linotype" w:cs="Palatino Linotype"/>
          <w:szCs w:val="24"/>
        </w:rPr>
      </w:pPr>
    </w:p>
    <w:p w14:paraId="29B13566" w14:textId="77777777" w:rsidR="003E6567" w:rsidRPr="00385F41" w:rsidRDefault="003E6567" w:rsidP="003E6567">
      <w:pPr>
        <w:rPr>
          <w:rFonts w:eastAsia="Palatino Linotype" w:cs="Palatino Linotype"/>
          <w:szCs w:val="24"/>
        </w:rPr>
      </w:pPr>
      <w:r w:rsidRPr="00385F41">
        <w:rPr>
          <w:rFonts w:eastAsia="Palatino Linotype" w:cs="Palatino Linotype"/>
          <w:szCs w:val="24"/>
        </w:rPr>
        <w:t>Asimismo, los Lineamientos Quincuagésimo sexto, Quincuagésimo séptimo y Quincuagésimo octavo, establecen lo siguiente:</w:t>
      </w:r>
    </w:p>
    <w:p w14:paraId="0E5A62C6" w14:textId="77777777" w:rsidR="003E6567" w:rsidRPr="00385F41" w:rsidRDefault="003E6567" w:rsidP="003E6567">
      <w:pPr>
        <w:rPr>
          <w:rFonts w:eastAsia="Palatino Linotype" w:cs="Palatino Linotype"/>
          <w:szCs w:val="24"/>
        </w:rPr>
      </w:pPr>
    </w:p>
    <w:p w14:paraId="3C8BFBCE" w14:textId="77777777" w:rsidR="003E6567" w:rsidRPr="006A7396" w:rsidRDefault="003E6567" w:rsidP="003E6567">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6A7396">
        <w:rPr>
          <w:rFonts w:eastAsia="Palatino Linotype" w:cs="Palatino Linotype"/>
          <w:b/>
          <w:i/>
          <w:color w:val="000000"/>
          <w:sz w:val="22"/>
          <w:szCs w:val="24"/>
        </w:rPr>
        <w:t>Quincuagésimo sexto.</w:t>
      </w:r>
      <w:r w:rsidRPr="006A7396">
        <w:rPr>
          <w:rFonts w:eastAsia="Palatino Linotype" w:cs="Palatino Linotype"/>
          <w:i/>
          <w:color w:val="000000"/>
          <w:sz w:val="22"/>
          <w:szCs w:val="24"/>
        </w:rPr>
        <w:t xml:space="preserve"> </w:t>
      </w:r>
      <w:r w:rsidRPr="006A7396">
        <w:rPr>
          <w:rFonts w:eastAsia="Palatino Linotype" w:cs="Palatino Linotype"/>
          <w:i/>
          <w:color w:val="000000"/>
          <w:sz w:val="22"/>
          <w:szCs w:val="24"/>
          <w:lang w:val="es-MX"/>
        </w:rPr>
        <w:t>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6147D850" w14:textId="77777777" w:rsidR="003E6567" w:rsidRPr="006A7396" w:rsidRDefault="003E6567" w:rsidP="003E656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1C426409" w14:textId="77777777" w:rsidR="003E6567" w:rsidRPr="006A7396" w:rsidRDefault="003E6567" w:rsidP="003E656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Quincuagésimo séptimo.</w:t>
      </w:r>
      <w:r w:rsidRPr="006A7396">
        <w:rPr>
          <w:rFonts w:eastAsia="Palatino Linotype" w:cs="Palatino Linotype"/>
          <w:i/>
          <w:color w:val="000000"/>
          <w:sz w:val="22"/>
          <w:szCs w:val="24"/>
        </w:rPr>
        <w:t xml:space="preserve"> Se considera, en principio, como información pública y no podrá omitirse de las versiones públicas la siguiente:</w:t>
      </w:r>
    </w:p>
    <w:p w14:paraId="3A04611F" w14:textId="77777777" w:rsidR="003E6567" w:rsidRPr="006A7396" w:rsidRDefault="003E6567" w:rsidP="003E656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550EB069" w14:textId="77777777" w:rsidR="003E6567" w:rsidRPr="006A7396" w:rsidRDefault="003E6567" w:rsidP="003E656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i/>
          <w:color w:val="000000"/>
          <w:sz w:val="22"/>
          <w:szCs w:val="24"/>
        </w:rPr>
        <w:t xml:space="preserve">I. La relativa a las Obligaciones de Transparencia que contempla el Título V de la Ley General y las demás disposiciones legales aplicables; </w:t>
      </w:r>
    </w:p>
    <w:p w14:paraId="2F92974B" w14:textId="77777777" w:rsidR="003E6567" w:rsidRPr="006A7396" w:rsidRDefault="003E6567" w:rsidP="003E656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i/>
          <w:color w:val="000000"/>
          <w:sz w:val="22"/>
          <w:szCs w:val="24"/>
        </w:rPr>
        <w:t xml:space="preserve">II. El nombre de los integrantes de los sujetos obligados en los documentos, y sus firmas autógrafas o digitales, cuando sean utilizados en el ejercicio de las facultades conferidas para el desempeño del servicio público, y </w:t>
      </w:r>
    </w:p>
    <w:p w14:paraId="25C2E859" w14:textId="77777777" w:rsidR="003E6567" w:rsidRPr="006A7396" w:rsidRDefault="003E6567" w:rsidP="003E6567">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6A7396">
        <w:rPr>
          <w:rFonts w:eastAsia="Palatino Linotype" w:cs="Palatino Linotype"/>
          <w:i/>
          <w:iCs/>
          <w:color w:val="000000" w:themeColor="text1"/>
          <w:sz w:val="22"/>
          <w:lang w:val="es-ES"/>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4158587A" w14:textId="77777777" w:rsidR="003E6567" w:rsidRPr="006A7396" w:rsidRDefault="003E6567" w:rsidP="003E656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7547185C" w14:textId="77777777" w:rsidR="003E6567" w:rsidRPr="006A7396" w:rsidRDefault="003E6567" w:rsidP="003E656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i/>
          <w:color w:val="000000"/>
          <w:sz w:val="22"/>
          <w:szCs w:val="24"/>
        </w:rPr>
        <w:t xml:space="preserve">Lo anterior, siempre y cuando no se acredite alguna causal de clasificación, prevista en las leyes o en los tratados internacionales suscritos por el Estado mexicano. </w:t>
      </w:r>
    </w:p>
    <w:p w14:paraId="437E6BAC" w14:textId="77777777" w:rsidR="003E6567" w:rsidRPr="006A7396" w:rsidRDefault="003E6567" w:rsidP="003E656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63F56ED6" w14:textId="77777777" w:rsidR="003E6567" w:rsidRPr="006A7396" w:rsidRDefault="003E6567" w:rsidP="003E6567">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5A438623">
        <w:rPr>
          <w:rFonts w:eastAsia="Palatino Linotype" w:cs="Palatino Linotype"/>
          <w:b/>
          <w:bCs/>
          <w:i/>
          <w:iCs/>
          <w:color w:val="000000" w:themeColor="text1"/>
          <w:sz w:val="22"/>
          <w:lang w:val="es-ES"/>
        </w:rPr>
        <w:t>Quincuagésimo octavo.</w:t>
      </w:r>
      <w:r w:rsidRPr="5A438623">
        <w:rPr>
          <w:rFonts w:eastAsia="Palatino Linotype" w:cs="Palatino Linotype"/>
          <w:i/>
          <w:iCs/>
          <w:color w:val="000000" w:themeColor="text1"/>
          <w:sz w:val="22"/>
          <w:lang w:val="es-ES"/>
        </w:rPr>
        <w:t xml:space="preserve"> Los sujetos obligados garantizarán que los sistemas o medios empleados para eliminar la información en las versiones públicas sean irreversibles, de tal forma que no permitan la recuperación o visualización de la misma.</w:t>
      </w:r>
    </w:p>
    <w:p w14:paraId="59AA0146" w14:textId="77777777" w:rsidR="003E6567" w:rsidRPr="006A7396" w:rsidRDefault="003E6567" w:rsidP="003E6567">
      <w:pPr>
        <w:rPr>
          <w:rFonts w:eastAsia="Palatino Linotype" w:cs="Palatino Linotype"/>
          <w:i/>
          <w:szCs w:val="24"/>
        </w:rPr>
      </w:pPr>
    </w:p>
    <w:p w14:paraId="69FFCC18" w14:textId="77777777" w:rsidR="003E6567" w:rsidRDefault="003E6567" w:rsidP="003E6567">
      <w:pPr>
        <w:rPr>
          <w:rFonts w:eastAsia="Palatino Linotype" w:cs="Palatino Linotype"/>
          <w:lang w:val="es-ES"/>
        </w:rPr>
      </w:pPr>
      <w:r w:rsidRPr="006A7396">
        <w:rPr>
          <w:rFonts w:eastAsia="Palatino Linotype" w:cs="Palatino Linotype"/>
          <w:lang w:val="es-ES"/>
        </w:rPr>
        <w:t xml:space="preserve">Por lo tanto, la entrega de documentos en su versión pública debe acompañarse necesariamente del Acuerdo del Comité de Transparencia que la sustente el cual debe </w:t>
      </w:r>
      <w:r w:rsidRPr="006A7396">
        <w:rPr>
          <w:rFonts w:eastAsia="Palatino Linotype" w:cs="Palatino Linotype"/>
          <w:lang w:val="es-ES"/>
        </w:rPr>
        <w:lastRenderedPageBreak/>
        <w:t>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496F9573" w14:textId="77777777" w:rsidR="003E6567" w:rsidRDefault="003E6567" w:rsidP="003E6567">
      <w:pPr>
        <w:rPr>
          <w:rFonts w:eastAsia="Palatino Linotype" w:cs="Palatino Linotype"/>
          <w:lang w:val="es-ES"/>
        </w:rPr>
      </w:pPr>
    </w:p>
    <w:p w14:paraId="515BA5DD" w14:textId="240F1EB9" w:rsidR="00385F41" w:rsidRPr="00385F41" w:rsidRDefault="001A4240" w:rsidP="00385F41">
      <w:r>
        <w:rPr>
          <w:lang w:val="es-ES"/>
        </w:rPr>
        <w:t>Se debe resaltar que</w:t>
      </w:r>
      <w:r w:rsidR="1AB54934" w:rsidRPr="1AB54934">
        <w:rPr>
          <w:lang w:val="es-ES"/>
        </w:rPr>
        <w:t xml:space="preserve"> la firma que plasmen las personas en los documentos que avalen el grado de estudios o en los que se haga entrega como requisito para ingresar al servicio público se considera como un dato susceptible de ser suprimido o testado; esto con apego a lo dispuesto en el criterio 002/2019 emitido por el INAI, que a la letra estipula lo siguiente:</w:t>
      </w:r>
    </w:p>
    <w:p w14:paraId="43F6F3FD" w14:textId="77777777" w:rsidR="00385F41" w:rsidRPr="00385F41" w:rsidRDefault="00385F41" w:rsidP="00385F41">
      <w:pPr>
        <w:rPr>
          <w:szCs w:val="24"/>
        </w:rPr>
      </w:pPr>
    </w:p>
    <w:p w14:paraId="73FB0F8B" w14:textId="77777777" w:rsidR="00385F41" w:rsidRPr="00385F41" w:rsidRDefault="00385F41" w:rsidP="00385F41">
      <w:pPr>
        <w:pBdr>
          <w:top w:val="nil"/>
          <w:left w:val="nil"/>
          <w:bottom w:val="nil"/>
          <w:right w:val="nil"/>
          <w:between w:val="nil"/>
        </w:pBdr>
        <w:spacing w:line="240" w:lineRule="auto"/>
        <w:ind w:left="567" w:right="567"/>
        <w:rPr>
          <w:rFonts w:ascii="Times New Roman" w:eastAsia="Palatino Linotype" w:hAnsi="Times New Roman" w:cs="Palatino Linotype"/>
          <w:i/>
          <w:color w:val="000000"/>
          <w:szCs w:val="24"/>
          <w:lang w:val="es-MX" w:eastAsia="es-ES"/>
        </w:rPr>
      </w:pPr>
      <w:r w:rsidRPr="00385F41">
        <w:rPr>
          <w:rFonts w:ascii="Times New Roman" w:eastAsia="Palatino Linotype" w:hAnsi="Times New Roman" w:cs="Palatino Linotype"/>
          <w:b/>
          <w:i/>
          <w:color w:val="000000"/>
          <w:szCs w:val="24"/>
          <w:lang w:val="es-MX" w:eastAsia="es-ES"/>
        </w:rPr>
        <w:t>Firma y rúbrica de servidores públicos.</w:t>
      </w:r>
      <w:r w:rsidRPr="00385F41">
        <w:rPr>
          <w:rFonts w:ascii="Times New Roman" w:eastAsia="Palatino Linotype" w:hAnsi="Times New Roman" w:cs="Palatino Linotype"/>
          <w:i/>
          <w:color w:val="000000"/>
          <w:szCs w:val="24"/>
          <w:lang w:val="es-MX" w:eastAsia="es-ES"/>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01903126" w14:textId="77777777" w:rsidR="00385F41" w:rsidRPr="00385F41" w:rsidRDefault="00385F41" w:rsidP="00385F41">
      <w:pPr>
        <w:rPr>
          <w:szCs w:val="24"/>
          <w:lang w:val="es-MX"/>
        </w:rPr>
      </w:pPr>
    </w:p>
    <w:p w14:paraId="13BA36C7" w14:textId="77777777" w:rsidR="00385F41" w:rsidRPr="00385F41" w:rsidRDefault="00385F41" w:rsidP="00385F41">
      <w:pPr>
        <w:rPr>
          <w:szCs w:val="24"/>
          <w:lang w:val="es-MX"/>
        </w:rPr>
      </w:pPr>
      <w:r w:rsidRPr="00385F41">
        <w:rPr>
          <w:szCs w:val="24"/>
          <w:lang w:val="es-MX"/>
        </w:rPr>
        <w:t>En ese tenor, dado que al plasmar la firma en dichos documentos no se cumple ninguna de las hipótesis previstas en el criterio en cita, se debe entender que las firmas contenidas en estos deben tenerse como datos de naturaleza confidencial.</w:t>
      </w:r>
    </w:p>
    <w:p w14:paraId="58C52874" w14:textId="77777777" w:rsidR="003E6567" w:rsidRPr="006A7396" w:rsidRDefault="003E6567" w:rsidP="003E6567">
      <w:pPr>
        <w:rPr>
          <w:rFonts w:eastAsia="Palatino Linotype" w:cs="Palatino Linotype"/>
          <w:lang w:val="es-ES"/>
        </w:rPr>
      </w:pPr>
    </w:p>
    <w:p w14:paraId="2BA29148" w14:textId="77777777" w:rsidR="003E6567" w:rsidRPr="006A7396" w:rsidRDefault="003E6567" w:rsidP="003E6567">
      <w:pPr>
        <w:rPr>
          <w:rFonts w:eastAsia="Palatino Linotype" w:cs="Palatino Linotype"/>
          <w:lang w:val="es-ES"/>
        </w:rPr>
      </w:pPr>
      <w:r w:rsidRPr="006A7396">
        <w:rPr>
          <w:rFonts w:eastAsia="Palatino Linotype" w:cs="Palatino Linotype"/>
          <w:lang w:val="es-ES"/>
        </w:rPr>
        <w:t>Por lo que respecta al Acuerdo del Comité de Transparencia que sustente la versión pública de la documentación a entregar, deberá ser notificado mediante el SAIMEX.</w:t>
      </w:r>
    </w:p>
    <w:p w14:paraId="16AC496E" w14:textId="77777777" w:rsidR="003E6567" w:rsidRPr="006A7396" w:rsidRDefault="003E6567" w:rsidP="003E6567">
      <w:pPr>
        <w:rPr>
          <w:rFonts w:eastAsia="Palatino Linotype" w:cs="Palatino Linotype"/>
          <w:szCs w:val="24"/>
        </w:rPr>
      </w:pPr>
    </w:p>
    <w:p w14:paraId="6A89C55E" w14:textId="77777777" w:rsidR="003E6567" w:rsidRPr="006A7396" w:rsidRDefault="003E6567" w:rsidP="003E6567">
      <w:pPr>
        <w:pBdr>
          <w:top w:val="nil"/>
          <w:left w:val="nil"/>
          <w:bottom w:val="nil"/>
          <w:right w:val="nil"/>
          <w:between w:val="nil"/>
        </w:pBdr>
        <w:rPr>
          <w:rFonts w:eastAsia="Palatino Linotype" w:cs="Palatino Linotype"/>
          <w:color w:val="000000"/>
          <w:szCs w:val="24"/>
        </w:rPr>
      </w:pPr>
      <w:r w:rsidRPr="006A7396">
        <w:rPr>
          <w:rFonts w:eastAsia="Palatino Linotype" w:cs="Palatino Linotype"/>
          <w:color w:val="000000"/>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w:t>
      </w:r>
      <w:r>
        <w:rPr>
          <w:rFonts w:eastAsia="Palatino Linotype" w:cs="Palatino Linotype"/>
          <w:color w:val="000000"/>
          <w:szCs w:val="24"/>
        </w:rPr>
        <w:t>l</w:t>
      </w:r>
      <w:r w:rsidRPr="006A7396">
        <w:rPr>
          <w:rFonts w:eastAsia="Palatino Linotype" w:cs="Palatino Linotype"/>
          <w:color w:val="000000"/>
          <w:szCs w:val="24"/>
        </w:rPr>
        <w:t xml:space="preserve"> Recurrente.</w:t>
      </w:r>
    </w:p>
    <w:p w14:paraId="4265A122" w14:textId="77777777" w:rsidR="003E6567" w:rsidRDefault="003E6567" w:rsidP="003E6567">
      <w:pPr>
        <w:rPr>
          <w:rFonts w:eastAsia="Times New Roman" w:cs="Times New Roman"/>
          <w:color w:val="000000"/>
        </w:rPr>
      </w:pPr>
    </w:p>
    <w:p w14:paraId="4FE3641A" w14:textId="3BB11138" w:rsidR="003E6567" w:rsidRPr="006F2304" w:rsidRDefault="003E6567" w:rsidP="003E6567">
      <w:pPr>
        <w:pBdr>
          <w:top w:val="nil"/>
          <w:left w:val="nil"/>
          <w:bottom w:val="nil"/>
          <w:right w:val="nil"/>
          <w:between w:val="nil"/>
        </w:pBdr>
        <w:rPr>
          <w:rFonts w:eastAsia="Palatino Linotype" w:cs="Palatino Linotype"/>
          <w:color w:val="000000"/>
        </w:rPr>
      </w:pPr>
      <w:r w:rsidRPr="0CEC3CE0">
        <w:rPr>
          <w:rFonts w:eastAsia="Palatino Linotype" w:cs="Palatino Linotype"/>
          <w:color w:val="000000" w:themeColor="text1"/>
        </w:rPr>
        <w:t>En mérito de lo expuesto en líneas anteriores, este Instituto considera que los motivos de</w:t>
      </w:r>
      <w:r>
        <w:rPr>
          <w:rFonts w:eastAsia="Palatino Linotype" w:cs="Palatino Linotype"/>
          <w:color w:val="000000" w:themeColor="text1"/>
        </w:rPr>
        <w:t xml:space="preserve"> inconformidad planteados por el</w:t>
      </w:r>
      <w:r w:rsidRPr="0CEC3CE0">
        <w:rPr>
          <w:rFonts w:eastAsia="Palatino Linotype" w:cs="Palatino Linotype"/>
          <w:color w:val="000000" w:themeColor="text1"/>
        </w:rPr>
        <w:t xml:space="preserve"> Recurrente resultan</w:t>
      </w:r>
      <w:r>
        <w:rPr>
          <w:rFonts w:eastAsia="Palatino Linotype" w:cs="Palatino Linotype"/>
          <w:color w:val="000000" w:themeColor="text1"/>
        </w:rPr>
        <w:t xml:space="preserve"> </w:t>
      </w:r>
      <w:r w:rsidRPr="0CEC3CE0">
        <w:rPr>
          <w:rFonts w:eastAsia="Palatino Linotype" w:cs="Palatino Linotype"/>
          <w:color w:val="000000" w:themeColor="text1"/>
        </w:rPr>
        <w:t xml:space="preserve">fundados en el recurso de revisión que es materia de esta resolución; por ello </w:t>
      </w:r>
      <w:r>
        <w:rPr>
          <w:rFonts w:eastAsia="Palatino Linotype" w:cs="Palatino Linotype"/>
          <w:b/>
          <w:bCs/>
          <w:color w:val="000000" w:themeColor="text1"/>
        </w:rPr>
        <w:t>con fundamento en la segunda hipótesis</w:t>
      </w:r>
      <w:r w:rsidRPr="0CEC3CE0">
        <w:rPr>
          <w:rFonts w:eastAsia="Palatino Linotype" w:cs="Palatino Linotype"/>
          <w:b/>
          <w:bCs/>
          <w:color w:val="000000" w:themeColor="text1"/>
        </w:rPr>
        <w:t xml:space="preserve"> de la fracción III del artículo 186 </w:t>
      </w:r>
      <w:r w:rsidRPr="0CEC3CE0">
        <w:rPr>
          <w:rFonts w:eastAsia="Palatino Linotype" w:cs="Palatino Linotype"/>
          <w:color w:val="000000" w:themeColor="text1"/>
        </w:rPr>
        <w:t xml:space="preserve">de la Ley de Transparencia y Acceso a la Información Pública del Estado de México y Municipios, se </w:t>
      </w:r>
      <w:r>
        <w:rPr>
          <w:rFonts w:eastAsia="Palatino Linotype" w:cs="Palatino Linotype"/>
          <w:b/>
          <w:bCs/>
          <w:color w:val="000000" w:themeColor="text1"/>
        </w:rPr>
        <w:t>MODIFI</w:t>
      </w:r>
      <w:r w:rsidRPr="0CEC3CE0">
        <w:rPr>
          <w:rFonts w:eastAsia="Palatino Linotype" w:cs="Palatino Linotype"/>
          <w:b/>
          <w:bCs/>
          <w:color w:val="000000" w:themeColor="text1"/>
        </w:rPr>
        <w:t xml:space="preserve">CA </w:t>
      </w:r>
      <w:r w:rsidRPr="0CEC3CE0">
        <w:rPr>
          <w:rFonts w:eastAsia="Palatino Linotype" w:cs="Palatino Linotype"/>
          <w:color w:val="000000" w:themeColor="text1"/>
        </w:rPr>
        <w:t>la respuesta a la solicitud de información número</w:t>
      </w:r>
      <w:r>
        <w:rPr>
          <w:rFonts w:eastAsia="Palatino Linotype" w:cs="Palatino Linotype"/>
          <w:b/>
          <w:bCs/>
          <w:color w:val="000000"/>
          <w:szCs w:val="24"/>
        </w:rPr>
        <w:t xml:space="preserve"> </w:t>
      </w:r>
      <w:r w:rsidR="00385F41" w:rsidRPr="00385F41">
        <w:rPr>
          <w:rFonts w:eastAsia="Palatino Linotype" w:cs="Palatino Linotype"/>
          <w:b/>
          <w:bCs/>
          <w:color w:val="000000"/>
          <w:szCs w:val="24"/>
        </w:rPr>
        <w:t>00325/SECOGEM/IP/2024</w:t>
      </w:r>
      <w:r w:rsidRPr="0CEC3CE0">
        <w:rPr>
          <w:rFonts w:eastAsia="Palatino Linotype" w:cs="Palatino Linotype"/>
          <w:color w:val="000000" w:themeColor="text1"/>
        </w:rPr>
        <w:t>, que ha sido materia del presente estudio.</w:t>
      </w:r>
    </w:p>
    <w:p w14:paraId="61840F9C" w14:textId="77777777" w:rsidR="003E6567" w:rsidRPr="007A21E9" w:rsidRDefault="003E6567" w:rsidP="003E6567">
      <w:pPr>
        <w:rPr>
          <w:sz w:val="22"/>
        </w:rPr>
      </w:pPr>
    </w:p>
    <w:p w14:paraId="2257CF88" w14:textId="77777777" w:rsidR="003E6567" w:rsidRPr="00BB7F90" w:rsidRDefault="003E6567" w:rsidP="003E6567">
      <w:pPr>
        <w:pBdr>
          <w:top w:val="nil"/>
          <w:left w:val="nil"/>
          <w:bottom w:val="nil"/>
          <w:right w:val="nil"/>
          <w:between w:val="nil"/>
        </w:pBdr>
        <w:rPr>
          <w:rFonts w:eastAsia="Palatino Linotype" w:cs="Palatino Linotype"/>
          <w:color w:val="000000"/>
          <w:szCs w:val="24"/>
        </w:rPr>
      </w:pPr>
      <w:r w:rsidRPr="006F2304">
        <w:rPr>
          <w:rFonts w:eastAsia="Palatino Linotype" w:cs="Palatino Linotype"/>
          <w:color w:val="000000"/>
          <w:szCs w:val="24"/>
        </w:rPr>
        <w:t xml:space="preserve">Por lo </w:t>
      </w:r>
      <w:r w:rsidRPr="00BB7F90">
        <w:rPr>
          <w:rFonts w:eastAsia="Palatino Linotype" w:cs="Palatino Linotype"/>
          <w:color w:val="000000"/>
          <w:szCs w:val="24"/>
        </w:rPr>
        <w:t>antes expuesto y fundado es de resolverse y,</w:t>
      </w:r>
    </w:p>
    <w:p w14:paraId="1DC1518D" w14:textId="77777777" w:rsidR="003E6567" w:rsidRPr="007A21E9" w:rsidRDefault="003E6567" w:rsidP="003E6567">
      <w:pPr>
        <w:rPr>
          <w:sz w:val="22"/>
        </w:rPr>
      </w:pPr>
    </w:p>
    <w:p w14:paraId="1C624A18" w14:textId="77777777" w:rsidR="003E6567" w:rsidRPr="00BB7F90" w:rsidRDefault="003E6567" w:rsidP="003E6567">
      <w:pPr>
        <w:pStyle w:val="Ttulo1"/>
        <w:rPr>
          <w:rFonts w:eastAsia="Palatino Linotype"/>
        </w:rPr>
      </w:pPr>
      <w:r w:rsidRPr="00BB7F90">
        <w:rPr>
          <w:rFonts w:eastAsia="Palatino Linotype"/>
        </w:rPr>
        <w:t>S E    R E S U E L V E</w:t>
      </w:r>
    </w:p>
    <w:p w14:paraId="01C13338" w14:textId="77777777" w:rsidR="003E6567" w:rsidRPr="00BB7F90" w:rsidRDefault="003E6567" w:rsidP="003E6567">
      <w:pPr>
        <w:pBdr>
          <w:top w:val="nil"/>
          <w:left w:val="nil"/>
          <w:bottom w:val="nil"/>
          <w:right w:val="nil"/>
          <w:between w:val="nil"/>
        </w:pBdr>
        <w:rPr>
          <w:rFonts w:eastAsia="Palatino Linotype" w:cs="Palatino Linotype"/>
          <w:b/>
          <w:color w:val="000000"/>
          <w:szCs w:val="24"/>
        </w:rPr>
      </w:pPr>
    </w:p>
    <w:p w14:paraId="6BD69D2B" w14:textId="4A903F73" w:rsidR="003E6567" w:rsidRPr="00BB7F90" w:rsidRDefault="003E6567" w:rsidP="003E6567">
      <w:pPr>
        <w:pBdr>
          <w:top w:val="nil"/>
          <w:left w:val="nil"/>
          <w:bottom w:val="nil"/>
          <w:right w:val="nil"/>
          <w:between w:val="nil"/>
        </w:pBdr>
        <w:rPr>
          <w:rFonts w:eastAsia="Palatino Linotype" w:cs="Palatino Linotype"/>
          <w:color w:val="000000"/>
        </w:rPr>
      </w:pPr>
      <w:r w:rsidRPr="00BB7F90">
        <w:rPr>
          <w:rFonts w:eastAsia="Palatino Linotype" w:cs="Palatino Linotype"/>
          <w:b/>
          <w:bCs/>
          <w:color w:val="000000" w:themeColor="text1"/>
        </w:rPr>
        <w:t>PRIMERO.</w:t>
      </w:r>
      <w:r w:rsidRPr="00BB7F90">
        <w:rPr>
          <w:rFonts w:eastAsia="Palatino Linotype" w:cs="Palatino Linotype"/>
          <w:color w:val="000000" w:themeColor="text1"/>
        </w:rPr>
        <w:t xml:space="preserve"> Se </w:t>
      </w:r>
      <w:r>
        <w:rPr>
          <w:rFonts w:eastAsia="Palatino Linotype" w:cs="Palatino Linotype"/>
          <w:b/>
          <w:bCs/>
          <w:color w:val="000000" w:themeColor="text1"/>
        </w:rPr>
        <w:t>MODIFI</w:t>
      </w:r>
      <w:r w:rsidRPr="00BB7F90">
        <w:rPr>
          <w:rFonts w:eastAsia="Palatino Linotype" w:cs="Palatino Linotype"/>
          <w:b/>
          <w:bCs/>
          <w:color w:val="000000" w:themeColor="text1"/>
        </w:rPr>
        <w:t>CA</w:t>
      </w:r>
      <w:r w:rsidRPr="00BB7F90">
        <w:rPr>
          <w:rFonts w:eastAsia="Palatino Linotype" w:cs="Palatino Linotype"/>
          <w:color w:val="000000" w:themeColor="text1"/>
        </w:rPr>
        <w:t xml:space="preserve"> la respuesta entregada por el Sujeto Obligado</w:t>
      </w:r>
      <w:r w:rsidRPr="00BB7F90">
        <w:rPr>
          <w:rFonts w:eastAsia="Palatino Linotype" w:cs="Palatino Linotype"/>
          <w:b/>
          <w:bCs/>
          <w:color w:val="000000" w:themeColor="text1"/>
        </w:rPr>
        <w:t xml:space="preserve"> </w:t>
      </w:r>
      <w:r w:rsidRPr="00BB7F90">
        <w:rPr>
          <w:rFonts w:eastAsia="Palatino Linotype" w:cs="Palatino Linotype"/>
          <w:color w:val="000000" w:themeColor="text1"/>
        </w:rPr>
        <w:t>a la solicitud de información número</w:t>
      </w:r>
      <w:r>
        <w:rPr>
          <w:rFonts w:eastAsia="Palatino Linotype" w:cs="Palatino Linotype"/>
          <w:b/>
          <w:bCs/>
          <w:color w:val="000000"/>
          <w:szCs w:val="24"/>
        </w:rPr>
        <w:t xml:space="preserve"> </w:t>
      </w:r>
      <w:r w:rsidR="00385F41" w:rsidRPr="00385F41">
        <w:rPr>
          <w:rFonts w:eastAsia="Palatino Linotype" w:cs="Palatino Linotype"/>
          <w:b/>
          <w:bCs/>
          <w:color w:val="000000"/>
          <w:szCs w:val="24"/>
        </w:rPr>
        <w:t>00325/SECOGEM/IP/2024</w:t>
      </w:r>
      <w:r w:rsidRPr="00BB7F90">
        <w:rPr>
          <w:rFonts w:eastAsia="Palatino Linotype" w:cs="Palatino Linotype"/>
          <w:color w:val="000000" w:themeColor="text1"/>
        </w:rPr>
        <w:t>, por resultar</w:t>
      </w:r>
      <w:r>
        <w:rPr>
          <w:rFonts w:eastAsia="Palatino Linotype" w:cs="Palatino Linotype"/>
          <w:color w:val="000000" w:themeColor="text1"/>
        </w:rPr>
        <w:t xml:space="preserve"> </w:t>
      </w:r>
      <w:r w:rsidR="00385F41">
        <w:rPr>
          <w:rFonts w:eastAsia="Palatino Linotype" w:cs="Palatino Linotype"/>
          <w:color w:val="000000" w:themeColor="text1"/>
        </w:rPr>
        <w:t xml:space="preserve">parcialmente </w:t>
      </w:r>
      <w:r w:rsidRPr="00BB7F90">
        <w:rPr>
          <w:rFonts w:eastAsia="Palatino Linotype" w:cs="Palatino Linotype"/>
          <w:color w:val="000000" w:themeColor="text1"/>
        </w:rPr>
        <w:t xml:space="preserve">fundados los motivos de inconformidad argüidos por </w:t>
      </w:r>
      <w:r>
        <w:rPr>
          <w:rFonts w:eastAsia="Palatino Linotype" w:cs="Palatino Linotype"/>
          <w:color w:val="000000" w:themeColor="text1"/>
        </w:rPr>
        <w:t>el</w:t>
      </w:r>
      <w:r w:rsidRPr="00BB7F90">
        <w:rPr>
          <w:rFonts w:eastAsia="Palatino Linotype" w:cs="Palatino Linotype"/>
          <w:color w:val="000000" w:themeColor="text1"/>
        </w:rPr>
        <w:t xml:space="preserve"> Recurrente, en términos del</w:t>
      </w:r>
      <w:r>
        <w:rPr>
          <w:rFonts w:eastAsia="Palatino Linotype" w:cs="Palatino Linotype"/>
          <w:b/>
          <w:bCs/>
          <w:color w:val="000000" w:themeColor="text1"/>
        </w:rPr>
        <w:t xml:space="preserve"> Considerando </w:t>
      </w:r>
      <w:r w:rsidR="00385F41">
        <w:rPr>
          <w:rFonts w:eastAsia="Palatino Linotype" w:cs="Palatino Linotype"/>
          <w:b/>
          <w:bCs/>
          <w:color w:val="000000" w:themeColor="text1"/>
        </w:rPr>
        <w:t>CUAR</w:t>
      </w:r>
      <w:r w:rsidRPr="00BB7F90">
        <w:rPr>
          <w:rFonts w:eastAsia="Palatino Linotype" w:cs="Palatino Linotype"/>
          <w:b/>
          <w:bCs/>
          <w:color w:val="000000" w:themeColor="text1"/>
        </w:rPr>
        <w:t xml:space="preserve">TO </w:t>
      </w:r>
      <w:r w:rsidRPr="00BB7F90">
        <w:rPr>
          <w:rFonts w:eastAsia="Palatino Linotype" w:cs="Palatino Linotype"/>
          <w:color w:val="000000" w:themeColor="text1"/>
        </w:rPr>
        <w:t xml:space="preserve">de la presente resolución. </w:t>
      </w:r>
    </w:p>
    <w:p w14:paraId="235872CF" w14:textId="77777777" w:rsidR="003E6567" w:rsidRPr="00BB7F90" w:rsidRDefault="003E6567" w:rsidP="003E6567">
      <w:pPr>
        <w:pBdr>
          <w:top w:val="nil"/>
          <w:left w:val="nil"/>
          <w:bottom w:val="nil"/>
          <w:right w:val="nil"/>
          <w:between w:val="nil"/>
        </w:pBdr>
        <w:rPr>
          <w:rFonts w:eastAsia="Palatino Linotype" w:cs="Palatino Linotype"/>
          <w:color w:val="000000"/>
          <w:szCs w:val="24"/>
        </w:rPr>
      </w:pPr>
    </w:p>
    <w:p w14:paraId="1339473E" w14:textId="3357D2F6" w:rsidR="003E6567" w:rsidRPr="00BB7F90" w:rsidRDefault="003E6567" w:rsidP="003E6567">
      <w:pPr>
        <w:pBdr>
          <w:top w:val="nil"/>
          <w:left w:val="nil"/>
          <w:bottom w:val="nil"/>
          <w:right w:val="nil"/>
          <w:between w:val="nil"/>
        </w:pBdr>
        <w:rPr>
          <w:rFonts w:eastAsia="Palatino Linotype" w:cs="Palatino Linotype"/>
          <w:color w:val="000000"/>
        </w:rPr>
      </w:pPr>
      <w:r w:rsidRPr="7A509A1A">
        <w:rPr>
          <w:rFonts w:eastAsia="Palatino Linotype" w:cs="Palatino Linotype"/>
          <w:b/>
          <w:bCs/>
          <w:color w:val="000000" w:themeColor="text1"/>
        </w:rPr>
        <w:lastRenderedPageBreak/>
        <w:t>SEGUNDO.</w:t>
      </w:r>
      <w:r w:rsidRPr="7A509A1A">
        <w:rPr>
          <w:rFonts w:eastAsia="Palatino Linotype" w:cs="Palatino Linotype"/>
          <w:color w:val="000000" w:themeColor="text1"/>
        </w:rPr>
        <w:t xml:space="preserve"> Se </w:t>
      </w:r>
      <w:r w:rsidRPr="7A509A1A">
        <w:rPr>
          <w:rFonts w:eastAsia="Palatino Linotype" w:cs="Palatino Linotype"/>
          <w:b/>
          <w:bCs/>
          <w:color w:val="000000" w:themeColor="text1"/>
        </w:rPr>
        <w:t>ORDENA</w:t>
      </w:r>
      <w:r w:rsidRPr="7A509A1A">
        <w:rPr>
          <w:rFonts w:eastAsia="Palatino Linotype" w:cs="Palatino Linotype"/>
          <w:color w:val="000000" w:themeColor="text1"/>
        </w:rPr>
        <w:t xml:space="preserve"> al Sujeto Obligado </w:t>
      </w:r>
      <w:r>
        <w:rPr>
          <w:rFonts w:eastAsia="Palatino Linotype" w:cs="Palatino Linotype"/>
          <w:color w:val="000000" w:themeColor="text1"/>
        </w:rPr>
        <w:t xml:space="preserve">haga </w:t>
      </w:r>
      <w:r w:rsidRPr="7A509A1A">
        <w:rPr>
          <w:rFonts w:eastAsia="Palatino Linotype" w:cs="Palatino Linotype"/>
          <w:color w:val="000000" w:themeColor="text1"/>
        </w:rPr>
        <w:t>entrega a</w:t>
      </w:r>
      <w:r>
        <w:rPr>
          <w:rFonts w:eastAsia="Palatino Linotype" w:cs="Palatino Linotype"/>
          <w:color w:val="000000" w:themeColor="text1"/>
        </w:rPr>
        <w:t xml:space="preserve">l </w:t>
      </w:r>
      <w:r w:rsidRPr="7A509A1A">
        <w:rPr>
          <w:rFonts w:eastAsia="Palatino Linotype" w:cs="Palatino Linotype"/>
          <w:color w:val="000000" w:themeColor="text1"/>
        </w:rPr>
        <w:t>Recurrente mediante el Sistema de Acceso a la Información Mexiquense (SAIMEX)</w:t>
      </w:r>
      <w:r w:rsidR="00385F41">
        <w:rPr>
          <w:rFonts w:eastAsia="Palatino Linotype" w:cs="Palatino Linotype"/>
          <w:color w:val="000000" w:themeColor="text1"/>
        </w:rPr>
        <w:t xml:space="preserve"> y</w:t>
      </w:r>
      <w:r>
        <w:rPr>
          <w:rFonts w:eastAsia="Palatino Linotype" w:cs="Palatino Linotype"/>
          <w:color w:val="000000" w:themeColor="text1"/>
        </w:rPr>
        <w:t xml:space="preserve"> </w:t>
      </w:r>
      <w:r w:rsidRPr="7A509A1A">
        <w:rPr>
          <w:rFonts w:eastAsia="Palatino Linotype" w:cs="Palatino Linotype"/>
          <w:color w:val="000000" w:themeColor="text1"/>
        </w:rPr>
        <w:t xml:space="preserve">en términos del </w:t>
      </w:r>
      <w:r w:rsidRPr="7A509A1A">
        <w:rPr>
          <w:rFonts w:eastAsia="Palatino Linotype" w:cs="Palatino Linotype"/>
          <w:b/>
          <w:bCs/>
          <w:color w:val="000000" w:themeColor="text1"/>
        </w:rPr>
        <w:t xml:space="preserve">Considerando </w:t>
      </w:r>
      <w:r w:rsidR="00385F41">
        <w:rPr>
          <w:rFonts w:eastAsia="Palatino Linotype" w:cs="Palatino Linotype"/>
          <w:b/>
          <w:bCs/>
          <w:color w:val="000000" w:themeColor="text1"/>
        </w:rPr>
        <w:t>CUAR</w:t>
      </w:r>
      <w:r w:rsidRPr="7A509A1A">
        <w:rPr>
          <w:rFonts w:eastAsia="Palatino Linotype" w:cs="Palatino Linotype"/>
          <w:b/>
          <w:bCs/>
          <w:color w:val="000000" w:themeColor="text1"/>
        </w:rPr>
        <w:t>TO</w:t>
      </w:r>
      <w:r>
        <w:rPr>
          <w:rFonts w:eastAsia="Palatino Linotype" w:cs="Palatino Linotype"/>
          <w:color w:val="000000" w:themeColor="text1"/>
        </w:rPr>
        <w:t>, de lo</w:t>
      </w:r>
      <w:r w:rsidRPr="7A509A1A">
        <w:rPr>
          <w:rFonts w:eastAsia="Palatino Linotype" w:cs="Palatino Linotype"/>
          <w:color w:val="000000" w:themeColor="text1"/>
        </w:rPr>
        <w:t xml:space="preserve"> siguiente: </w:t>
      </w:r>
    </w:p>
    <w:p w14:paraId="176ED969" w14:textId="77777777" w:rsidR="003E6567" w:rsidRPr="00BB7F90" w:rsidRDefault="003E6567" w:rsidP="003E6567">
      <w:pPr>
        <w:pBdr>
          <w:top w:val="nil"/>
          <w:left w:val="nil"/>
          <w:bottom w:val="nil"/>
          <w:right w:val="nil"/>
          <w:between w:val="nil"/>
        </w:pBdr>
        <w:rPr>
          <w:rFonts w:eastAsia="Palatino Linotype" w:cs="Palatino Linotype"/>
          <w:color w:val="000000"/>
          <w:szCs w:val="24"/>
        </w:rPr>
      </w:pPr>
    </w:p>
    <w:p w14:paraId="12975A5A" w14:textId="73219E8F" w:rsidR="003E6567" w:rsidRPr="00CE13C4" w:rsidRDefault="00385F41" w:rsidP="00385F41">
      <w:pPr>
        <w:numPr>
          <w:ilvl w:val="0"/>
          <w:numId w:val="2"/>
        </w:numPr>
        <w:pBdr>
          <w:top w:val="nil"/>
          <w:left w:val="nil"/>
          <w:bottom w:val="nil"/>
          <w:right w:val="nil"/>
          <w:between w:val="nil"/>
        </w:pBdr>
        <w:spacing w:line="240" w:lineRule="auto"/>
        <w:rPr>
          <w:rFonts w:eastAsia="Palatino Linotype" w:cs="Palatino Linotype"/>
          <w:i/>
          <w:color w:val="000000"/>
          <w:lang w:val="es-ES"/>
        </w:rPr>
      </w:pPr>
      <w:r>
        <w:rPr>
          <w:rFonts w:eastAsia="Palatino Linotype" w:cs="Palatino Linotype"/>
          <w:i/>
          <w:iCs/>
          <w:color w:val="000000" w:themeColor="text1"/>
        </w:rPr>
        <w:t>E</w:t>
      </w:r>
      <w:r w:rsidRPr="00385F41">
        <w:rPr>
          <w:rFonts w:eastAsia="Palatino Linotype" w:cs="Palatino Linotype"/>
          <w:i/>
          <w:iCs/>
          <w:color w:val="000000" w:themeColor="text1"/>
        </w:rPr>
        <w:t>l certificado de doctorado proporcionado en la respuesta a la solicitud de información, en versión pública correcta.</w:t>
      </w:r>
    </w:p>
    <w:p w14:paraId="5371F3EE" w14:textId="77777777" w:rsidR="003E6567" w:rsidRPr="008C1B4A" w:rsidRDefault="003E6567" w:rsidP="003E6567">
      <w:pPr>
        <w:pBdr>
          <w:top w:val="nil"/>
          <w:left w:val="nil"/>
          <w:bottom w:val="nil"/>
          <w:right w:val="nil"/>
          <w:between w:val="nil"/>
        </w:pBdr>
        <w:rPr>
          <w:rFonts w:eastAsia="Palatino Linotype" w:cs="Palatino Linotype"/>
          <w:color w:val="000000"/>
          <w:szCs w:val="24"/>
        </w:rPr>
      </w:pPr>
    </w:p>
    <w:p w14:paraId="55A7C501" w14:textId="354CE250" w:rsidR="003E6567" w:rsidRPr="008C1B4A" w:rsidRDefault="00385F41" w:rsidP="003E6567">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C</w:t>
      </w:r>
      <w:r w:rsidR="003E6567" w:rsidRPr="008C1B4A">
        <w:rPr>
          <w:rFonts w:eastAsia="Palatino Linotype" w:cs="Palatino Linotype"/>
          <w:color w:val="000000"/>
          <w:szCs w:val="24"/>
        </w:rPr>
        <w:t>omo sustento de la versión pública</w:t>
      </w:r>
      <w:r w:rsidR="003E6567">
        <w:rPr>
          <w:rFonts w:eastAsia="Palatino Linotype" w:cs="Palatino Linotype"/>
          <w:color w:val="000000"/>
          <w:szCs w:val="24"/>
        </w:rPr>
        <w:t xml:space="preserve">, </w:t>
      </w:r>
      <w:r w:rsidR="003E6567" w:rsidRPr="008C1B4A">
        <w:rPr>
          <w:rFonts w:eastAsia="Palatino Linotype" w:cs="Palatino Linotype"/>
          <w:color w:val="000000"/>
          <w:szCs w:val="24"/>
        </w:rPr>
        <w:t>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w:t>
      </w:r>
    </w:p>
    <w:p w14:paraId="203DA583" w14:textId="77777777" w:rsidR="003E6567" w:rsidRPr="008C1B4A" w:rsidRDefault="003E6567" w:rsidP="003E6567">
      <w:pPr>
        <w:pBdr>
          <w:top w:val="nil"/>
          <w:left w:val="nil"/>
          <w:bottom w:val="nil"/>
          <w:right w:val="nil"/>
          <w:between w:val="nil"/>
        </w:pBdr>
        <w:rPr>
          <w:rFonts w:eastAsia="Palatino Linotype" w:cs="Palatino Linotype"/>
          <w:color w:val="000000"/>
          <w:szCs w:val="24"/>
        </w:rPr>
      </w:pPr>
    </w:p>
    <w:p w14:paraId="78034683" w14:textId="77777777" w:rsidR="003E6567" w:rsidRPr="00325BCB" w:rsidRDefault="003E6567" w:rsidP="003E6567">
      <w:pPr>
        <w:pBdr>
          <w:top w:val="nil"/>
          <w:left w:val="nil"/>
          <w:bottom w:val="nil"/>
          <w:right w:val="nil"/>
          <w:between w:val="nil"/>
        </w:pBdr>
        <w:rPr>
          <w:rFonts w:eastAsia="Palatino Linotype" w:cs="Palatino Linotype"/>
          <w:color w:val="000000"/>
          <w:szCs w:val="24"/>
        </w:rPr>
      </w:pPr>
      <w:r w:rsidRPr="008C1B4A">
        <w:rPr>
          <w:rFonts w:eastAsia="Palatino Linotype" w:cs="Palatino Linotype"/>
          <w:b/>
          <w:color w:val="000000"/>
          <w:szCs w:val="24"/>
        </w:rPr>
        <w:t>TERCERO. Notifíquese</w:t>
      </w:r>
      <w:r w:rsidRPr="008C1B4A">
        <w:rPr>
          <w:rFonts w:eastAsia="Palatino Linotype" w:cs="Palatino Linotype"/>
          <w:b/>
          <w:i/>
          <w:color w:val="000000"/>
          <w:szCs w:val="24"/>
        </w:rPr>
        <w:t xml:space="preserve"> </w:t>
      </w:r>
      <w:r w:rsidRPr="008C1B4A">
        <w:rPr>
          <w:rFonts w:eastAsia="Palatino Linotype" w:cs="Palatino Linotype"/>
          <w:color w:val="000000"/>
          <w:szCs w:val="24"/>
        </w:rPr>
        <w:t>la presente resolución al Titular de la Unidad de Transparencia del Sujeto Obligado mediante el Sistema de Acceso a la Información Mexiquense</w:t>
      </w:r>
      <w:r w:rsidRPr="00325BCB">
        <w:rPr>
          <w:rFonts w:eastAsia="Palatino Linotype" w:cs="Palatino Linotype"/>
          <w:color w:val="000000"/>
          <w:szCs w:val="24"/>
        </w:rPr>
        <w:t xml:space="preserve"> (SAIMEX)</w:t>
      </w:r>
      <w:r>
        <w:rPr>
          <w:rFonts w:eastAsia="Palatino Linotype" w:cs="Palatino Linotype"/>
          <w:color w:val="000000"/>
          <w:szCs w:val="24"/>
        </w:rPr>
        <w:t xml:space="preserve">, </w:t>
      </w:r>
      <w:r w:rsidRPr="00325BCB">
        <w:rPr>
          <w:rFonts w:eastAsia="Palatino Linotype" w:cs="Palatino Linotype"/>
          <w:color w:val="000000"/>
          <w:szCs w:val="24"/>
        </w:rPr>
        <w:t>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0B50B13" w14:textId="77777777" w:rsidR="003E6567" w:rsidRPr="00325BCB" w:rsidRDefault="003E6567" w:rsidP="003E6567">
      <w:pPr>
        <w:pBdr>
          <w:top w:val="nil"/>
          <w:left w:val="nil"/>
          <w:bottom w:val="nil"/>
          <w:right w:val="nil"/>
          <w:between w:val="nil"/>
        </w:pBdr>
        <w:rPr>
          <w:rFonts w:eastAsia="Palatino Linotype" w:cs="Palatino Linotype"/>
          <w:color w:val="000000"/>
          <w:szCs w:val="24"/>
        </w:rPr>
      </w:pPr>
    </w:p>
    <w:p w14:paraId="2C769891" w14:textId="77777777" w:rsidR="003E6567" w:rsidRPr="00325BCB" w:rsidRDefault="003E6567" w:rsidP="003E656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lastRenderedPageBreak/>
        <w:t xml:space="preserve">CUARTO. </w:t>
      </w:r>
      <w:r w:rsidRPr="00325BCB">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CC7C326" w14:textId="77777777" w:rsidR="003E6567" w:rsidRPr="00325BCB" w:rsidRDefault="003E6567" w:rsidP="003E6567">
      <w:pPr>
        <w:pBdr>
          <w:top w:val="nil"/>
          <w:left w:val="nil"/>
          <w:bottom w:val="nil"/>
          <w:right w:val="nil"/>
          <w:between w:val="nil"/>
        </w:pBdr>
        <w:rPr>
          <w:rFonts w:eastAsia="Palatino Linotype" w:cs="Palatino Linotype"/>
          <w:color w:val="000000"/>
          <w:szCs w:val="24"/>
        </w:rPr>
      </w:pPr>
    </w:p>
    <w:p w14:paraId="769665CA" w14:textId="77777777" w:rsidR="003E6567" w:rsidRDefault="003E6567" w:rsidP="003E656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QUINTO. Notifíquese </w:t>
      </w:r>
      <w:r w:rsidRPr="00325BCB">
        <w:rPr>
          <w:rFonts w:eastAsia="Palatino Linotype" w:cs="Palatino Linotype"/>
          <w:color w:val="000000"/>
          <w:szCs w:val="24"/>
        </w:rPr>
        <w:t>la presente</w:t>
      </w:r>
      <w:r w:rsidRPr="00AA69C5">
        <w:rPr>
          <w:rFonts w:eastAsia="Palatino Linotype" w:cs="Palatino Linotype"/>
          <w:color w:val="000000"/>
          <w:szCs w:val="24"/>
        </w:rPr>
        <w:t xml:space="preserve"> resolución al Recurrente mediante el Sistema de Acceso a la Información Mexiquense (SAIMEX) 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69A5473D" w14:textId="77777777" w:rsidR="00832271" w:rsidRDefault="00832271" w:rsidP="002D250D"/>
    <w:p w14:paraId="20573BFF" w14:textId="1DF5B3AD" w:rsidR="00A970D5" w:rsidRPr="006922F5" w:rsidRDefault="005A45B1" w:rsidP="00270C64">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ASÍ LO RESUELVE</w:t>
      </w:r>
      <w:r w:rsidR="00247FE8">
        <w:rPr>
          <w:rFonts w:eastAsia="Palatino Linotype" w:cs="Palatino Linotype"/>
          <w:color w:val="000000"/>
          <w:szCs w:val="24"/>
        </w:rPr>
        <w:t xml:space="preserve"> POR </w:t>
      </w:r>
      <w:r w:rsidR="003E6567">
        <w:rPr>
          <w:rFonts w:eastAsia="Palatino Linotype" w:cs="Palatino Linotype"/>
          <w:color w:val="000000"/>
          <w:szCs w:val="24"/>
        </w:rPr>
        <w:t>UNANIMIDAD</w:t>
      </w:r>
      <w:r>
        <w:rPr>
          <w:rFonts w:eastAsia="Palatino Linotype" w:cs="Palatino Linotype"/>
          <w:color w:val="000000"/>
          <w:szCs w:val="24"/>
        </w:rPr>
        <w:t xml:space="preserve"> </w:t>
      </w:r>
      <w:r w:rsidR="006922F5">
        <w:rPr>
          <w:rFonts w:eastAsia="Palatino Linotype" w:cs="Palatino Linotype"/>
          <w:color w:val="000000"/>
          <w:szCs w:val="24"/>
        </w:rPr>
        <w:t>DE VOTOS, EL PLENO DEL INSTITUTO DE TRANSPARENCIA, ACCESO A LA INFORMACIÓN PÚBLICA Y PROTECCIÓN DE DATOS PERSONALES DEL ESTADO DE MÉXICO Y MUNICIPIOS, CONFORMADO POR LOS COMISIONADOS JOSÉ MARTÍNEZ VILCHIS, MARÍA DEL ROSARIO MEJÍA AYALA</w:t>
      </w:r>
      <w:r w:rsidR="00010EFF">
        <w:rPr>
          <w:rFonts w:eastAsia="Palatino Linotype" w:cs="Palatino Linotype"/>
          <w:color w:val="000000"/>
          <w:szCs w:val="24"/>
        </w:rPr>
        <w:t xml:space="preserve"> (EMITIENDO VOTO PARTICULAR</w:t>
      </w:r>
      <w:r w:rsidR="00E332F2">
        <w:rPr>
          <w:rFonts w:eastAsia="Palatino Linotype" w:cs="Palatino Linotype"/>
          <w:color w:val="000000"/>
          <w:szCs w:val="24"/>
        </w:rPr>
        <w:t xml:space="preserve"> CONCURRENTE</w:t>
      </w:r>
      <w:r w:rsidR="00010EFF">
        <w:rPr>
          <w:rFonts w:eastAsia="Palatino Linotype" w:cs="Palatino Linotype"/>
          <w:color w:val="000000"/>
          <w:szCs w:val="24"/>
        </w:rPr>
        <w:t>)</w:t>
      </w:r>
      <w:r w:rsidR="006922F5">
        <w:rPr>
          <w:rFonts w:eastAsia="Palatino Linotype" w:cs="Palatino Linotype"/>
          <w:color w:val="000000"/>
          <w:szCs w:val="24"/>
        </w:rPr>
        <w:t xml:space="preserve">, SHARON CRISTINA MORALES MARTÍNEZ, LUIS GUSTAVO PARRA NORIEGA </w:t>
      </w:r>
      <w:r w:rsidR="00010EFF">
        <w:rPr>
          <w:rFonts w:eastAsia="Palatino Linotype" w:cs="Palatino Linotype"/>
          <w:color w:val="000000"/>
          <w:szCs w:val="24"/>
        </w:rPr>
        <w:t>(EMITIENDO VOTO PARTICULAR</w:t>
      </w:r>
      <w:r w:rsidR="00E332F2">
        <w:rPr>
          <w:rFonts w:eastAsia="Palatino Linotype" w:cs="Palatino Linotype"/>
          <w:color w:val="000000"/>
          <w:szCs w:val="24"/>
        </w:rPr>
        <w:t xml:space="preserve"> CONCURRENTE</w:t>
      </w:r>
      <w:r w:rsidR="00010EFF">
        <w:rPr>
          <w:rFonts w:eastAsia="Palatino Linotype" w:cs="Palatino Linotype"/>
          <w:color w:val="000000"/>
          <w:szCs w:val="24"/>
        </w:rPr>
        <w:t>)</w:t>
      </w:r>
      <w:r w:rsidR="00911977">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6922F5" w:rsidRPr="00E157C4">
        <w:rPr>
          <w:rFonts w:eastAsia="Palatino Linotype" w:cs="Palatino Linotype"/>
          <w:color w:val="000000"/>
          <w:szCs w:val="24"/>
        </w:rPr>
        <w:t>, EN LA</w:t>
      </w:r>
      <w:r w:rsidR="00705051">
        <w:rPr>
          <w:rFonts w:eastAsia="Palatino Linotype" w:cs="Palatino Linotype"/>
          <w:color w:val="000000"/>
          <w:szCs w:val="24"/>
        </w:rPr>
        <w:t xml:space="preserve"> </w:t>
      </w:r>
      <w:r w:rsidR="00805951">
        <w:rPr>
          <w:rFonts w:eastAsia="Palatino Linotype" w:cs="Palatino Linotype"/>
          <w:color w:val="000000"/>
          <w:szCs w:val="24"/>
        </w:rPr>
        <w:t>TRIGÉSIMA</w:t>
      </w:r>
      <w:r w:rsidR="00CA4D01">
        <w:rPr>
          <w:rFonts w:eastAsia="Palatino Linotype" w:cs="Palatino Linotype"/>
          <w:color w:val="000000"/>
          <w:szCs w:val="24"/>
        </w:rPr>
        <w:t xml:space="preserve"> OCTAVA</w:t>
      </w:r>
      <w:r w:rsidR="00A00BD1" w:rsidRPr="00E157C4">
        <w:rPr>
          <w:rFonts w:eastAsia="Palatino Linotype" w:cs="Palatino Linotype"/>
          <w:color w:val="000000"/>
          <w:szCs w:val="24"/>
        </w:rPr>
        <w:t xml:space="preserve"> </w:t>
      </w:r>
      <w:r w:rsidR="006922F5" w:rsidRPr="00E157C4">
        <w:rPr>
          <w:rFonts w:eastAsia="Palatino Linotype" w:cs="Palatino Linotype"/>
          <w:color w:val="000000"/>
          <w:szCs w:val="24"/>
        </w:rPr>
        <w:t>SESIÓN ORDINARIA CELEBRADA EL</w:t>
      </w:r>
      <w:r w:rsidR="00DF6972">
        <w:rPr>
          <w:rFonts w:eastAsia="Palatino Linotype" w:cs="Palatino Linotype"/>
          <w:color w:val="000000"/>
          <w:szCs w:val="24"/>
        </w:rPr>
        <w:t xml:space="preserve"> </w:t>
      </w:r>
      <w:r w:rsidR="0054127C">
        <w:rPr>
          <w:rFonts w:eastAsia="Palatino Linotype" w:cs="Palatino Linotype"/>
          <w:color w:val="000000"/>
          <w:szCs w:val="24"/>
        </w:rPr>
        <w:t>SEIS DE NOVIEMBRE</w:t>
      </w:r>
      <w:r w:rsidR="00DF6972">
        <w:rPr>
          <w:rFonts w:eastAsia="Palatino Linotype" w:cs="Palatino Linotype"/>
          <w:color w:val="000000"/>
          <w:szCs w:val="24"/>
        </w:rPr>
        <w:t xml:space="preserve"> DE DOS MIL VEINTICUATRO</w:t>
      </w:r>
      <w:r w:rsidR="006922F5" w:rsidRPr="00E157C4">
        <w:rPr>
          <w:rFonts w:eastAsia="Palatino Linotype" w:cs="Palatino Linotype"/>
          <w:color w:val="000000"/>
          <w:szCs w:val="24"/>
        </w:rPr>
        <w:t>,</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2B6841">
        <w:rPr>
          <w:rFonts w:eastAsia="Palatino Linotype" w:cs="Palatino Linotype"/>
          <w:color w:val="000000"/>
          <w:szCs w:val="24"/>
        </w:rPr>
        <w:t>--------------------------------------------------------------------------------------------------------------------</w:t>
      </w:r>
      <w:r w:rsidR="0060193A">
        <w:rPr>
          <w:rFonts w:eastAsia="Palatino Linotype" w:cs="Palatino Linotype"/>
          <w:color w:val="000000"/>
          <w:szCs w:val="24"/>
        </w:rPr>
        <w:t>------------------------------------------------------</w:t>
      </w:r>
    </w:p>
    <w:p w14:paraId="4DA57669" w14:textId="77777777" w:rsidR="00A970D5" w:rsidRPr="004B7011" w:rsidRDefault="42D6076D" w:rsidP="42D6076D">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2D6076D">
        <w:rPr>
          <w:rFonts w:eastAsia="Palatino Linotype" w:cs="Palatino Linotype"/>
          <w:color w:val="000000" w:themeColor="text1"/>
          <w:sz w:val="20"/>
          <w:szCs w:val="20"/>
          <w:lang w:val="es-ES"/>
        </w:rPr>
        <w:t>JMV/CCR/</w:t>
      </w:r>
      <w:proofErr w:type="spellStart"/>
      <w:r w:rsidRPr="42D6076D">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9519C5">
      <w:headerReference w:type="even" r:id="rId9"/>
      <w:headerReference w:type="default" r:id="rId10"/>
      <w:footerReference w:type="default" r:id="rId11"/>
      <w:headerReference w:type="first" r:id="rId12"/>
      <w:footerReference w:type="first" r:id="rId13"/>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2F4EB" w14:textId="77777777" w:rsidR="00B44F4F" w:rsidRDefault="00B44F4F" w:rsidP="00F2498E">
      <w:pPr>
        <w:spacing w:line="240" w:lineRule="auto"/>
      </w:pPr>
      <w:r>
        <w:separator/>
      </w:r>
    </w:p>
  </w:endnote>
  <w:endnote w:type="continuationSeparator" w:id="0">
    <w:p w14:paraId="6012664F" w14:textId="77777777" w:rsidR="00B44F4F" w:rsidRDefault="00B44F4F" w:rsidP="00F2498E">
      <w:pPr>
        <w:spacing w:line="240" w:lineRule="auto"/>
      </w:pPr>
      <w:r>
        <w:continuationSeparator/>
      </w:r>
    </w:p>
  </w:endnote>
  <w:endnote w:type="continuationNotice" w:id="1">
    <w:p w14:paraId="3F495425" w14:textId="77777777" w:rsidR="00B44F4F" w:rsidRDefault="00B44F4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9792583" w:rsidR="00B66056" w:rsidRPr="00871A91" w:rsidRDefault="00B66056"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546DF2">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546DF2">
      <w:rPr>
        <w:rFonts w:ascii="Palatino Linotype" w:hAnsi="Palatino Linotype"/>
        <w:b/>
        <w:bCs/>
        <w:noProof/>
        <w:sz w:val="20"/>
      </w:rPr>
      <w:t>27</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0439BE1E" w:rsidR="00B66056" w:rsidRPr="00871A91" w:rsidRDefault="00B66056"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546DF2">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546DF2">
      <w:rPr>
        <w:rFonts w:ascii="Palatino Linotype" w:hAnsi="Palatino Linotype"/>
        <w:b/>
        <w:bCs/>
        <w:noProof/>
        <w:sz w:val="20"/>
      </w:rPr>
      <w:t>27</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9C260" w14:textId="77777777" w:rsidR="00B44F4F" w:rsidRDefault="00B44F4F" w:rsidP="00F2498E">
      <w:pPr>
        <w:spacing w:line="240" w:lineRule="auto"/>
      </w:pPr>
      <w:r>
        <w:separator/>
      </w:r>
    </w:p>
  </w:footnote>
  <w:footnote w:type="continuationSeparator" w:id="0">
    <w:p w14:paraId="40EE625C" w14:textId="77777777" w:rsidR="00B44F4F" w:rsidRDefault="00B44F4F" w:rsidP="00F2498E">
      <w:pPr>
        <w:spacing w:line="240" w:lineRule="auto"/>
      </w:pPr>
      <w:r>
        <w:continuationSeparator/>
      </w:r>
    </w:p>
  </w:footnote>
  <w:footnote w:type="continuationNotice" w:id="1">
    <w:p w14:paraId="004FBB72" w14:textId="77777777" w:rsidR="00B44F4F" w:rsidRDefault="00B44F4F">
      <w:pPr>
        <w:spacing w:line="240" w:lineRule="auto"/>
      </w:pPr>
    </w:p>
  </w:footnote>
  <w:footnote w:id="2">
    <w:p w14:paraId="47098F31" w14:textId="77777777" w:rsidR="00B66056" w:rsidRPr="0031280C" w:rsidRDefault="00B66056" w:rsidP="00295807">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54C717E7" w14:textId="77777777" w:rsidR="00B66056" w:rsidRPr="0031280C" w:rsidRDefault="00B66056" w:rsidP="00295807">
      <w:pPr>
        <w:pBdr>
          <w:top w:val="nil"/>
          <w:left w:val="nil"/>
          <w:bottom w:val="nil"/>
          <w:right w:val="nil"/>
          <w:between w:val="nil"/>
        </w:pBdr>
        <w:spacing w:line="240" w:lineRule="auto"/>
        <w:rPr>
          <w:rFonts w:eastAsia="Palatino Linotype" w:cs="Palatino Linotype"/>
          <w:color w:val="000000"/>
          <w:sz w:val="20"/>
          <w:szCs w:val="20"/>
        </w:rPr>
      </w:pPr>
    </w:p>
    <w:p w14:paraId="74ECCF3C" w14:textId="77777777" w:rsidR="00B66056" w:rsidRPr="0031280C" w:rsidRDefault="00B66056" w:rsidP="00295807">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3BD7143A" w14:textId="77777777" w:rsidR="00B66056" w:rsidRPr="0031280C" w:rsidRDefault="00B66056" w:rsidP="00295807">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eastAsia="Palatino Linotype" w:cs="Palatino Linotype"/>
          <w:i/>
          <w:sz w:val="20"/>
          <w:szCs w:val="20"/>
        </w:rPr>
        <w:t>concesoria</w:t>
      </w:r>
      <w:proofErr w:type="spellEnd"/>
      <w:r w:rsidRPr="0031280C">
        <w:rPr>
          <w:rFonts w:eastAsia="Palatino Linotype"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3F3EF4BB" w14:textId="378D928D" w:rsidR="00B66056" w:rsidRPr="00697ED0" w:rsidRDefault="00B66056">
      <w:pPr>
        <w:pStyle w:val="Textonotapie"/>
        <w:rPr>
          <w:lang w:val="es-MX"/>
        </w:rPr>
      </w:pPr>
      <w:r>
        <w:rPr>
          <w:rStyle w:val="Refdenotaalpie"/>
        </w:rPr>
        <w:footnoteRef/>
      </w:r>
      <w:r>
        <w:t xml:space="preserve"> </w:t>
      </w:r>
      <w:hyperlink r:id="rId3" w:anchor=":~:text=La%20apostilla%20es%20una%20certificaci%C3%B3n,que%20est%C3%A9%20revestido%20el%20documento" w:history="1">
        <w:r w:rsidRPr="007C1286">
          <w:rPr>
            <w:rStyle w:val="Hipervnculo"/>
          </w:rPr>
          <w:t>https://embamex.sre.gob.mx/espana/index.php/visas/553#:~:text=La%20apostilla%20es%20una%20certificaci%C3%B3n,que%20est%C3%A9%20revestido%20el%20documento</w:t>
        </w:r>
      </w:hyperlink>
      <w:r w:rsidRPr="00697ED0">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B66056" w:rsidRDefault="00546DF2">
    <w:pPr>
      <w:pStyle w:val="Encabezado"/>
    </w:pPr>
    <w:r>
      <w:rPr>
        <w:noProof/>
        <w:lang w:val="es-MX" w:eastAsia="es-MX"/>
      </w:rPr>
      <w:pict w14:anchorId="03DA0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1"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678"/>
      <w:gridCol w:w="4820"/>
    </w:tblGrid>
    <w:tr w:rsidR="00B66056" w:rsidRPr="00B17577" w14:paraId="37B9EBDE" w14:textId="77777777" w:rsidTr="005F2892">
      <w:trPr>
        <w:trHeight w:val="227"/>
      </w:trPr>
      <w:tc>
        <w:tcPr>
          <w:tcW w:w="4678" w:type="dxa"/>
          <w:hideMark/>
        </w:tcPr>
        <w:p w14:paraId="4964FBC5" w14:textId="54CDA645" w:rsidR="00B66056" w:rsidRPr="00096248" w:rsidRDefault="00B66056" w:rsidP="00011C4D">
          <w:pPr>
            <w:spacing w:after="120" w:line="240" w:lineRule="auto"/>
            <w:ind w:right="69"/>
            <w:jc w:val="right"/>
            <w:rPr>
              <w:rFonts w:cs="Arial"/>
              <w:b/>
              <w:szCs w:val="24"/>
            </w:rPr>
          </w:pPr>
          <w:r w:rsidRPr="00096248">
            <w:rPr>
              <w:rFonts w:cs="Arial"/>
              <w:b/>
              <w:szCs w:val="24"/>
            </w:rPr>
            <w:t>Recurso de Revisión:</w:t>
          </w:r>
        </w:p>
      </w:tc>
      <w:tc>
        <w:tcPr>
          <w:tcW w:w="4820" w:type="dxa"/>
          <w:hideMark/>
        </w:tcPr>
        <w:p w14:paraId="421B9899" w14:textId="69169574" w:rsidR="00B66056" w:rsidRPr="00096248" w:rsidRDefault="00B66056" w:rsidP="00011C4D">
          <w:pPr>
            <w:spacing w:after="120" w:line="240" w:lineRule="auto"/>
            <w:ind w:right="71"/>
            <w:jc w:val="right"/>
            <w:rPr>
              <w:rFonts w:cs="Arial"/>
              <w:b/>
              <w:szCs w:val="24"/>
            </w:rPr>
          </w:pPr>
          <w:r>
            <w:rPr>
              <w:rFonts w:cs="Arial"/>
              <w:b/>
              <w:bCs/>
              <w:szCs w:val="24"/>
            </w:rPr>
            <w:t>05720</w:t>
          </w:r>
          <w:r w:rsidRPr="00096248">
            <w:rPr>
              <w:rFonts w:cs="Arial"/>
              <w:b/>
              <w:bCs/>
              <w:szCs w:val="24"/>
            </w:rPr>
            <w:t>/INFOEM/IP/RR/202</w:t>
          </w:r>
          <w:r>
            <w:rPr>
              <w:rFonts w:cs="Arial"/>
              <w:b/>
              <w:bCs/>
              <w:szCs w:val="24"/>
            </w:rPr>
            <w:t>4</w:t>
          </w:r>
        </w:p>
      </w:tc>
    </w:tr>
    <w:tr w:rsidR="00B66056" w14:paraId="7591D3C9" w14:textId="77777777" w:rsidTr="005F2892">
      <w:trPr>
        <w:trHeight w:val="242"/>
      </w:trPr>
      <w:tc>
        <w:tcPr>
          <w:tcW w:w="4678" w:type="dxa"/>
          <w:hideMark/>
        </w:tcPr>
        <w:p w14:paraId="729A65A8" w14:textId="77777777" w:rsidR="00B66056" w:rsidRPr="00096248" w:rsidRDefault="00B66056" w:rsidP="00011C4D">
          <w:pPr>
            <w:spacing w:after="120" w:line="240" w:lineRule="auto"/>
            <w:ind w:right="69"/>
            <w:jc w:val="right"/>
            <w:rPr>
              <w:rFonts w:cs="Arial"/>
              <w:b/>
              <w:szCs w:val="24"/>
            </w:rPr>
          </w:pPr>
          <w:r w:rsidRPr="00096248">
            <w:rPr>
              <w:rFonts w:cs="Arial"/>
              <w:b/>
              <w:szCs w:val="24"/>
            </w:rPr>
            <w:t>Sujeto Obligado:</w:t>
          </w:r>
        </w:p>
      </w:tc>
      <w:tc>
        <w:tcPr>
          <w:tcW w:w="4820" w:type="dxa"/>
          <w:hideMark/>
        </w:tcPr>
        <w:p w14:paraId="283ADF36" w14:textId="62B34A6C" w:rsidR="00B66056" w:rsidRPr="00096248" w:rsidRDefault="00B66056" w:rsidP="00011C4D">
          <w:pPr>
            <w:spacing w:after="120" w:line="240" w:lineRule="auto"/>
            <w:ind w:left="-81" w:right="71"/>
            <w:jc w:val="right"/>
            <w:rPr>
              <w:rFonts w:cs="Arial"/>
              <w:szCs w:val="24"/>
            </w:rPr>
          </w:pPr>
          <w:r w:rsidRPr="00DE6276">
            <w:rPr>
              <w:rFonts w:cs="Arial"/>
              <w:szCs w:val="24"/>
            </w:rPr>
            <w:t>Secretaría de la Contraloría</w:t>
          </w:r>
        </w:p>
      </w:tc>
    </w:tr>
    <w:tr w:rsidR="00B66056" w:rsidRPr="00F63239" w14:paraId="037E914D" w14:textId="77777777" w:rsidTr="005F2892">
      <w:trPr>
        <w:trHeight w:val="342"/>
      </w:trPr>
      <w:tc>
        <w:tcPr>
          <w:tcW w:w="4678" w:type="dxa"/>
          <w:hideMark/>
        </w:tcPr>
        <w:p w14:paraId="7676B68F" w14:textId="64D69EAF" w:rsidR="00B66056" w:rsidRPr="00096248" w:rsidRDefault="00B66056"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820" w:type="dxa"/>
          <w:hideMark/>
        </w:tcPr>
        <w:p w14:paraId="6493BA30" w14:textId="77777777" w:rsidR="00B66056" w:rsidRDefault="00B66056"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B66056" w:rsidRPr="00711916" w:rsidRDefault="00B66056" w:rsidP="00011C4D">
          <w:pPr>
            <w:spacing w:after="120" w:line="240" w:lineRule="auto"/>
            <w:ind w:left="-486" w:right="71" w:firstLine="567"/>
            <w:jc w:val="right"/>
            <w:rPr>
              <w:rFonts w:cs="Arial"/>
              <w:sz w:val="2"/>
              <w:szCs w:val="2"/>
            </w:rPr>
          </w:pPr>
        </w:p>
      </w:tc>
    </w:tr>
  </w:tbl>
  <w:p w14:paraId="2998DBFD" w14:textId="07A0D97A" w:rsidR="00B66056" w:rsidRPr="00871A91" w:rsidRDefault="00546DF2">
    <w:pPr>
      <w:pStyle w:val="Encabezado"/>
      <w:rPr>
        <w:sz w:val="2"/>
      </w:rPr>
    </w:pPr>
    <w:r>
      <w:rPr>
        <w:noProof/>
        <w:lang w:val="es-MX" w:eastAsia="es-MX"/>
      </w:rPr>
      <w:pict w14:anchorId="61570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81.2pt;margin-top:-142.3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B66056">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678"/>
      <w:gridCol w:w="4820"/>
    </w:tblGrid>
    <w:tr w:rsidR="00B66056" w14:paraId="0F9FE9B6" w14:textId="77777777" w:rsidTr="005F2892">
      <w:trPr>
        <w:trHeight w:val="227"/>
      </w:trPr>
      <w:tc>
        <w:tcPr>
          <w:tcW w:w="4678" w:type="dxa"/>
          <w:hideMark/>
        </w:tcPr>
        <w:p w14:paraId="6D1D9D71" w14:textId="11150E5A" w:rsidR="00B66056" w:rsidRPr="00663A37" w:rsidRDefault="00B66056"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820" w:type="dxa"/>
          <w:hideMark/>
        </w:tcPr>
        <w:p w14:paraId="242DE466" w14:textId="05B1CFB3" w:rsidR="00B66056" w:rsidRPr="00C81ECD" w:rsidRDefault="00B66056" w:rsidP="00011C4D">
          <w:pPr>
            <w:spacing w:after="120" w:line="240" w:lineRule="auto"/>
            <w:ind w:left="-486" w:right="68" w:firstLine="558"/>
            <w:jc w:val="right"/>
            <w:rPr>
              <w:rFonts w:cs="Arial"/>
              <w:b/>
              <w:szCs w:val="24"/>
            </w:rPr>
          </w:pPr>
          <w:r>
            <w:rPr>
              <w:rFonts w:cs="Arial"/>
              <w:b/>
              <w:bCs/>
              <w:szCs w:val="24"/>
            </w:rPr>
            <w:t>05720/INFOEM/IP/RR/2024</w:t>
          </w:r>
        </w:p>
      </w:tc>
    </w:tr>
    <w:tr w:rsidR="00B66056" w:rsidRPr="001F57CD" w14:paraId="1377D264" w14:textId="77777777" w:rsidTr="005F2892">
      <w:trPr>
        <w:trHeight w:val="196"/>
      </w:trPr>
      <w:tc>
        <w:tcPr>
          <w:tcW w:w="4678" w:type="dxa"/>
          <w:hideMark/>
        </w:tcPr>
        <w:p w14:paraId="04D597A1" w14:textId="77777777" w:rsidR="00B66056" w:rsidRPr="00663A37" w:rsidRDefault="00B66056" w:rsidP="00011C4D">
          <w:pPr>
            <w:spacing w:after="120" w:line="240" w:lineRule="auto"/>
            <w:ind w:right="68"/>
            <w:jc w:val="right"/>
            <w:rPr>
              <w:rFonts w:cs="Arial"/>
              <w:b/>
              <w:szCs w:val="24"/>
            </w:rPr>
          </w:pPr>
          <w:r w:rsidRPr="00663A37">
            <w:rPr>
              <w:rFonts w:cs="Arial"/>
              <w:b/>
              <w:szCs w:val="24"/>
            </w:rPr>
            <w:t>Recurrente:</w:t>
          </w:r>
        </w:p>
      </w:tc>
      <w:tc>
        <w:tcPr>
          <w:tcW w:w="4820" w:type="dxa"/>
          <w:hideMark/>
        </w:tcPr>
        <w:p w14:paraId="1126AAEC" w14:textId="4C523F8B" w:rsidR="00B66056" w:rsidRPr="00663A37" w:rsidRDefault="00546DF2" w:rsidP="00657695">
          <w:pPr>
            <w:spacing w:after="120" w:line="240" w:lineRule="auto"/>
            <w:ind w:right="68"/>
            <w:jc w:val="right"/>
            <w:rPr>
              <w:rFonts w:cs="Arial"/>
              <w:szCs w:val="24"/>
            </w:rPr>
          </w:pPr>
          <w:r>
            <w:rPr>
              <w:rFonts w:cs="Arial"/>
              <w:szCs w:val="24"/>
            </w:rPr>
            <w:t>XXXXXXXXXXXXXXXXXXXX</w:t>
          </w:r>
        </w:p>
      </w:tc>
    </w:tr>
    <w:tr w:rsidR="00B66056" w14:paraId="4DC11993" w14:textId="77777777" w:rsidTr="005F2892">
      <w:trPr>
        <w:trHeight w:val="242"/>
      </w:trPr>
      <w:tc>
        <w:tcPr>
          <w:tcW w:w="4678" w:type="dxa"/>
          <w:hideMark/>
        </w:tcPr>
        <w:p w14:paraId="76CEF1B5" w14:textId="77777777" w:rsidR="00B66056" w:rsidRPr="00663A37" w:rsidRDefault="00B66056" w:rsidP="00011C4D">
          <w:pPr>
            <w:spacing w:after="120" w:line="240" w:lineRule="auto"/>
            <w:ind w:right="68"/>
            <w:jc w:val="right"/>
            <w:rPr>
              <w:rFonts w:cs="Arial"/>
              <w:b/>
              <w:szCs w:val="24"/>
            </w:rPr>
          </w:pPr>
          <w:r w:rsidRPr="00663A37">
            <w:rPr>
              <w:rFonts w:cs="Arial"/>
              <w:b/>
              <w:szCs w:val="24"/>
            </w:rPr>
            <w:t>Sujeto Obligado:</w:t>
          </w:r>
        </w:p>
      </w:tc>
      <w:tc>
        <w:tcPr>
          <w:tcW w:w="4820" w:type="dxa"/>
          <w:hideMark/>
        </w:tcPr>
        <w:p w14:paraId="7C1BB379" w14:textId="51933E8C" w:rsidR="00B66056" w:rsidRPr="00663A37" w:rsidRDefault="00B66056" w:rsidP="00011C4D">
          <w:pPr>
            <w:spacing w:after="120" w:line="240" w:lineRule="auto"/>
            <w:ind w:left="-70" w:right="68"/>
            <w:jc w:val="right"/>
            <w:rPr>
              <w:rFonts w:cs="Arial"/>
              <w:szCs w:val="24"/>
            </w:rPr>
          </w:pPr>
          <w:r w:rsidRPr="00DE6276">
            <w:rPr>
              <w:rFonts w:cs="Arial"/>
              <w:szCs w:val="24"/>
            </w:rPr>
            <w:t>Secretaría de la Contraloría</w:t>
          </w:r>
        </w:p>
      </w:tc>
    </w:tr>
    <w:tr w:rsidR="00B66056" w14:paraId="5C2B511D" w14:textId="77777777" w:rsidTr="005F2892">
      <w:trPr>
        <w:trHeight w:val="342"/>
      </w:trPr>
      <w:tc>
        <w:tcPr>
          <w:tcW w:w="4678" w:type="dxa"/>
          <w:hideMark/>
        </w:tcPr>
        <w:p w14:paraId="03FEF68C" w14:textId="45E91CF4" w:rsidR="00B66056" w:rsidRPr="00663A37" w:rsidRDefault="00B66056"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820" w:type="dxa"/>
          <w:hideMark/>
        </w:tcPr>
        <w:p w14:paraId="6744F9AD" w14:textId="1AF88FD3" w:rsidR="00B66056" w:rsidRPr="00663A37" w:rsidRDefault="00B66056"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724EB75E" w:rsidR="00B66056" w:rsidRPr="00871A91" w:rsidRDefault="00546DF2">
    <w:pPr>
      <w:pStyle w:val="Encabezado"/>
      <w:rPr>
        <w:sz w:val="2"/>
      </w:rPr>
    </w:pPr>
    <w:r>
      <w:rPr>
        <w:noProof/>
        <w:lang w:val="es-MX" w:eastAsia="es-MX"/>
      </w:rPr>
      <w:pict w14:anchorId="33676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82.1pt;margin-top:-142.7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B66056">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BF182B"/>
    <w:multiLevelType w:val="hybridMultilevel"/>
    <w:tmpl w:val="D4E293AA"/>
    <w:lvl w:ilvl="0" w:tplc="1AEAD4A4">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B6D73"/>
    <w:multiLevelType w:val="hybridMultilevel"/>
    <w:tmpl w:val="983E3002"/>
    <w:lvl w:ilvl="0" w:tplc="1E560FDA">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3" w15:restartNumberingAfterBreak="0">
    <w:nsid w:val="070465A3"/>
    <w:multiLevelType w:val="multilevel"/>
    <w:tmpl w:val="3E28DF1E"/>
    <w:styleLink w:val="Listaactual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081D686B"/>
    <w:multiLevelType w:val="multilevel"/>
    <w:tmpl w:val="266A371C"/>
    <w:styleLink w:val="Listaactual16"/>
    <w:lvl w:ilvl="0">
      <w:start w:val="1"/>
      <w:numFmt w:val="decimal"/>
      <w:lvlText w:val="%1."/>
      <w:lvlJc w:val="left"/>
      <w:pPr>
        <w:ind w:left="644" w:hanging="360"/>
      </w:pPr>
      <w:rPr>
        <w:rFonts w:hint="default"/>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09373CF4"/>
    <w:multiLevelType w:val="hybridMultilevel"/>
    <w:tmpl w:val="CE9CE098"/>
    <w:lvl w:ilvl="0" w:tplc="C13C9B06">
      <w:start w:val="1"/>
      <w:numFmt w:val="lowerLetter"/>
      <w:lvlText w:val="%1)"/>
      <w:lvlJc w:val="left"/>
      <w:pPr>
        <w:ind w:left="1276" w:hanging="425"/>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106515C3"/>
    <w:multiLevelType w:val="hybridMultilevel"/>
    <w:tmpl w:val="5A561A84"/>
    <w:lvl w:ilvl="0" w:tplc="24B476A6">
      <w:start w:val="1"/>
      <w:numFmt w:val="upperRoman"/>
      <w:lvlText w:val="%1."/>
      <w:lvlJc w:val="left"/>
      <w:pPr>
        <w:ind w:left="851" w:hanging="567"/>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26D56D97"/>
    <w:multiLevelType w:val="multilevel"/>
    <w:tmpl w:val="39FAAA7A"/>
    <w:styleLink w:val="Listaactual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7" w15:restartNumberingAfterBreak="0">
    <w:nsid w:val="2D3628F3"/>
    <w:multiLevelType w:val="hybridMultilevel"/>
    <w:tmpl w:val="2BACAB1C"/>
    <w:lvl w:ilvl="0" w:tplc="B440B0E0">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8"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9" w15:restartNumberingAfterBreak="0">
    <w:nsid w:val="2EAF331F"/>
    <w:multiLevelType w:val="hybridMultilevel"/>
    <w:tmpl w:val="225C96EC"/>
    <w:lvl w:ilvl="0" w:tplc="1AEAD4A4">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77F382B"/>
    <w:multiLevelType w:val="hybridMultilevel"/>
    <w:tmpl w:val="870651D0"/>
    <w:lvl w:ilvl="0" w:tplc="32C873C4">
      <w:start w:val="1"/>
      <w:numFmt w:val="decimal"/>
      <w:lvlText w:val="%1."/>
      <w:lvlJc w:val="left"/>
      <w:pPr>
        <w:ind w:left="709" w:hanging="425"/>
      </w:pPr>
      <w:rPr>
        <w:rFonts w:hint="default"/>
        <w:color w:val="auto"/>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1" w15:restartNumberingAfterBreak="0">
    <w:nsid w:val="390B1027"/>
    <w:multiLevelType w:val="hybridMultilevel"/>
    <w:tmpl w:val="36606018"/>
    <w:lvl w:ilvl="0" w:tplc="BF9AF47A">
      <w:start w:val="1"/>
      <w:numFmt w:val="decimal"/>
      <w:lvlText w:val="%1."/>
      <w:lvlJc w:val="left"/>
      <w:pPr>
        <w:ind w:left="992" w:hanging="425"/>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15:restartNumberingAfterBreak="0">
    <w:nsid w:val="3FA73A8F"/>
    <w:multiLevelType w:val="multilevel"/>
    <w:tmpl w:val="1130CBA2"/>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3" w15:restartNumberingAfterBreak="0">
    <w:nsid w:val="4081682F"/>
    <w:multiLevelType w:val="hybridMultilevel"/>
    <w:tmpl w:val="7462305A"/>
    <w:lvl w:ilvl="0" w:tplc="6F241632">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4" w15:restartNumberingAfterBreak="0">
    <w:nsid w:val="40A40BDC"/>
    <w:multiLevelType w:val="multilevel"/>
    <w:tmpl w:val="72BE87A4"/>
    <w:styleLink w:val="Listaactual1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33B69DE"/>
    <w:multiLevelType w:val="hybridMultilevel"/>
    <w:tmpl w:val="90BAD7A2"/>
    <w:lvl w:ilvl="0" w:tplc="61C06A1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6" w15:restartNumberingAfterBreak="0">
    <w:nsid w:val="45643FAE"/>
    <w:multiLevelType w:val="hybridMultilevel"/>
    <w:tmpl w:val="831C3452"/>
    <w:lvl w:ilvl="0" w:tplc="13064E3A">
      <w:start w:val="1"/>
      <w:numFmt w:val="upperRoman"/>
      <w:lvlText w:val="%1."/>
      <w:lvlJc w:val="left"/>
      <w:pPr>
        <w:ind w:left="1559" w:hanging="708"/>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7" w15:restartNumberingAfterBreak="0">
    <w:nsid w:val="4D2E21F2"/>
    <w:multiLevelType w:val="multilevel"/>
    <w:tmpl w:val="787EDC82"/>
    <w:styleLink w:val="Listaactual3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0" w15:restartNumberingAfterBreak="0">
    <w:nsid w:val="553521B0"/>
    <w:multiLevelType w:val="multilevel"/>
    <w:tmpl w:val="8EFE2B06"/>
    <w:styleLink w:val="Listaactual2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2"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1A1387D"/>
    <w:multiLevelType w:val="hybridMultilevel"/>
    <w:tmpl w:val="DA381530"/>
    <w:lvl w:ilvl="0" w:tplc="FC40C616">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2D41CE7"/>
    <w:multiLevelType w:val="multilevel"/>
    <w:tmpl w:val="A5AE7070"/>
    <w:styleLink w:val="Listaactual8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15:restartNumberingAfterBreak="0">
    <w:nsid w:val="65A94923"/>
    <w:multiLevelType w:val="hybridMultilevel"/>
    <w:tmpl w:val="41EA2CBE"/>
    <w:lvl w:ilvl="0" w:tplc="AD48257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9"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FA2B1A"/>
    <w:multiLevelType w:val="hybridMultilevel"/>
    <w:tmpl w:val="FFFC2278"/>
    <w:lvl w:ilvl="0" w:tplc="8AAA2ED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F8C28FB"/>
    <w:multiLevelType w:val="hybridMultilevel"/>
    <w:tmpl w:val="66CC3DD6"/>
    <w:lvl w:ilvl="0" w:tplc="6D48BE34">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FB0156D"/>
    <w:multiLevelType w:val="multilevel"/>
    <w:tmpl w:val="9AE84C58"/>
    <w:styleLink w:val="Listaactual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2B96998"/>
    <w:multiLevelType w:val="hybridMultilevel"/>
    <w:tmpl w:val="96DE379C"/>
    <w:lvl w:ilvl="0" w:tplc="00AABF54">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A637408"/>
    <w:multiLevelType w:val="multilevel"/>
    <w:tmpl w:val="95B81714"/>
    <w:styleLink w:val="Listaactual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BAE0B5C"/>
    <w:multiLevelType w:val="hybridMultilevel"/>
    <w:tmpl w:val="2FA2CD26"/>
    <w:lvl w:ilvl="0" w:tplc="2D185480">
      <w:start w:val="1"/>
      <w:numFmt w:val="decimal"/>
      <w:lvlText w:val="%1."/>
      <w:lvlJc w:val="left"/>
      <w:pPr>
        <w:ind w:left="709" w:hanging="425"/>
      </w:pPr>
      <w:rPr>
        <w:rFont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abstractNumId w:val="29"/>
  </w:num>
  <w:num w:numId="2">
    <w:abstractNumId w:val="12"/>
  </w:num>
  <w:num w:numId="3">
    <w:abstractNumId w:val="32"/>
  </w:num>
  <w:num w:numId="4">
    <w:abstractNumId w:val="13"/>
  </w:num>
  <w:num w:numId="5">
    <w:abstractNumId w:val="40"/>
  </w:num>
  <w:num w:numId="6">
    <w:abstractNumId w:val="7"/>
  </w:num>
  <w:num w:numId="7">
    <w:abstractNumId w:val="33"/>
  </w:num>
  <w:num w:numId="8">
    <w:abstractNumId w:val="11"/>
  </w:num>
  <w:num w:numId="9">
    <w:abstractNumId w:val="4"/>
  </w:num>
  <w:num w:numId="10">
    <w:abstractNumId w:val="16"/>
  </w:num>
  <w:num w:numId="11">
    <w:abstractNumId w:val="18"/>
  </w:num>
  <w:num w:numId="12">
    <w:abstractNumId w:val="45"/>
  </w:num>
  <w:num w:numId="13">
    <w:abstractNumId w:val="39"/>
  </w:num>
  <w:num w:numId="14">
    <w:abstractNumId w:val="28"/>
  </w:num>
  <w:num w:numId="15">
    <w:abstractNumId w:val="31"/>
  </w:num>
  <w:num w:numId="16">
    <w:abstractNumId w:val="14"/>
  </w:num>
  <w:num w:numId="17">
    <w:abstractNumId w:val="37"/>
  </w:num>
  <w:num w:numId="18">
    <w:abstractNumId w:val="30"/>
  </w:num>
  <w:num w:numId="19">
    <w:abstractNumId w:val="46"/>
  </w:num>
  <w:num w:numId="20">
    <w:abstractNumId w:val="27"/>
  </w:num>
  <w:num w:numId="21">
    <w:abstractNumId w:val="38"/>
  </w:num>
  <w:num w:numId="22">
    <w:abstractNumId w:val="8"/>
  </w:num>
  <w:num w:numId="23">
    <w:abstractNumId w:val="36"/>
  </w:num>
  <w:num w:numId="24">
    <w:abstractNumId w:val="9"/>
  </w:num>
  <w:num w:numId="25">
    <w:abstractNumId w:val="35"/>
  </w:num>
  <w:num w:numId="26">
    <w:abstractNumId w:val="43"/>
  </w:num>
  <w:num w:numId="27">
    <w:abstractNumId w:val="0"/>
  </w:num>
  <w:num w:numId="28">
    <w:abstractNumId w:val="3"/>
  </w:num>
  <w:num w:numId="29">
    <w:abstractNumId w:val="24"/>
  </w:num>
  <w:num w:numId="30">
    <w:abstractNumId w:val="15"/>
  </w:num>
  <w:num w:numId="31">
    <w:abstractNumId w:val="23"/>
  </w:num>
  <w:num w:numId="32">
    <w:abstractNumId w:val="10"/>
  </w:num>
  <w:num w:numId="33">
    <w:abstractNumId w:val="26"/>
  </w:num>
  <w:num w:numId="34">
    <w:abstractNumId w:val="41"/>
  </w:num>
  <w:num w:numId="35">
    <w:abstractNumId w:val="20"/>
  </w:num>
  <w:num w:numId="36">
    <w:abstractNumId w:val="5"/>
  </w:num>
  <w:num w:numId="37">
    <w:abstractNumId w:val="25"/>
  </w:num>
  <w:num w:numId="38">
    <w:abstractNumId w:val="47"/>
  </w:num>
  <w:num w:numId="39">
    <w:abstractNumId w:val="2"/>
  </w:num>
  <w:num w:numId="40">
    <w:abstractNumId w:val="22"/>
  </w:num>
  <w:num w:numId="41">
    <w:abstractNumId w:val="17"/>
  </w:num>
  <w:num w:numId="42">
    <w:abstractNumId w:val="34"/>
  </w:num>
  <w:num w:numId="43">
    <w:abstractNumId w:val="6"/>
  </w:num>
  <w:num w:numId="44">
    <w:abstractNumId w:val="21"/>
  </w:num>
  <w:num w:numId="45">
    <w:abstractNumId w:val="42"/>
  </w:num>
  <w:num w:numId="46">
    <w:abstractNumId w:val="19"/>
  </w:num>
  <w:num w:numId="47">
    <w:abstractNumId w:val="1"/>
  </w:num>
  <w:num w:numId="48">
    <w:abstractNumId w:val="4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F45"/>
    <w:rsid w:val="00004014"/>
    <w:rsid w:val="00004B1F"/>
    <w:rsid w:val="00005965"/>
    <w:rsid w:val="0000665B"/>
    <w:rsid w:val="00007857"/>
    <w:rsid w:val="00007BA4"/>
    <w:rsid w:val="0001033C"/>
    <w:rsid w:val="00010EFF"/>
    <w:rsid w:val="000114A6"/>
    <w:rsid w:val="0001151F"/>
    <w:rsid w:val="000117AB"/>
    <w:rsid w:val="00011C4D"/>
    <w:rsid w:val="00011CCA"/>
    <w:rsid w:val="000124BD"/>
    <w:rsid w:val="00012909"/>
    <w:rsid w:val="00012BEE"/>
    <w:rsid w:val="00012D78"/>
    <w:rsid w:val="00013943"/>
    <w:rsid w:val="00015487"/>
    <w:rsid w:val="000154CA"/>
    <w:rsid w:val="000171BE"/>
    <w:rsid w:val="00021122"/>
    <w:rsid w:val="00021165"/>
    <w:rsid w:val="00021A08"/>
    <w:rsid w:val="000221D0"/>
    <w:rsid w:val="00024A6D"/>
    <w:rsid w:val="00025560"/>
    <w:rsid w:val="00026582"/>
    <w:rsid w:val="00026CD1"/>
    <w:rsid w:val="00031BA3"/>
    <w:rsid w:val="00032C99"/>
    <w:rsid w:val="00032FBE"/>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95"/>
    <w:rsid w:val="00045F86"/>
    <w:rsid w:val="00046A15"/>
    <w:rsid w:val="00050D85"/>
    <w:rsid w:val="00050FF1"/>
    <w:rsid w:val="00051732"/>
    <w:rsid w:val="00051F5E"/>
    <w:rsid w:val="0005219F"/>
    <w:rsid w:val="0005241C"/>
    <w:rsid w:val="00054689"/>
    <w:rsid w:val="0005480B"/>
    <w:rsid w:val="00054F6A"/>
    <w:rsid w:val="00055891"/>
    <w:rsid w:val="00055C90"/>
    <w:rsid w:val="000564B5"/>
    <w:rsid w:val="000565EE"/>
    <w:rsid w:val="000575E4"/>
    <w:rsid w:val="0005787D"/>
    <w:rsid w:val="00057B42"/>
    <w:rsid w:val="00060716"/>
    <w:rsid w:val="00061B46"/>
    <w:rsid w:val="00061B8D"/>
    <w:rsid w:val="00061D9B"/>
    <w:rsid w:val="00064854"/>
    <w:rsid w:val="00064C5C"/>
    <w:rsid w:val="00065463"/>
    <w:rsid w:val="000666B3"/>
    <w:rsid w:val="0006685D"/>
    <w:rsid w:val="000676A2"/>
    <w:rsid w:val="00067CB5"/>
    <w:rsid w:val="0007107B"/>
    <w:rsid w:val="000729DB"/>
    <w:rsid w:val="000739AF"/>
    <w:rsid w:val="00073E10"/>
    <w:rsid w:val="00075586"/>
    <w:rsid w:val="00075D5E"/>
    <w:rsid w:val="00076332"/>
    <w:rsid w:val="00077A55"/>
    <w:rsid w:val="00077F28"/>
    <w:rsid w:val="000802BA"/>
    <w:rsid w:val="00082E5D"/>
    <w:rsid w:val="00083498"/>
    <w:rsid w:val="0008496A"/>
    <w:rsid w:val="00085EA2"/>
    <w:rsid w:val="0008628E"/>
    <w:rsid w:val="000862BE"/>
    <w:rsid w:val="000864CC"/>
    <w:rsid w:val="0008737D"/>
    <w:rsid w:val="00087AFB"/>
    <w:rsid w:val="00087F54"/>
    <w:rsid w:val="0009020C"/>
    <w:rsid w:val="00090297"/>
    <w:rsid w:val="00090A37"/>
    <w:rsid w:val="00090B2D"/>
    <w:rsid w:val="00092681"/>
    <w:rsid w:val="00092D82"/>
    <w:rsid w:val="0009320C"/>
    <w:rsid w:val="0009328A"/>
    <w:rsid w:val="0009397B"/>
    <w:rsid w:val="000947A3"/>
    <w:rsid w:val="00094B23"/>
    <w:rsid w:val="00094FD7"/>
    <w:rsid w:val="000951B9"/>
    <w:rsid w:val="00095F45"/>
    <w:rsid w:val="0009609D"/>
    <w:rsid w:val="00096248"/>
    <w:rsid w:val="00096F01"/>
    <w:rsid w:val="000A00BB"/>
    <w:rsid w:val="000A0FC9"/>
    <w:rsid w:val="000A110B"/>
    <w:rsid w:val="000A1D0D"/>
    <w:rsid w:val="000A1D2C"/>
    <w:rsid w:val="000A2CA6"/>
    <w:rsid w:val="000A2F65"/>
    <w:rsid w:val="000A3F41"/>
    <w:rsid w:val="000A4202"/>
    <w:rsid w:val="000A5EA1"/>
    <w:rsid w:val="000A7D80"/>
    <w:rsid w:val="000B1F27"/>
    <w:rsid w:val="000B2390"/>
    <w:rsid w:val="000B25C1"/>
    <w:rsid w:val="000B28CF"/>
    <w:rsid w:val="000B3056"/>
    <w:rsid w:val="000B350D"/>
    <w:rsid w:val="000B4159"/>
    <w:rsid w:val="000B41F6"/>
    <w:rsid w:val="000B491D"/>
    <w:rsid w:val="000B4C06"/>
    <w:rsid w:val="000B51CE"/>
    <w:rsid w:val="000B559F"/>
    <w:rsid w:val="000B5608"/>
    <w:rsid w:val="000B5690"/>
    <w:rsid w:val="000B65C3"/>
    <w:rsid w:val="000C0203"/>
    <w:rsid w:val="000C066A"/>
    <w:rsid w:val="000C0E5D"/>
    <w:rsid w:val="000C1741"/>
    <w:rsid w:val="000C2D59"/>
    <w:rsid w:val="000C416A"/>
    <w:rsid w:val="000C51AF"/>
    <w:rsid w:val="000C568A"/>
    <w:rsid w:val="000C661C"/>
    <w:rsid w:val="000C7472"/>
    <w:rsid w:val="000C7BF9"/>
    <w:rsid w:val="000C7F8F"/>
    <w:rsid w:val="000D0CD3"/>
    <w:rsid w:val="000D0DEA"/>
    <w:rsid w:val="000D14DA"/>
    <w:rsid w:val="000D2C63"/>
    <w:rsid w:val="000D2E93"/>
    <w:rsid w:val="000D3C8A"/>
    <w:rsid w:val="000D5244"/>
    <w:rsid w:val="000D55D2"/>
    <w:rsid w:val="000D5634"/>
    <w:rsid w:val="000D56B9"/>
    <w:rsid w:val="000D5C00"/>
    <w:rsid w:val="000D609A"/>
    <w:rsid w:val="000D66A1"/>
    <w:rsid w:val="000D7340"/>
    <w:rsid w:val="000D772A"/>
    <w:rsid w:val="000E06A3"/>
    <w:rsid w:val="000E06F4"/>
    <w:rsid w:val="000E0D32"/>
    <w:rsid w:val="000E1FD4"/>
    <w:rsid w:val="000E27CE"/>
    <w:rsid w:val="000E2BAC"/>
    <w:rsid w:val="000E35E0"/>
    <w:rsid w:val="000E37D0"/>
    <w:rsid w:val="000E48E3"/>
    <w:rsid w:val="000E4AFE"/>
    <w:rsid w:val="000E4EBC"/>
    <w:rsid w:val="000E513A"/>
    <w:rsid w:val="000E53A7"/>
    <w:rsid w:val="000E57E9"/>
    <w:rsid w:val="000E57FC"/>
    <w:rsid w:val="000E74D7"/>
    <w:rsid w:val="000E7BF6"/>
    <w:rsid w:val="000F015F"/>
    <w:rsid w:val="000F0B57"/>
    <w:rsid w:val="000F114E"/>
    <w:rsid w:val="000F146C"/>
    <w:rsid w:val="000F196A"/>
    <w:rsid w:val="000F367A"/>
    <w:rsid w:val="000F54F6"/>
    <w:rsid w:val="000F7D93"/>
    <w:rsid w:val="0010147E"/>
    <w:rsid w:val="0010149D"/>
    <w:rsid w:val="00103A9A"/>
    <w:rsid w:val="00103C89"/>
    <w:rsid w:val="00103D8C"/>
    <w:rsid w:val="001050A9"/>
    <w:rsid w:val="001059AF"/>
    <w:rsid w:val="001067FE"/>
    <w:rsid w:val="00107256"/>
    <w:rsid w:val="001100CD"/>
    <w:rsid w:val="00110675"/>
    <w:rsid w:val="0011071D"/>
    <w:rsid w:val="001107C4"/>
    <w:rsid w:val="0011110C"/>
    <w:rsid w:val="001116B7"/>
    <w:rsid w:val="0011295F"/>
    <w:rsid w:val="00112C43"/>
    <w:rsid w:val="00114F1E"/>
    <w:rsid w:val="00115495"/>
    <w:rsid w:val="00116E4B"/>
    <w:rsid w:val="00116F6B"/>
    <w:rsid w:val="001170F6"/>
    <w:rsid w:val="00121842"/>
    <w:rsid w:val="00121F46"/>
    <w:rsid w:val="00122245"/>
    <w:rsid w:val="00122BE1"/>
    <w:rsid w:val="001235A0"/>
    <w:rsid w:val="00123D0B"/>
    <w:rsid w:val="00124B26"/>
    <w:rsid w:val="0012508E"/>
    <w:rsid w:val="00130C18"/>
    <w:rsid w:val="00131C40"/>
    <w:rsid w:val="00131C6C"/>
    <w:rsid w:val="00131F2D"/>
    <w:rsid w:val="001321ED"/>
    <w:rsid w:val="00133F26"/>
    <w:rsid w:val="00134101"/>
    <w:rsid w:val="001360B8"/>
    <w:rsid w:val="0013657B"/>
    <w:rsid w:val="00136A94"/>
    <w:rsid w:val="0014092A"/>
    <w:rsid w:val="00142D35"/>
    <w:rsid w:val="00143916"/>
    <w:rsid w:val="00143E8A"/>
    <w:rsid w:val="00143FC6"/>
    <w:rsid w:val="00144A6E"/>
    <w:rsid w:val="00144ABF"/>
    <w:rsid w:val="00144BA8"/>
    <w:rsid w:val="00145C22"/>
    <w:rsid w:val="001464CD"/>
    <w:rsid w:val="00146971"/>
    <w:rsid w:val="00147B23"/>
    <w:rsid w:val="00150293"/>
    <w:rsid w:val="001502AD"/>
    <w:rsid w:val="001509C0"/>
    <w:rsid w:val="00151431"/>
    <w:rsid w:val="00151764"/>
    <w:rsid w:val="00151FF5"/>
    <w:rsid w:val="00152B40"/>
    <w:rsid w:val="001530E5"/>
    <w:rsid w:val="00154548"/>
    <w:rsid w:val="00154F75"/>
    <w:rsid w:val="00155CC6"/>
    <w:rsid w:val="00155F53"/>
    <w:rsid w:val="001564E3"/>
    <w:rsid w:val="00156699"/>
    <w:rsid w:val="001568D5"/>
    <w:rsid w:val="00157D2B"/>
    <w:rsid w:val="00160608"/>
    <w:rsid w:val="001624E8"/>
    <w:rsid w:val="0016322B"/>
    <w:rsid w:val="0016339A"/>
    <w:rsid w:val="0016392B"/>
    <w:rsid w:val="00165898"/>
    <w:rsid w:val="00165CA1"/>
    <w:rsid w:val="00166171"/>
    <w:rsid w:val="00166D47"/>
    <w:rsid w:val="00167DF0"/>
    <w:rsid w:val="00171192"/>
    <w:rsid w:val="00171AAD"/>
    <w:rsid w:val="00171BBC"/>
    <w:rsid w:val="00171F77"/>
    <w:rsid w:val="0017292D"/>
    <w:rsid w:val="00172A87"/>
    <w:rsid w:val="0017523B"/>
    <w:rsid w:val="00175B42"/>
    <w:rsid w:val="0017633C"/>
    <w:rsid w:val="00176522"/>
    <w:rsid w:val="00177F85"/>
    <w:rsid w:val="001809A8"/>
    <w:rsid w:val="00181A9D"/>
    <w:rsid w:val="001823E3"/>
    <w:rsid w:val="00182FC0"/>
    <w:rsid w:val="001833DB"/>
    <w:rsid w:val="00183849"/>
    <w:rsid w:val="00183990"/>
    <w:rsid w:val="00183F45"/>
    <w:rsid w:val="00184AEA"/>
    <w:rsid w:val="0018577B"/>
    <w:rsid w:val="00185C61"/>
    <w:rsid w:val="0019095C"/>
    <w:rsid w:val="00190B5A"/>
    <w:rsid w:val="00190D0F"/>
    <w:rsid w:val="00190F59"/>
    <w:rsid w:val="00192D02"/>
    <w:rsid w:val="00194C85"/>
    <w:rsid w:val="0019539C"/>
    <w:rsid w:val="001957E6"/>
    <w:rsid w:val="00195845"/>
    <w:rsid w:val="0019584A"/>
    <w:rsid w:val="001960AD"/>
    <w:rsid w:val="00196A86"/>
    <w:rsid w:val="00196AF7"/>
    <w:rsid w:val="001A057E"/>
    <w:rsid w:val="001A0AFD"/>
    <w:rsid w:val="001A0E96"/>
    <w:rsid w:val="001A1BDB"/>
    <w:rsid w:val="001A316F"/>
    <w:rsid w:val="001A3982"/>
    <w:rsid w:val="001A3C5F"/>
    <w:rsid w:val="001A3F75"/>
    <w:rsid w:val="001A4240"/>
    <w:rsid w:val="001A46A8"/>
    <w:rsid w:val="001A4BDF"/>
    <w:rsid w:val="001A6849"/>
    <w:rsid w:val="001A773B"/>
    <w:rsid w:val="001B0259"/>
    <w:rsid w:val="001B0262"/>
    <w:rsid w:val="001B11CB"/>
    <w:rsid w:val="001B28D1"/>
    <w:rsid w:val="001B3FD2"/>
    <w:rsid w:val="001B5693"/>
    <w:rsid w:val="001B6C2D"/>
    <w:rsid w:val="001B7147"/>
    <w:rsid w:val="001C087E"/>
    <w:rsid w:val="001C0F32"/>
    <w:rsid w:val="001C1BF4"/>
    <w:rsid w:val="001C2099"/>
    <w:rsid w:val="001C27A3"/>
    <w:rsid w:val="001C2982"/>
    <w:rsid w:val="001C2C72"/>
    <w:rsid w:val="001C3145"/>
    <w:rsid w:val="001C3387"/>
    <w:rsid w:val="001C4CBF"/>
    <w:rsid w:val="001C54A1"/>
    <w:rsid w:val="001C5CD0"/>
    <w:rsid w:val="001C72C0"/>
    <w:rsid w:val="001C7347"/>
    <w:rsid w:val="001C7697"/>
    <w:rsid w:val="001C7C31"/>
    <w:rsid w:val="001D1B77"/>
    <w:rsid w:val="001D225B"/>
    <w:rsid w:val="001D2E0E"/>
    <w:rsid w:val="001D3563"/>
    <w:rsid w:val="001D3687"/>
    <w:rsid w:val="001D3EE2"/>
    <w:rsid w:val="001D41E0"/>
    <w:rsid w:val="001D4382"/>
    <w:rsid w:val="001D5A1E"/>
    <w:rsid w:val="001D5C3A"/>
    <w:rsid w:val="001D660A"/>
    <w:rsid w:val="001D6CA8"/>
    <w:rsid w:val="001E04CC"/>
    <w:rsid w:val="001E1A95"/>
    <w:rsid w:val="001E2186"/>
    <w:rsid w:val="001E21A0"/>
    <w:rsid w:val="001E2646"/>
    <w:rsid w:val="001E2BA9"/>
    <w:rsid w:val="001E3430"/>
    <w:rsid w:val="001E35AE"/>
    <w:rsid w:val="001E5286"/>
    <w:rsid w:val="001E5453"/>
    <w:rsid w:val="001E5C3D"/>
    <w:rsid w:val="001E678B"/>
    <w:rsid w:val="001E7C62"/>
    <w:rsid w:val="001F2B26"/>
    <w:rsid w:val="001F2BC9"/>
    <w:rsid w:val="001F34DD"/>
    <w:rsid w:val="001F408E"/>
    <w:rsid w:val="001F4349"/>
    <w:rsid w:val="001F4860"/>
    <w:rsid w:val="001F4EDD"/>
    <w:rsid w:val="001F57CD"/>
    <w:rsid w:val="001F5B07"/>
    <w:rsid w:val="001F5E58"/>
    <w:rsid w:val="001F6270"/>
    <w:rsid w:val="001F65BE"/>
    <w:rsid w:val="001F7890"/>
    <w:rsid w:val="001F7D9A"/>
    <w:rsid w:val="00200FAD"/>
    <w:rsid w:val="00201765"/>
    <w:rsid w:val="0020257F"/>
    <w:rsid w:val="00204436"/>
    <w:rsid w:val="00204AA1"/>
    <w:rsid w:val="00205357"/>
    <w:rsid w:val="00205455"/>
    <w:rsid w:val="00205FAC"/>
    <w:rsid w:val="00206139"/>
    <w:rsid w:val="00207028"/>
    <w:rsid w:val="0020763C"/>
    <w:rsid w:val="00207E11"/>
    <w:rsid w:val="0021063D"/>
    <w:rsid w:val="00210714"/>
    <w:rsid w:val="0021327B"/>
    <w:rsid w:val="00214B09"/>
    <w:rsid w:val="002155ED"/>
    <w:rsid w:val="0021627B"/>
    <w:rsid w:val="0021698E"/>
    <w:rsid w:val="00216D13"/>
    <w:rsid w:val="00216F33"/>
    <w:rsid w:val="002207CF"/>
    <w:rsid w:val="0022245F"/>
    <w:rsid w:val="00224FEA"/>
    <w:rsid w:val="002262C0"/>
    <w:rsid w:val="002264AE"/>
    <w:rsid w:val="00227691"/>
    <w:rsid w:val="00227A85"/>
    <w:rsid w:val="00227BB0"/>
    <w:rsid w:val="00227DBC"/>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B9A"/>
    <w:rsid w:val="002372F0"/>
    <w:rsid w:val="00240046"/>
    <w:rsid w:val="00241201"/>
    <w:rsid w:val="002432E1"/>
    <w:rsid w:val="00243315"/>
    <w:rsid w:val="00245AC1"/>
    <w:rsid w:val="00246269"/>
    <w:rsid w:val="00247588"/>
    <w:rsid w:val="002475C3"/>
    <w:rsid w:val="00247FE8"/>
    <w:rsid w:val="00252443"/>
    <w:rsid w:val="002530AE"/>
    <w:rsid w:val="0025386E"/>
    <w:rsid w:val="002547B2"/>
    <w:rsid w:val="0025565C"/>
    <w:rsid w:val="00255FD1"/>
    <w:rsid w:val="00256AB5"/>
    <w:rsid w:val="00256CE0"/>
    <w:rsid w:val="00261886"/>
    <w:rsid w:val="00261A13"/>
    <w:rsid w:val="00261E57"/>
    <w:rsid w:val="00264613"/>
    <w:rsid w:val="00264CA1"/>
    <w:rsid w:val="00264FB2"/>
    <w:rsid w:val="0026506A"/>
    <w:rsid w:val="00266604"/>
    <w:rsid w:val="00267A7B"/>
    <w:rsid w:val="002704DF"/>
    <w:rsid w:val="00270C64"/>
    <w:rsid w:val="00270F03"/>
    <w:rsid w:val="002710B5"/>
    <w:rsid w:val="0027116F"/>
    <w:rsid w:val="002729A0"/>
    <w:rsid w:val="00273E61"/>
    <w:rsid w:val="00273F5F"/>
    <w:rsid w:val="00273F7C"/>
    <w:rsid w:val="0027555F"/>
    <w:rsid w:val="00275719"/>
    <w:rsid w:val="00275BE9"/>
    <w:rsid w:val="002767A6"/>
    <w:rsid w:val="00277BEF"/>
    <w:rsid w:val="00280398"/>
    <w:rsid w:val="002811E3"/>
    <w:rsid w:val="002813B2"/>
    <w:rsid w:val="00282431"/>
    <w:rsid w:val="00282E9E"/>
    <w:rsid w:val="00283BBD"/>
    <w:rsid w:val="00283D5E"/>
    <w:rsid w:val="00284245"/>
    <w:rsid w:val="00285034"/>
    <w:rsid w:val="00285A94"/>
    <w:rsid w:val="00290544"/>
    <w:rsid w:val="002913C5"/>
    <w:rsid w:val="00291DE2"/>
    <w:rsid w:val="0029208D"/>
    <w:rsid w:val="00292258"/>
    <w:rsid w:val="0029225E"/>
    <w:rsid w:val="00293A4E"/>
    <w:rsid w:val="00293F85"/>
    <w:rsid w:val="0029482F"/>
    <w:rsid w:val="00294892"/>
    <w:rsid w:val="00295807"/>
    <w:rsid w:val="00296073"/>
    <w:rsid w:val="00296626"/>
    <w:rsid w:val="00296DB8"/>
    <w:rsid w:val="00296E92"/>
    <w:rsid w:val="00297212"/>
    <w:rsid w:val="002972E8"/>
    <w:rsid w:val="002A02E8"/>
    <w:rsid w:val="002A1797"/>
    <w:rsid w:val="002A51B8"/>
    <w:rsid w:val="002A564E"/>
    <w:rsid w:val="002A5ADD"/>
    <w:rsid w:val="002A5FDF"/>
    <w:rsid w:val="002A6FCE"/>
    <w:rsid w:val="002A7501"/>
    <w:rsid w:val="002A79CB"/>
    <w:rsid w:val="002B0EA1"/>
    <w:rsid w:val="002B317E"/>
    <w:rsid w:val="002B3CE2"/>
    <w:rsid w:val="002B3EA9"/>
    <w:rsid w:val="002B40FF"/>
    <w:rsid w:val="002B44C4"/>
    <w:rsid w:val="002B5F48"/>
    <w:rsid w:val="002B6841"/>
    <w:rsid w:val="002B7549"/>
    <w:rsid w:val="002B78B9"/>
    <w:rsid w:val="002C0E65"/>
    <w:rsid w:val="002C0E9B"/>
    <w:rsid w:val="002C15CA"/>
    <w:rsid w:val="002C1DAF"/>
    <w:rsid w:val="002C20E3"/>
    <w:rsid w:val="002C26CD"/>
    <w:rsid w:val="002C2C08"/>
    <w:rsid w:val="002C2D27"/>
    <w:rsid w:val="002C3141"/>
    <w:rsid w:val="002C42A2"/>
    <w:rsid w:val="002C4718"/>
    <w:rsid w:val="002C48A8"/>
    <w:rsid w:val="002C6010"/>
    <w:rsid w:val="002C6B4C"/>
    <w:rsid w:val="002C7329"/>
    <w:rsid w:val="002C7EC4"/>
    <w:rsid w:val="002D15F2"/>
    <w:rsid w:val="002D1E08"/>
    <w:rsid w:val="002D250D"/>
    <w:rsid w:val="002D2F05"/>
    <w:rsid w:val="002D2F64"/>
    <w:rsid w:val="002D4953"/>
    <w:rsid w:val="002D5CCE"/>
    <w:rsid w:val="002D639B"/>
    <w:rsid w:val="002D785E"/>
    <w:rsid w:val="002D78A3"/>
    <w:rsid w:val="002E0D37"/>
    <w:rsid w:val="002E0FE2"/>
    <w:rsid w:val="002E1484"/>
    <w:rsid w:val="002E2D8A"/>
    <w:rsid w:val="002E37DA"/>
    <w:rsid w:val="002E40AD"/>
    <w:rsid w:val="002E55C9"/>
    <w:rsid w:val="002E5AFA"/>
    <w:rsid w:val="002E72F0"/>
    <w:rsid w:val="002F368E"/>
    <w:rsid w:val="002F3AAF"/>
    <w:rsid w:val="002F40FF"/>
    <w:rsid w:val="002F4294"/>
    <w:rsid w:val="002F5101"/>
    <w:rsid w:val="002F5C83"/>
    <w:rsid w:val="002F713F"/>
    <w:rsid w:val="002F799E"/>
    <w:rsid w:val="002F7D3E"/>
    <w:rsid w:val="00300919"/>
    <w:rsid w:val="00301C8C"/>
    <w:rsid w:val="00302BF3"/>
    <w:rsid w:val="00302D8C"/>
    <w:rsid w:val="00303F92"/>
    <w:rsid w:val="00304386"/>
    <w:rsid w:val="00304EE5"/>
    <w:rsid w:val="00310825"/>
    <w:rsid w:val="00310AF9"/>
    <w:rsid w:val="00310E80"/>
    <w:rsid w:val="003110C6"/>
    <w:rsid w:val="00312106"/>
    <w:rsid w:val="003126FB"/>
    <w:rsid w:val="0031280C"/>
    <w:rsid w:val="00313170"/>
    <w:rsid w:val="003136B3"/>
    <w:rsid w:val="00314324"/>
    <w:rsid w:val="00315AE3"/>
    <w:rsid w:val="00315CA2"/>
    <w:rsid w:val="0031667E"/>
    <w:rsid w:val="00316A7B"/>
    <w:rsid w:val="003176D1"/>
    <w:rsid w:val="003209BF"/>
    <w:rsid w:val="00321B9A"/>
    <w:rsid w:val="00322C67"/>
    <w:rsid w:val="00323B49"/>
    <w:rsid w:val="00324F09"/>
    <w:rsid w:val="00325C6E"/>
    <w:rsid w:val="003265D6"/>
    <w:rsid w:val="003275F8"/>
    <w:rsid w:val="0033067E"/>
    <w:rsid w:val="0033070B"/>
    <w:rsid w:val="00331513"/>
    <w:rsid w:val="0033491A"/>
    <w:rsid w:val="00335A61"/>
    <w:rsid w:val="0033687B"/>
    <w:rsid w:val="00337088"/>
    <w:rsid w:val="00337638"/>
    <w:rsid w:val="00340ADD"/>
    <w:rsid w:val="00341178"/>
    <w:rsid w:val="00341B42"/>
    <w:rsid w:val="00341DB4"/>
    <w:rsid w:val="003420E1"/>
    <w:rsid w:val="00342221"/>
    <w:rsid w:val="003423FC"/>
    <w:rsid w:val="0034444F"/>
    <w:rsid w:val="00344766"/>
    <w:rsid w:val="00344AD3"/>
    <w:rsid w:val="00345089"/>
    <w:rsid w:val="00345427"/>
    <w:rsid w:val="00345687"/>
    <w:rsid w:val="00345708"/>
    <w:rsid w:val="00346373"/>
    <w:rsid w:val="003467CD"/>
    <w:rsid w:val="003471F0"/>
    <w:rsid w:val="003505B2"/>
    <w:rsid w:val="0035063B"/>
    <w:rsid w:val="00351647"/>
    <w:rsid w:val="00352677"/>
    <w:rsid w:val="0035393E"/>
    <w:rsid w:val="00355981"/>
    <w:rsid w:val="00360189"/>
    <w:rsid w:val="00361303"/>
    <w:rsid w:val="0036188D"/>
    <w:rsid w:val="00362013"/>
    <w:rsid w:val="00362136"/>
    <w:rsid w:val="003623F5"/>
    <w:rsid w:val="0036336C"/>
    <w:rsid w:val="003637A1"/>
    <w:rsid w:val="00363EA3"/>
    <w:rsid w:val="003647C3"/>
    <w:rsid w:val="00364C0A"/>
    <w:rsid w:val="00365C97"/>
    <w:rsid w:val="0037112D"/>
    <w:rsid w:val="00371209"/>
    <w:rsid w:val="003713C2"/>
    <w:rsid w:val="0037172A"/>
    <w:rsid w:val="0037269A"/>
    <w:rsid w:val="0037526D"/>
    <w:rsid w:val="0037545E"/>
    <w:rsid w:val="00376405"/>
    <w:rsid w:val="00376527"/>
    <w:rsid w:val="00380A66"/>
    <w:rsid w:val="0038157C"/>
    <w:rsid w:val="0038209B"/>
    <w:rsid w:val="003839F9"/>
    <w:rsid w:val="003848AA"/>
    <w:rsid w:val="00385421"/>
    <w:rsid w:val="003859F1"/>
    <w:rsid w:val="00385F41"/>
    <w:rsid w:val="00386A48"/>
    <w:rsid w:val="00386F51"/>
    <w:rsid w:val="00387CF3"/>
    <w:rsid w:val="00390611"/>
    <w:rsid w:val="00392022"/>
    <w:rsid w:val="0039214E"/>
    <w:rsid w:val="0039256B"/>
    <w:rsid w:val="00393884"/>
    <w:rsid w:val="003938ED"/>
    <w:rsid w:val="00393910"/>
    <w:rsid w:val="0039393F"/>
    <w:rsid w:val="00393CC5"/>
    <w:rsid w:val="00393F5B"/>
    <w:rsid w:val="003960C8"/>
    <w:rsid w:val="00397677"/>
    <w:rsid w:val="003A0B24"/>
    <w:rsid w:val="003A0BF2"/>
    <w:rsid w:val="003A0F14"/>
    <w:rsid w:val="003A2E5B"/>
    <w:rsid w:val="003A36BD"/>
    <w:rsid w:val="003A3A32"/>
    <w:rsid w:val="003A4262"/>
    <w:rsid w:val="003A53BF"/>
    <w:rsid w:val="003A59A6"/>
    <w:rsid w:val="003A6AFF"/>
    <w:rsid w:val="003A6D5C"/>
    <w:rsid w:val="003A7D55"/>
    <w:rsid w:val="003A7ED9"/>
    <w:rsid w:val="003B02EE"/>
    <w:rsid w:val="003B0DD6"/>
    <w:rsid w:val="003B10FB"/>
    <w:rsid w:val="003B1154"/>
    <w:rsid w:val="003B1752"/>
    <w:rsid w:val="003B279D"/>
    <w:rsid w:val="003B2AAD"/>
    <w:rsid w:val="003B3474"/>
    <w:rsid w:val="003B4BBE"/>
    <w:rsid w:val="003B542D"/>
    <w:rsid w:val="003B5841"/>
    <w:rsid w:val="003B595A"/>
    <w:rsid w:val="003B7208"/>
    <w:rsid w:val="003B7403"/>
    <w:rsid w:val="003B75A5"/>
    <w:rsid w:val="003C1100"/>
    <w:rsid w:val="003C1CFB"/>
    <w:rsid w:val="003C1DE6"/>
    <w:rsid w:val="003C27A8"/>
    <w:rsid w:val="003C30DA"/>
    <w:rsid w:val="003C3722"/>
    <w:rsid w:val="003C4A15"/>
    <w:rsid w:val="003C4FF5"/>
    <w:rsid w:val="003C57BF"/>
    <w:rsid w:val="003C6226"/>
    <w:rsid w:val="003D0AE2"/>
    <w:rsid w:val="003D17AF"/>
    <w:rsid w:val="003D2681"/>
    <w:rsid w:val="003D27F6"/>
    <w:rsid w:val="003D3477"/>
    <w:rsid w:val="003D372B"/>
    <w:rsid w:val="003D5450"/>
    <w:rsid w:val="003D70D0"/>
    <w:rsid w:val="003D7707"/>
    <w:rsid w:val="003D7760"/>
    <w:rsid w:val="003E0B2A"/>
    <w:rsid w:val="003E0F89"/>
    <w:rsid w:val="003E13A1"/>
    <w:rsid w:val="003E2955"/>
    <w:rsid w:val="003E44DA"/>
    <w:rsid w:val="003E468A"/>
    <w:rsid w:val="003E4972"/>
    <w:rsid w:val="003E606D"/>
    <w:rsid w:val="003E6567"/>
    <w:rsid w:val="003E6C77"/>
    <w:rsid w:val="003E6E17"/>
    <w:rsid w:val="003E7594"/>
    <w:rsid w:val="003E7DC3"/>
    <w:rsid w:val="003F2491"/>
    <w:rsid w:val="003F308A"/>
    <w:rsid w:val="003F4582"/>
    <w:rsid w:val="003F5D5C"/>
    <w:rsid w:val="003F6192"/>
    <w:rsid w:val="00400915"/>
    <w:rsid w:val="0040187C"/>
    <w:rsid w:val="0040213B"/>
    <w:rsid w:val="004021F0"/>
    <w:rsid w:val="00402CBA"/>
    <w:rsid w:val="00403319"/>
    <w:rsid w:val="00404754"/>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7379"/>
    <w:rsid w:val="004176BF"/>
    <w:rsid w:val="004204D0"/>
    <w:rsid w:val="00420AC4"/>
    <w:rsid w:val="004213DC"/>
    <w:rsid w:val="00421DD1"/>
    <w:rsid w:val="004232C6"/>
    <w:rsid w:val="00426124"/>
    <w:rsid w:val="00426222"/>
    <w:rsid w:val="00426F24"/>
    <w:rsid w:val="00430C63"/>
    <w:rsid w:val="004310BB"/>
    <w:rsid w:val="004325EA"/>
    <w:rsid w:val="004338C7"/>
    <w:rsid w:val="00433E65"/>
    <w:rsid w:val="00434C3F"/>
    <w:rsid w:val="00434EAD"/>
    <w:rsid w:val="00437085"/>
    <w:rsid w:val="004406B5"/>
    <w:rsid w:val="00442734"/>
    <w:rsid w:val="004431D5"/>
    <w:rsid w:val="004436C5"/>
    <w:rsid w:val="00444E7F"/>
    <w:rsid w:val="00445514"/>
    <w:rsid w:val="00445853"/>
    <w:rsid w:val="00446B68"/>
    <w:rsid w:val="00447748"/>
    <w:rsid w:val="00447A90"/>
    <w:rsid w:val="0045161D"/>
    <w:rsid w:val="00451C0A"/>
    <w:rsid w:val="0045354B"/>
    <w:rsid w:val="00453687"/>
    <w:rsid w:val="004536F3"/>
    <w:rsid w:val="004558BD"/>
    <w:rsid w:val="004579DC"/>
    <w:rsid w:val="004606AD"/>
    <w:rsid w:val="00460C5B"/>
    <w:rsid w:val="004615D3"/>
    <w:rsid w:val="0046281E"/>
    <w:rsid w:val="00463909"/>
    <w:rsid w:val="004639C1"/>
    <w:rsid w:val="00464AF4"/>
    <w:rsid w:val="00464D6B"/>
    <w:rsid w:val="004653B8"/>
    <w:rsid w:val="00467C83"/>
    <w:rsid w:val="00470110"/>
    <w:rsid w:val="00471468"/>
    <w:rsid w:val="00471E09"/>
    <w:rsid w:val="004728C4"/>
    <w:rsid w:val="00473538"/>
    <w:rsid w:val="0047369A"/>
    <w:rsid w:val="00473C7A"/>
    <w:rsid w:val="00474095"/>
    <w:rsid w:val="00474C35"/>
    <w:rsid w:val="004750A1"/>
    <w:rsid w:val="004769A4"/>
    <w:rsid w:val="00480212"/>
    <w:rsid w:val="00480D99"/>
    <w:rsid w:val="00482C8B"/>
    <w:rsid w:val="00482D0F"/>
    <w:rsid w:val="004838A8"/>
    <w:rsid w:val="00483DC0"/>
    <w:rsid w:val="00483EC9"/>
    <w:rsid w:val="004841AE"/>
    <w:rsid w:val="0048423C"/>
    <w:rsid w:val="0048483C"/>
    <w:rsid w:val="00484C7F"/>
    <w:rsid w:val="00485194"/>
    <w:rsid w:val="00487BBD"/>
    <w:rsid w:val="004900E8"/>
    <w:rsid w:val="0049095E"/>
    <w:rsid w:val="00490C99"/>
    <w:rsid w:val="0049216F"/>
    <w:rsid w:val="004928F5"/>
    <w:rsid w:val="004933FC"/>
    <w:rsid w:val="00494029"/>
    <w:rsid w:val="0049478D"/>
    <w:rsid w:val="004962CD"/>
    <w:rsid w:val="00497395"/>
    <w:rsid w:val="004A0E7A"/>
    <w:rsid w:val="004A2091"/>
    <w:rsid w:val="004A212C"/>
    <w:rsid w:val="004A29FE"/>
    <w:rsid w:val="004A3000"/>
    <w:rsid w:val="004A4437"/>
    <w:rsid w:val="004A5063"/>
    <w:rsid w:val="004A6D54"/>
    <w:rsid w:val="004A6E6E"/>
    <w:rsid w:val="004A73A1"/>
    <w:rsid w:val="004B0090"/>
    <w:rsid w:val="004B05C6"/>
    <w:rsid w:val="004B1A74"/>
    <w:rsid w:val="004B3514"/>
    <w:rsid w:val="004B37E3"/>
    <w:rsid w:val="004B3867"/>
    <w:rsid w:val="004B3EDF"/>
    <w:rsid w:val="004B6471"/>
    <w:rsid w:val="004B6671"/>
    <w:rsid w:val="004B7011"/>
    <w:rsid w:val="004C0799"/>
    <w:rsid w:val="004C07CE"/>
    <w:rsid w:val="004C09C8"/>
    <w:rsid w:val="004C11B9"/>
    <w:rsid w:val="004C16C7"/>
    <w:rsid w:val="004C2853"/>
    <w:rsid w:val="004C2BB4"/>
    <w:rsid w:val="004C3B02"/>
    <w:rsid w:val="004C3C1C"/>
    <w:rsid w:val="004C3E4F"/>
    <w:rsid w:val="004C43C9"/>
    <w:rsid w:val="004C4418"/>
    <w:rsid w:val="004C45FA"/>
    <w:rsid w:val="004C4707"/>
    <w:rsid w:val="004C4BB7"/>
    <w:rsid w:val="004C52E8"/>
    <w:rsid w:val="004C6779"/>
    <w:rsid w:val="004C75B3"/>
    <w:rsid w:val="004C7D54"/>
    <w:rsid w:val="004D069A"/>
    <w:rsid w:val="004D0CC4"/>
    <w:rsid w:val="004D11A8"/>
    <w:rsid w:val="004D3254"/>
    <w:rsid w:val="004D571F"/>
    <w:rsid w:val="004D6095"/>
    <w:rsid w:val="004D66AD"/>
    <w:rsid w:val="004D6995"/>
    <w:rsid w:val="004E07A1"/>
    <w:rsid w:val="004E0853"/>
    <w:rsid w:val="004E1729"/>
    <w:rsid w:val="004E1B3C"/>
    <w:rsid w:val="004E1CA8"/>
    <w:rsid w:val="004E2A83"/>
    <w:rsid w:val="004E3959"/>
    <w:rsid w:val="004E3F86"/>
    <w:rsid w:val="004E4252"/>
    <w:rsid w:val="004E4AD1"/>
    <w:rsid w:val="004E5659"/>
    <w:rsid w:val="004E6344"/>
    <w:rsid w:val="004E655C"/>
    <w:rsid w:val="004E6E5F"/>
    <w:rsid w:val="004E77E1"/>
    <w:rsid w:val="004F0AB7"/>
    <w:rsid w:val="004F15D9"/>
    <w:rsid w:val="004F1B07"/>
    <w:rsid w:val="004F3291"/>
    <w:rsid w:val="004F32D0"/>
    <w:rsid w:val="004F342E"/>
    <w:rsid w:val="004F483D"/>
    <w:rsid w:val="004F60C9"/>
    <w:rsid w:val="004F662C"/>
    <w:rsid w:val="004F6671"/>
    <w:rsid w:val="004F78C4"/>
    <w:rsid w:val="00500E29"/>
    <w:rsid w:val="00501E92"/>
    <w:rsid w:val="0050207D"/>
    <w:rsid w:val="005025C7"/>
    <w:rsid w:val="00504B42"/>
    <w:rsid w:val="00506DB2"/>
    <w:rsid w:val="0050763B"/>
    <w:rsid w:val="00507EFE"/>
    <w:rsid w:val="0051074E"/>
    <w:rsid w:val="00510856"/>
    <w:rsid w:val="00510870"/>
    <w:rsid w:val="00511AE4"/>
    <w:rsid w:val="00512A53"/>
    <w:rsid w:val="00513D8C"/>
    <w:rsid w:val="00513D97"/>
    <w:rsid w:val="0051421A"/>
    <w:rsid w:val="005142CE"/>
    <w:rsid w:val="0051490B"/>
    <w:rsid w:val="0051495F"/>
    <w:rsid w:val="005149AC"/>
    <w:rsid w:val="00514C55"/>
    <w:rsid w:val="005159EC"/>
    <w:rsid w:val="00515E8C"/>
    <w:rsid w:val="00516890"/>
    <w:rsid w:val="00516A4D"/>
    <w:rsid w:val="00517649"/>
    <w:rsid w:val="00520545"/>
    <w:rsid w:val="005205DF"/>
    <w:rsid w:val="00521628"/>
    <w:rsid w:val="0052214D"/>
    <w:rsid w:val="00524986"/>
    <w:rsid w:val="00525F6D"/>
    <w:rsid w:val="0052661E"/>
    <w:rsid w:val="00526627"/>
    <w:rsid w:val="00526DCA"/>
    <w:rsid w:val="00527EF6"/>
    <w:rsid w:val="00531016"/>
    <w:rsid w:val="00532218"/>
    <w:rsid w:val="00533849"/>
    <w:rsid w:val="00533D56"/>
    <w:rsid w:val="0053468B"/>
    <w:rsid w:val="00535912"/>
    <w:rsid w:val="00536373"/>
    <w:rsid w:val="005367E7"/>
    <w:rsid w:val="0054081E"/>
    <w:rsid w:val="00540926"/>
    <w:rsid w:val="0054127C"/>
    <w:rsid w:val="005412A2"/>
    <w:rsid w:val="00542B22"/>
    <w:rsid w:val="00542CDB"/>
    <w:rsid w:val="00543B6B"/>
    <w:rsid w:val="00543B75"/>
    <w:rsid w:val="00544041"/>
    <w:rsid w:val="005449D0"/>
    <w:rsid w:val="00545B24"/>
    <w:rsid w:val="00546DF2"/>
    <w:rsid w:val="0054712E"/>
    <w:rsid w:val="00550ECE"/>
    <w:rsid w:val="005515F8"/>
    <w:rsid w:val="00553B9B"/>
    <w:rsid w:val="0055407F"/>
    <w:rsid w:val="005543AF"/>
    <w:rsid w:val="00554B73"/>
    <w:rsid w:val="00554BBE"/>
    <w:rsid w:val="00554BD4"/>
    <w:rsid w:val="0055572B"/>
    <w:rsid w:val="00555CE3"/>
    <w:rsid w:val="0055603D"/>
    <w:rsid w:val="00556978"/>
    <w:rsid w:val="005600CD"/>
    <w:rsid w:val="00560E60"/>
    <w:rsid w:val="00561255"/>
    <w:rsid w:val="00562117"/>
    <w:rsid w:val="00562E42"/>
    <w:rsid w:val="0056402C"/>
    <w:rsid w:val="0056405F"/>
    <w:rsid w:val="00564672"/>
    <w:rsid w:val="0056494C"/>
    <w:rsid w:val="00564DDB"/>
    <w:rsid w:val="00565338"/>
    <w:rsid w:val="00565921"/>
    <w:rsid w:val="00565C1E"/>
    <w:rsid w:val="005660D0"/>
    <w:rsid w:val="00566380"/>
    <w:rsid w:val="0056658C"/>
    <w:rsid w:val="00567D41"/>
    <w:rsid w:val="005701EF"/>
    <w:rsid w:val="00570551"/>
    <w:rsid w:val="00571527"/>
    <w:rsid w:val="00571CCC"/>
    <w:rsid w:val="005727FC"/>
    <w:rsid w:val="00572C2A"/>
    <w:rsid w:val="00572F6A"/>
    <w:rsid w:val="00573B2C"/>
    <w:rsid w:val="00573B96"/>
    <w:rsid w:val="005742BF"/>
    <w:rsid w:val="00574A97"/>
    <w:rsid w:val="00574D31"/>
    <w:rsid w:val="005807A8"/>
    <w:rsid w:val="00580D15"/>
    <w:rsid w:val="00581A2E"/>
    <w:rsid w:val="00583A47"/>
    <w:rsid w:val="00584C51"/>
    <w:rsid w:val="00587B1E"/>
    <w:rsid w:val="00587E84"/>
    <w:rsid w:val="005913E6"/>
    <w:rsid w:val="005944ED"/>
    <w:rsid w:val="005964D7"/>
    <w:rsid w:val="00596C61"/>
    <w:rsid w:val="00596D61"/>
    <w:rsid w:val="00597018"/>
    <w:rsid w:val="005A030B"/>
    <w:rsid w:val="005A0521"/>
    <w:rsid w:val="005A1C6D"/>
    <w:rsid w:val="005A1EA5"/>
    <w:rsid w:val="005A2CE7"/>
    <w:rsid w:val="005A2F92"/>
    <w:rsid w:val="005A43E7"/>
    <w:rsid w:val="005A4480"/>
    <w:rsid w:val="005A45B1"/>
    <w:rsid w:val="005A60E9"/>
    <w:rsid w:val="005A6D15"/>
    <w:rsid w:val="005A7188"/>
    <w:rsid w:val="005A77E1"/>
    <w:rsid w:val="005A7AC1"/>
    <w:rsid w:val="005A7E33"/>
    <w:rsid w:val="005B10CC"/>
    <w:rsid w:val="005B4E14"/>
    <w:rsid w:val="005B52A0"/>
    <w:rsid w:val="005B538B"/>
    <w:rsid w:val="005B5434"/>
    <w:rsid w:val="005B6FFD"/>
    <w:rsid w:val="005B72D5"/>
    <w:rsid w:val="005C0894"/>
    <w:rsid w:val="005C16D1"/>
    <w:rsid w:val="005C196C"/>
    <w:rsid w:val="005C32BE"/>
    <w:rsid w:val="005C3DF3"/>
    <w:rsid w:val="005C5501"/>
    <w:rsid w:val="005C5AEA"/>
    <w:rsid w:val="005C629E"/>
    <w:rsid w:val="005C7AFE"/>
    <w:rsid w:val="005D01B4"/>
    <w:rsid w:val="005D10B3"/>
    <w:rsid w:val="005D158D"/>
    <w:rsid w:val="005D1F9B"/>
    <w:rsid w:val="005D22BC"/>
    <w:rsid w:val="005D3A5F"/>
    <w:rsid w:val="005D43B1"/>
    <w:rsid w:val="005D647C"/>
    <w:rsid w:val="005D6CE0"/>
    <w:rsid w:val="005E0835"/>
    <w:rsid w:val="005E10A5"/>
    <w:rsid w:val="005E1AEC"/>
    <w:rsid w:val="005E21DE"/>
    <w:rsid w:val="005E24C2"/>
    <w:rsid w:val="005E34E9"/>
    <w:rsid w:val="005E35AB"/>
    <w:rsid w:val="005E3E29"/>
    <w:rsid w:val="005E40B7"/>
    <w:rsid w:val="005E68C5"/>
    <w:rsid w:val="005E6C88"/>
    <w:rsid w:val="005E7E9F"/>
    <w:rsid w:val="005F1439"/>
    <w:rsid w:val="005F21B0"/>
    <w:rsid w:val="005F2892"/>
    <w:rsid w:val="005F30F1"/>
    <w:rsid w:val="005F3103"/>
    <w:rsid w:val="005F3144"/>
    <w:rsid w:val="005F4D3D"/>
    <w:rsid w:val="005F5B10"/>
    <w:rsid w:val="005F6CAB"/>
    <w:rsid w:val="0060129A"/>
    <w:rsid w:val="0060193A"/>
    <w:rsid w:val="0060244C"/>
    <w:rsid w:val="006055AB"/>
    <w:rsid w:val="00607926"/>
    <w:rsid w:val="00610274"/>
    <w:rsid w:val="00610A95"/>
    <w:rsid w:val="00611CEF"/>
    <w:rsid w:val="006132FD"/>
    <w:rsid w:val="00613401"/>
    <w:rsid w:val="0061516D"/>
    <w:rsid w:val="00615B10"/>
    <w:rsid w:val="006168EB"/>
    <w:rsid w:val="00616DEB"/>
    <w:rsid w:val="00620DE2"/>
    <w:rsid w:val="00624E9E"/>
    <w:rsid w:val="0062573B"/>
    <w:rsid w:val="006263D3"/>
    <w:rsid w:val="0062694E"/>
    <w:rsid w:val="00630030"/>
    <w:rsid w:val="00630157"/>
    <w:rsid w:val="00630426"/>
    <w:rsid w:val="00631753"/>
    <w:rsid w:val="00632B22"/>
    <w:rsid w:val="00634425"/>
    <w:rsid w:val="0063561E"/>
    <w:rsid w:val="00635C2F"/>
    <w:rsid w:val="00635DA1"/>
    <w:rsid w:val="006364F4"/>
    <w:rsid w:val="00636EB3"/>
    <w:rsid w:val="006377A9"/>
    <w:rsid w:val="0063788D"/>
    <w:rsid w:val="00637CA7"/>
    <w:rsid w:val="00637F6F"/>
    <w:rsid w:val="00640056"/>
    <w:rsid w:val="00640E61"/>
    <w:rsid w:val="0064159F"/>
    <w:rsid w:val="006424D3"/>
    <w:rsid w:val="00642A8B"/>
    <w:rsid w:val="006439D3"/>
    <w:rsid w:val="006468ED"/>
    <w:rsid w:val="00646D2C"/>
    <w:rsid w:val="006478AE"/>
    <w:rsid w:val="00647DF7"/>
    <w:rsid w:val="006512F6"/>
    <w:rsid w:val="006514C5"/>
    <w:rsid w:val="006535FA"/>
    <w:rsid w:val="006538FC"/>
    <w:rsid w:val="00653B0F"/>
    <w:rsid w:val="00655007"/>
    <w:rsid w:val="0065599C"/>
    <w:rsid w:val="00655B5C"/>
    <w:rsid w:val="00657129"/>
    <w:rsid w:val="006575BC"/>
    <w:rsid w:val="00657695"/>
    <w:rsid w:val="00657B69"/>
    <w:rsid w:val="006609B3"/>
    <w:rsid w:val="00660E52"/>
    <w:rsid w:val="00660EBA"/>
    <w:rsid w:val="0066148E"/>
    <w:rsid w:val="00661996"/>
    <w:rsid w:val="00661B3F"/>
    <w:rsid w:val="006625F9"/>
    <w:rsid w:val="00663A37"/>
    <w:rsid w:val="00663B72"/>
    <w:rsid w:val="00664BB4"/>
    <w:rsid w:val="00665A8F"/>
    <w:rsid w:val="00667860"/>
    <w:rsid w:val="00671353"/>
    <w:rsid w:val="0067157E"/>
    <w:rsid w:val="00672247"/>
    <w:rsid w:val="006737CB"/>
    <w:rsid w:val="00673EAA"/>
    <w:rsid w:val="00675B61"/>
    <w:rsid w:val="00675D66"/>
    <w:rsid w:val="006760BF"/>
    <w:rsid w:val="00676933"/>
    <w:rsid w:val="00676D1D"/>
    <w:rsid w:val="00680659"/>
    <w:rsid w:val="00680D15"/>
    <w:rsid w:val="00681544"/>
    <w:rsid w:val="006818D9"/>
    <w:rsid w:val="006825EF"/>
    <w:rsid w:val="006834AD"/>
    <w:rsid w:val="006838C7"/>
    <w:rsid w:val="0068643A"/>
    <w:rsid w:val="00686CD9"/>
    <w:rsid w:val="00687F16"/>
    <w:rsid w:val="00690405"/>
    <w:rsid w:val="00690944"/>
    <w:rsid w:val="006914D2"/>
    <w:rsid w:val="00691C06"/>
    <w:rsid w:val="006922F5"/>
    <w:rsid w:val="00692DBD"/>
    <w:rsid w:val="0069448A"/>
    <w:rsid w:val="006950D6"/>
    <w:rsid w:val="00696A11"/>
    <w:rsid w:val="00696FD6"/>
    <w:rsid w:val="00697323"/>
    <w:rsid w:val="00697B3A"/>
    <w:rsid w:val="00697ED0"/>
    <w:rsid w:val="006A04A9"/>
    <w:rsid w:val="006A3246"/>
    <w:rsid w:val="006A3A42"/>
    <w:rsid w:val="006A4224"/>
    <w:rsid w:val="006A53BF"/>
    <w:rsid w:val="006A56F0"/>
    <w:rsid w:val="006A585F"/>
    <w:rsid w:val="006A5E1E"/>
    <w:rsid w:val="006A721D"/>
    <w:rsid w:val="006A7CE2"/>
    <w:rsid w:val="006A7E3C"/>
    <w:rsid w:val="006B11C6"/>
    <w:rsid w:val="006B279D"/>
    <w:rsid w:val="006B3A5C"/>
    <w:rsid w:val="006B4CA4"/>
    <w:rsid w:val="006B6498"/>
    <w:rsid w:val="006B64AA"/>
    <w:rsid w:val="006B6868"/>
    <w:rsid w:val="006B7074"/>
    <w:rsid w:val="006B7E1D"/>
    <w:rsid w:val="006C2214"/>
    <w:rsid w:val="006C372D"/>
    <w:rsid w:val="006C410C"/>
    <w:rsid w:val="006C48DE"/>
    <w:rsid w:val="006C52D3"/>
    <w:rsid w:val="006C55C2"/>
    <w:rsid w:val="006C55D7"/>
    <w:rsid w:val="006C6C41"/>
    <w:rsid w:val="006C7E69"/>
    <w:rsid w:val="006D1EC8"/>
    <w:rsid w:val="006D2D2B"/>
    <w:rsid w:val="006D3F59"/>
    <w:rsid w:val="006D41A6"/>
    <w:rsid w:val="006D438A"/>
    <w:rsid w:val="006D4CBD"/>
    <w:rsid w:val="006D6830"/>
    <w:rsid w:val="006D719C"/>
    <w:rsid w:val="006D7DF3"/>
    <w:rsid w:val="006E15A2"/>
    <w:rsid w:val="006E20F9"/>
    <w:rsid w:val="006E21FF"/>
    <w:rsid w:val="006E3F38"/>
    <w:rsid w:val="006E4B54"/>
    <w:rsid w:val="006E4C8D"/>
    <w:rsid w:val="006E59C4"/>
    <w:rsid w:val="006E5CBF"/>
    <w:rsid w:val="006E5E9F"/>
    <w:rsid w:val="006E6076"/>
    <w:rsid w:val="006E6CDB"/>
    <w:rsid w:val="006E6DD7"/>
    <w:rsid w:val="006E7985"/>
    <w:rsid w:val="006F0222"/>
    <w:rsid w:val="006F04A3"/>
    <w:rsid w:val="006F114C"/>
    <w:rsid w:val="006F1A99"/>
    <w:rsid w:val="006F22DE"/>
    <w:rsid w:val="006F4145"/>
    <w:rsid w:val="006F428B"/>
    <w:rsid w:val="006F4C9E"/>
    <w:rsid w:val="006F52DF"/>
    <w:rsid w:val="006F676C"/>
    <w:rsid w:val="006F6AB6"/>
    <w:rsid w:val="00700C90"/>
    <w:rsid w:val="00701F34"/>
    <w:rsid w:val="00702418"/>
    <w:rsid w:val="007031A2"/>
    <w:rsid w:val="00704693"/>
    <w:rsid w:val="0070491A"/>
    <w:rsid w:val="00704AB9"/>
    <w:rsid w:val="00705051"/>
    <w:rsid w:val="007054D8"/>
    <w:rsid w:val="0070561D"/>
    <w:rsid w:val="00706383"/>
    <w:rsid w:val="00706D47"/>
    <w:rsid w:val="007070E1"/>
    <w:rsid w:val="00711916"/>
    <w:rsid w:val="00711EE2"/>
    <w:rsid w:val="00712D71"/>
    <w:rsid w:val="007130DA"/>
    <w:rsid w:val="00713380"/>
    <w:rsid w:val="00713DD5"/>
    <w:rsid w:val="007143A2"/>
    <w:rsid w:val="007147B9"/>
    <w:rsid w:val="0071601C"/>
    <w:rsid w:val="007167AE"/>
    <w:rsid w:val="0071725D"/>
    <w:rsid w:val="00720D8F"/>
    <w:rsid w:val="0072149D"/>
    <w:rsid w:val="007214D9"/>
    <w:rsid w:val="00723C6D"/>
    <w:rsid w:val="0072514D"/>
    <w:rsid w:val="00725C5A"/>
    <w:rsid w:val="007263E6"/>
    <w:rsid w:val="007264EA"/>
    <w:rsid w:val="00726D09"/>
    <w:rsid w:val="00726F49"/>
    <w:rsid w:val="00727D9A"/>
    <w:rsid w:val="007302F4"/>
    <w:rsid w:val="007327E4"/>
    <w:rsid w:val="00732AB3"/>
    <w:rsid w:val="007332CF"/>
    <w:rsid w:val="0073486B"/>
    <w:rsid w:val="00734FB5"/>
    <w:rsid w:val="00735D93"/>
    <w:rsid w:val="00736F47"/>
    <w:rsid w:val="00736F6B"/>
    <w:rsid w:val="00740ACC"/>
    <w:rsid w:val="00740DFE"/>
    <w:rsid w:val="007410C2"/>
    <w:rsid w:val="007411F0"/>
    <w:rsid w:val="0074208A"/>
    <w:rsid w:val="00744A98"/>
    <w:rsid w:val="00746DD6"/>
    <w:rsid w:val="00746E60"/>
    <w:rsid w:val="00746FA8"/>
    <w:rsid w:val="007479B5"/>
    <w:rsid w:val="007502BD"/>
    <w:rsid w:val="007514FB"/>
    <w:rsid w:val="007519E7"/>
    <w:rsid w:val="00752886"/>
    <w:rsid w:val="00753070"/>
    <w:rsid w:val="00753A5C"/>
    <w:rsid w:val="00753ACF"/>
    <w:rsid w:val="00754023"/>
    <w:rsid w:val="007542EB"/>
    <w:rsid w:val="00754A30"/>
    <w:rsid w:val="007550BD"/>
    <w:rsid w:val="007551E4"/>
    <w:rsid w:val="00756150"/>
    <w:rsid w:val="0075702C"/>
    <w:rsid w:val="0075799A"/>
    <w:rsid w:val="00757CF8"/>
    <w:rsid w:val="0076064B"/>
    <w:rsid w:val="00760E22"/>
    <w:rsid w:val="00760F14"/>
    <w:rsid w:val="007616A0"/>
    <w:rsid w:val="007619CE"/>
    <w:rsid w:val="00761C38"/>
    <w:rsid w:val="00761EE8"/>
    <w:rsid w:val="00762151"/>
    <w:rsid w:val="0076215F"/>
    <w:rsid w:val="00762D4B"/>
    <w:rsid w:val="00764010"/>
    <w:rsid w:val="00764368"/>
    <w:rsid w:val="0076491F"/>
    <w:rsid w:val="00764A05"/>
    <w:rsid w:val="00764AFB"/>
    <w:rsid w:val="00764B5B"/>
    <w:rsid w:val="00765287"/>
    <w:rsid w:val="007657CF"/>
    <w:rsid w:val="00765C81"/>
    <w:rsid w:val="00766A73"/>
    <w:rsid w:val="00766F19"/>
    <w:rsid w:val="007678E8"/>
    <w:rsid w:val="007712C7"/>
    <w:rsid w:val="0077455A"/>
    <w:rsid w:val="00776581"/>
    <w:rsid w:val="00777372"/>
    <w:rsid w:val="00777417"/>
    <w:rsid w:val="00777527"/>
    <w:rsid w:val="00780E83"/>
    <w:rsid w:val="00781849"/>
    <w:rsid w:val="00781B6F"/>
    <w:rsid w:val="0078246A"/>
    <w:rsid w:val="00782890"/>
    <w:rsid w:val="007833CB"/>
    <w:rsid w:val="00783618"/>
    <w:rsid w:val="00783B56"/>
    <w:rsid w:val="00785BC4"/>
    <w:rsid w:val="00786CFF"/>
    <w:rsid w:val="00787204"/>
    <w:rsid w:val="007874B4"/>
    <w:rsid w:val="0078754B"/>
    <w:rsid w:val="00787C97"/>
    <w:rsid w:val="00787E62"/>
    <w:rsid w:val="007906EE"/>
    <w:rsid w:val="00791119"/>
    <w:rsid w:val="00791338"/>
    <w:rsid w:val="00791490"/>
    <w:rsid w:val="00791C7A"/>
    <w:rsid w:val="00791D59"/>
    <w:rsid w:val="00792D4C"/>
    <w:rsid w:val="007938AE"/>
    <w:rsid w:val="00793B7C"/>
    <w:rsid w:val="00794312"/>
    <w:rsid w:val="00794924"/>
    <w:rsid w:val="0079583E"/>
    <w:rsid w:val="007978AE"/>
    <w:rsid w:val="007A0DC1"/>
    <w:rsid w:val="007A1512"/>
    <w:rsid w:val="007A19E0"/>
    <w:rsid w:val="007A1AB6"/>
    <w:rsid w:val="007A23F8"/>
    <w:rsid w:val="007A2D52"/>
    <w:rsid w:val="007A31AE"/>
    <w:rsid w:val="007A3FFF"/>
    <w:rsid w:val="007A414E"/>
    <w:rsid w:val="007A4C43"/>
    <w:rsid w:val="007A550A"/>
    <w:rsid w:val="007A5B2E"/>
    <w:rsid w:val="007A5C18"/>
    <w:rsid w:val="007B13B0"/>
    <w:rsid w:val="007B28CF"/>
    <w:rsid w:val="007B3F26"/>
    <w:rsid w:val="007B4416"/>
    <w:rsid w:val="007B46BF"/>
    <w:rsid w:val="007B6DD8"/>
    <w:rsid w:val="007C009D"/>
    <w:rsid w:val="007C05DC"/>
    <w:rsid w:val="007C0FF7"/>
    <w:rsid w:val="007C14EE"/>
    <w:rsid w:val="007C17F1"/>
    <w:rsid w:val="007C3040"/>
    <w:rsid w:val="007C354C"/>
    <w:rsid w:val="007C35DF"/>
    <w:rsid w:val="007C3BA4"/>
    <w:rsid w:val="007C3BBF"/>
    <w:rsid w:val="007C4E4F"/>
    <w:rsid w:val="007C5BB3"/>
    <w:rsid w:val="007C6783"/>
    <w:rsid w:val="007D0042"/>
    <w:rsid w:val="007D0694"/>
    <w:rsid w:val="007D07B3"/>
    <w:rsid w:val="007D1B1E"/>
    <w:rsid w:val="007D1D80"/>
    <w:rsid w:val="007D2550"/>
    <w:rsid w:val="007D37D9"/>
    <w:rsid w:val="007D4712"/>
    <w:rsid w:val="007D4AFF"/>
    <w:rsid w:val="007D55EC"/>
    <w:rsid w:val="007D5799"/>
    <w:rsid w:val="007D5D30"/>
    <w:rsid w:val="007D61A3"/>
    <w:rsid w:val="007D6CF0"/>
    <w:rsid w:val="007E0B5E"/>
    <w:rsid w:val="007E0C9C"/>
    <w:rsid w:val="007E0FE3"/>
    <w:rsid w:val="007E18F8"/>
    <w:rsid w:val="007E38F1"/>
    <w:rsid w:val="007E3C2E"/>
    <w:rsid w:val="007E3F8B"/>
    <w:rsid w:val="007E648C"/>
    <w:rsid w:val="007E660F"/>
    <w:rsid w:val="007E781F"/>
    <w:rsid w:val="007E7831"/>
    <w:rsid w:val="007E7E50"/>
    <w:rsid w:val="007F1049"/>
    <w:rsid w:val="007F120F"/>
    <w:rsid w:val="007F1538"/>
    <w:rsid w:val="007F15FE"/>
    <w:rsid w:val="007F1C9D"/>
    <w:rsid w:val="007F3D8B"/>
    <w:rsid w:val="007F3F9F"/>
    <w:rsid w:val="007F44CF"/>
    <w:rsid w:val="007F5589"/>
    <w:rsid w:val="007F5BB9"/>
    <w:rsid w:val="007F5C41"/>
    <w:rsid w:val="007F5E4F"/>
    <w:rsid w:val="007F6C1A"/>
    <w:rsid w:val="007F7965"/>
    <w:rsid w:val="0080069B"/>
    <w:rsid w:val="00800777"/>
    <w:rsid w:val="00800EF1"/>
    <w:rsid w:val="00801665"/>
    <w:rsid w:val="008017D6"/>
    <w:rsid w:val="0080185B"/>
    <w:rsid w:val="008029F1"/>
    <w:rsid w:val="00802AC9"/>
    <w:rsid w:val="00803304"/>
    <w:rsid w:val="00803AB5"/>
    <w:rsid w:val="008058D0"/>
    <w:rsid w:val="00805951"/>
    <w:rsid w:val="00806045"/>
    <w:rsid w:val="00807B2A"/>
    <w:rsid w:val="008101FB"/>
    <w:rsid w:val="00810E97"/>
    <w:rsid w:val="0081123B"/>
    <w:rsid w:val="00811393"/>
    <w:rsid w:val="00812AB8"/>
    <w:rsid w:val="008151D2"/>
    <w:rsid w:val="00815716"/>
    <w:rsid w:val="00816C5A"/>
    <w:rsid w:val="00817344"/>
    <w:rsid w:val="00817678"/>
    <w:rsid w:val="00817ACB"/>
    <w:rsid w:val="0082049D"/>
    <w:rsid w:val="008217BC"/>
    <w:rsid w:val="00822BA1"/>
    <w:rsid w:val="00822DED"/>
    <w:rsid w:val="00824570"/>
    <w:rsid w:val="00824E58"/>
    <w:rsid w:val="008275DC"/>
    <w:rsid w:val="0082778F"/>
    <w:rsid w:val="00827D60"/>
    <w:rsid w:val="008302C5"/>
    <w:rsid w:val="00830D47"/>
    <w:rsid w:val="00831867"/>
    <w:rsid w:val="00831D6C"/>
    <w:rsid w:val="00832271"/>
    <w:rsid w:val="00832F6C"/>
    <w:rsid w:val="008341ED"/>
    <w:rsid w:val="008362CE"/>
    <w:rsid w:val="00837584"/>
    <w:rsid w:val="00837E77"/>
    <w:rsid w:val="00841673"/>
    <w:rsid w:val="00841963"/>
    <w:rsid w:val="00845B52"/>
    <w:rsid w:val="00846D3E"/>
    <w:rsid w:val="00846DE7"/>
    <w:rsid w:val="008477B9"/>
    <w:rsid w:val="00847C27"/>
    <w:rsid w:val="008505FB"/>
    <w:rsid w:val="008523FA"/>
    <w:rsid w:val="008529E6"/>
    <w:rsid w:val="00852CDD"/>
    <w:rsid w:val="008542A4"/>
    <w:rsid w:val="00855474"/>
    <w:rsid w:val="00855E11"/>
    <w:rsid w:val="00856DA4"/>
    <w:rsid w:val="0085719C"/>
    <w:rsid w:val="008575E1"/>
    <w:rsid w:val="0085760A"/>
    <w:rsid w:val="0086170A"/>
    <w:rsid w:val="00861D35"/>
    <w:rsid w:val="00863328"/>
    <w:rsid w:val="00863820"/>
    <w:rsid w:val="00864348"/>
    <w:rsid w:val="0086448F"/>
    <w:rsid w:val="008647F5"/>
    <w:rsid w:val="00864D6E"/>
    <w:rsid w:val="008650D7"/>
    <w:rsid w:val="008659A2"/>
    <w:rsid w:val="0086690B"/>
    <w:rsid w:val="00866973"/>
    <w:rsid w:val="008672D5"/>
    <w:rsid w:val="00867A0C"/>
    <w:rsid w:val="0087024C"/>
    <w:rsid w:val="008708AA"/>
    <w:rsid w:val="008710F8"/>
    <w:rsid w:val="00871A91"/>
    <w:rsid w:val="00871B94"/>
    <w:rsid w:val="00872B4A"/>
    <w:rsid w:val="00872F21"/>
    <w:rsid w:val="00873012"/>
    <w:rsid w:val="008732A2"/>
    <w:rsid w:val="0087384A"/>
    <w:rsid w:val="0087417C"/>
    <w:rsid w:val="00874274"/>
    <w:rsid w:val="008755C2"/>
    <w:rsid w:val="00875A6F"/>
    <w:rsid w:val="00875B7E"/>
    <w:rsid w:val="00877767"/>
    <w:rsid w:val="0088159E"/>
    <w:rsid w:val="00881947"/>
    <w:rsid w:val="00881D64"/>
    <w:rsid w:val="00882C01"/>
    <w:rsid w:val="00882CC7"/>
    <w:rsid w:val="00882E02"/>
    <w:rsid w:val="00883C16"/>
    <w:rsid w:val="008853EC"/>
    <w:rsid w:val="00885F19"/>
    <w:rsid w:val="00886866"/>
    <w:rsid w:val="00886880"/>
    <w:rsid w:val="00886B67"/>
    <w:rsid w:val="00890A94"/>
    <w:rsid w:val="0089156F"/>
    <w:rsid w:val="00891CFC"/>
    <w:rsid w:val="00891E79"/>
    <w:rsid w:val="008921AE"/>
    <w:rsid w:val="00895187"/>
    <w:rsid w:val="00895BD3"/>
    <w:rsid w:val="008964EF"/>
    <w:rsid w:val="00896A73"/>
    <w:rsid w:val="00896EDC"/>
    <w:rsid w:val="00897AB4"/>
    <w:rsid w:val="008A06D7"/>
    <w:rsid w:val="008A0C9F"/>
    <w:rsid w:val="008A14F6"/>
    <w:rsid w:val="008A1645"/>
    <w:rsid w:val="008A30F3"/>
    <w:rsid w:val="008A3E6F"/>
    <w:rsid w:val="008A56C3"/>
    <w:rsid w:val="008A637C"/>
    <w:rsid w:val="008A7EF2"/>
    <w:rsid w:val="008B003A"/>
    <w:rsid w:val="008B0DFB"/>
    <w:rsid w:val="008B2951"/>
    <w:rsid w:val="008B2BBB"/>
    <w:rsid w:val="008B389B"/>
    <w:rsid w:val="008B43D3"/>
    <w:rsid w:val="008B4FFE"/>
    <w:rsid w:val="008B507B"/>
    <w:rsid w:val="008B60D9"/>
    <w:rsid w:val="008B646D"/>
    <w:rsid w:val="008B6842"/>
    <w:rsid w:val="008B70C4"/>
    <w:rsid w:val="008B7348"/>
    <w:rsid w:val="008B7F11"/>
    <w:rsid w:val="008C004B"/>
    <w:rsid w:val="008C04D3"/>
    <w:rsid w:val="008C0CAF"/>
    <w:rsid w:val="008C18C1"/>
    <w:rsid w:val="008C2BC9"/>
    <w:rsid w:val="008C3DC2"/>
    <w:rsid w:val="008C4229"/>
    <w:rsid w:val="008C442E"/>
    <w:rsid w:val="008C4943"/>
    <w:rsid w:val="008C5658"/>
    <w:rsid w:val="008C5DCA"/>
    <w:rsid w:val="008C6338"/>
    <w:rsid w:val="008D0ADE"/>
    <w:rsid w:val="008D0EE2"/>
    <w:rsid w:val="008D29AF"/>
    <w:rsid w:val="008D2D8F"/>
    <w:rsid w:val="008D344B"/>
    <w:rsid w:val="008D346A"/>
    <w:rsid w:val="008D370B"/>
    <w:rsid w:val="008D41FC"/>
    <w:rsid w:val="008D4691"/>
    <w:rsid w:val="008D4DD5"/>
    <w:rsid w:val="008D4ED9"/>
    <w:rsid w:val="008D6B04"/>
    <w:rsid w:val="008D72B9"/>
    <w:rsid w:val="008E2254"/>
    <w:rsid w:val="008E2654"/>
    <w:rsid w:val="008E4929"/>
    <w:rsid w:val="008E4FF4"/>
    <w:rsid w:val="008E5682"/>
    <w:rsid w:val="008E66CD"/>
    <w:rsid w:val="008F1C22"/>
    <w:rsid w:val="008F2554"/>
    <w:rsid w:val="008F2C23"/>
    <w:rsid w:val="008F31A7"/>
    <w:rsid w:val="008F47DC"/>
    <w:rsid w:val="008F52B5"/>
    <w:rsid w:val="008F635E"/>
    <w:rsid w:val="008F738E"/>
    <w:rsid w:val="008F7778"/>
    <w:rsid w:val="009002CE"/>
    <w:rsid w:val="009025FB"/>
    <w:rsid w:val="009029DB"/>
    <w:rsid w:val="009038A8"/>
    <w:rsid w:val="009042E8"/>
    <w:rsid w:val="00905C6E"/>
    <w:rsid w:val="0090753F"/>
    <w:rsid w:val="00910529"/>
    <w:rsid w:val="009118BA"/>
    <w:rsid w:val="00911977"/>
    <w:rsid w:val="00913E51"/>
    <w:rsid w:val="00914986"/>
    <w:rsid w:val="00914DFE"/>
    <w:rsid w:val="0091549C"/>
    <w:rsid w:val="0091614B"/>
    <w:rsid w:val="00916CEC"/>
    <w:rsid w:val="0091735D"/>
    <w:rsid w:val="00917605"/>
    <w:rsid w:val="009202C9"/>
    <w:rsid w:val="00921287"/>
    <w:rsid w:val="0092131F"/>
    <w:rsid w:val="00921595"/>
    <w:rsid w:val="00923005"/>
    <w:rsid w:val="00925D59"/>
    <w:rsid w:val="0092646F"/>
    <w:rsid w:val="00926716"/>
    <w:rsid w:val="009308DA"/>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1538"/>
    <w:rsid w:val="00941D0E"/>
    <w:rsid w:val="00941FC5"/>
    <w:rsid w:val="0094290B"/>
    <w:rsid w:val="009453A6"/>
    <w:rsid w:val="00945CE6"/>
    <w:rsid w:val="0094647A"/>
    <w:rsid w:val="009464A3"/>
    <w:rsid w:val="00946522"/>
    <w:rsid w:val="00946796"/>
    <w:rsid w:val="00950969"/>
    <w:rsid w:val="009511AA"/>
    <w:rsid w:val="0095183B"/>
    <w:rsid w:val="009519C5"/>
    <w:rsid w:val="0095204C"/>
    <w:rsid w:val="009520FE"/>
    <w:rsid w:val="00953424"/>
    <w:rsid w:val="00953B51"/>
    <w:rsid w:val="00953B7B"/>
    <w:rsid w:val="00954528"/>
    <w:rsid w:val="009554A0"/>
    <w:rsid w:val="009558AA"/>
    <w:rsid w:val="00955E61"/>
    <w:rsid w:val="009603E5"/>
    <w:rsid w:val="0096071A"/>
    <w:rsid w:val="00960A35"/>
    <w:rsid w:val="00960C91"/>
    <w:rsid w:val="00961AEB"/>
    <w:rsid w:val="00961B6D"/>
    <w:rsid w:val="00961BF0"/>
    <w:rsid w:val="00962A88"/>
    <w:rsid w:val="00963717"/>
    <w:rsid w:val="00963E37"/>
    <w:rsid w:val="00965CC4"/>
    <w:rsid w:val="0096624D"/>
    <w:rsid w:val="00966A2E"/>
    <w:rsid w:val="009674D4"/>
    <w:rsid w:val="009676E3"/>
    <w:rsid w:val="00970143"/>
    <w:rsid w:val="00970B7F"/>
    <w:rsid w:val="00970C38"/>
    <w:rsid w:val="00971614"/>
    <w:rsid w:val="00972340"/>
    <w:rsid w:val="009752FA"/>
    <w:rsid w:val="009758B1"/>
    <w:rsid w:val="00977693"/>
    <w:rsid w:val="00977BB1"/>
    <w:rsid w:val="009818E4"/>
    <w:rsid w:val="00982494"/>
    <w:rsid w:val="009845F3"/>
    <w:rsid w:val="009845FD"/>
    <w:rsid w:val="00986E0B"/>
    <w:rsid w:val="00990935"/>
    <w:rsid w:val="00990A99"/>
    <w:rsid w:val="00990AFD"/>
    <w:rsid w:val="00991001"/>
    <w:rsid w:val="00991069"/>
    <w:rsid w:val="0099397C"/>
    <w:rsid w:val="00994A07"/>
    <w:rsid w:val="00996257"/>
    <w:rsid w:val="00996BCA"/>
    <w:rsid w:val="009A0E79"/>
    <w:rsid w:val="009A1740"/>
    <w:rsid w:val="009A216A"/>
    <w:rsid w:val="009A23B0"/>
    <w:rsid w:val="009A35C9"/>
    <w:rsid w:val="009A3604"/>
    <w:rsid w:val="009A473C"/>
    <w:rsid w:val="009A4D87"/>
    <w:rsid w:val="009A52E0"/>
    <w:rsid w:val="009A640D"/>
    <w:rsid w:val="009A7F00"/>
    <w:rsid w:val="009B1548"/>
    <w:rsid w:val="009B321A"/>
    <w:rsid w:val="009B34AB"/>
    <w:rsid w:val="009B3A1D"/>
    <w:rsid w:val="009B41F0"/>
    <w:rsid w:val="009B494D"/>
    <w:rsid w:val="009B69E9"/>
    <w:rsid w:val="009B7FFD"/>
    <w:rsid w:val="009C0279"/>
    <w:rsid w:val="009C21B4"/>
    <w:rsid w:val="009C3225"/>
    <w:rsid w:val="009C3CB8"/>
    <w:rsid w:val="009C3E2A"/>
    <w:rsid w:val="009C4284"/>
    <w:rsid w:val="009C5DC4"/>
    <w:rsid w:val="009C61A3"/>
    <w:rsid w:val="009C66AA"/>
    <w:rsid w:val="009C6B84"/>
    <w:rsid w:val="009C7BDB"/>
    <w:rsid w:val="009D0BC2"/>
    <w:rsid w:val="009D1368"/>
    <w:rsid w:val="009D1A7A"/>
    <w:rsid w:val="009D2CDA"/>
    <w:rsid w:val="009D553D"/>
    <w:rsid w:val="009D5A24"/>
    <w:rsid w:val="009D5B2E"/>
    <w:rsid w:val="009D636F"/>
    <w:rsid w:val="009D7457"/>
    <w:rsid w:val="009D758F"/>
    <w:rsid w:val="009D7AC7"/>
    <w:rsid w:val="009D7BF2"/>
    <w:rsid w:val="009D7D83"/>
    <w:rsid w:val="009E0BE8"/>
    <w:rsid w:val="009E172F"/>
    <w:rsid w:val="009E19CB"/>
    <w:rsid w:val="009E426E"/>
    <w:rsid w:val="009E4339"/>
    <w:rsid w:val="009E439C"/>
    <w:rsid w:val="009E46F2"/>
    <w:rsid w:val="009E4944"/>
    <w:rsid w:val="009E620D"/>
    <w:rsid w:val="009E7192"/>
    <w:rsid w:val="009E7F49"/>
    <w:rsid w:val="009F0B98"/>
    <w:rsid w:val="009F1641"/>
    <w:rsid w:val="009F1C46"/>
    <w:rsid w:val="009F1E25"/>
    <w:rsid w:val="009F2079"/>
    <w:rsid w:val="009F2592"/>
    <w:rsid w:val="009F4BE1"/>
    <w:rsid w:val="009F4FF4"/>
    <w:rsid w:val="009F5541"/>
    <w:rsid w:val="009F5ACC"/>
    <w:rsid w:val="009F5C19"/>
    <w:rsid w:val="009F6493"/>
    <w:rsid w:val="009F69B5"/>
    <w:rsid w:val="009F6EA2"/>
    <w:rsid w:val="009F79AE"/>
    <w:rsid w:val="009F7F22"/>
    <w:rsid w:val="00A004D3"/>
    <w:rsid w:val="00A00BD1"/>
    <w:rsid w:val="00A00FFB"/>
    <w:rsid w:val="00A04C7E"/>
    <w:rsid w:val="00A06896"/>
    <w:rsid w:val="00A07CA6"/>
    <w:rsid w:val="00A07E26"/>
    <w:rsid w:val="00A10FD5"/>
    <w:rsid w:val="00A125F8"/>
    <w:rsid w:val="00A12981"/>
    <w:rsid w:val="00A14320"/>
    <w:rsid w:val="00A14E83"/>
    <w:rsid w:val="00A151A5"/>
    <w:rsid w:val="00A15263"/>
    <w:rsid w:val="00A159DE"/>
    <w:rsid w:val="00A15E74"/>
    <w:rsid w:val="00A15FB5"/>
    <w:rsid w:val="00A164FB"/>
    <w:rsid w:val="00A16BEA"/>
    <w:rsid w:val="00A175E5"/>
    <w:rsid w:val="00A17793"/>
    <w:rsid w:val="00A178C0"/>
    <w:rsid w:val="00A17EA1"/>
    <w:rsid w:val="00A17EDF"/>
    <w:rsid w:val="00A215DD"/>
    <w:rsid w:val="00A21746"/>
    <w:rsid w:val="00A24265"/>
    <w:rsid w:val="00A24B55"/>
    <w:rsid w:val="00A24F34"/>
    <w:rsid w:val="00A24F60"/>
    <w:rsid w:val="00A254EA"/>
    <w:rsid w:val="00A274EF"/>
    <w:rsid w:val="00A27E41"/>
    <w:rsid w:val="00A300E8"/>
    <w:rsid w:val="00A30DB1"/>
    <w:rsid w:val="00A31101"/>
    <w:rsid w:val="00A31FD9"/>
    <w:rsid w:val="00A32087"/>
    <w:rsid w:val="00A32460"/>
    <w:rsid w:val="00A34451"/>
    <w:rsid w:val="00A34742"/>
    <w:rsid w:val="00A35811"/>
    <w:rsid w:val="00A35D0A"/>
    <w:rsid w:val="00A40E66"/>
    <w:rsid w:val="00A40FB6"/>
    <w:rsid w:val="00A42629"/>
    <w:rsid w:val="00A43620"/>
    <w:rsid w:val="00A438B9"/>
    <w:rsid w:val="00A43944"/>
    <w:rsid w:val="00A43A45"/>
    <w:rsid w:val="00A43D2B"/>
    <w:rsid w:val="00A4524B"/>
    <w:rsid w:val="00A45454"/>
    <w:rsid w:val="00A4637B"/>
    <w:rsid w:val="00A46BB9"/>
    <w:rsid w:val="00A4732D"/>
    <w:rsid w:val="00A476B4"/>
    <w:rsid w:val="00A476D0"/>
    <w:rsid w:val="00A50D2F"/>
    <w:rsid w:val="00A50EE4"/>
    <w:rsid w:val="00A521D4"/>
    <w:rsid w:val="00A53511"/>
    <w:rsid w:val="00A541FE"/>
    <w:rsid w:val="00A55724"/>
    <w:rsid w:val="00A560C6"/>
    <w:rsid w:val="00A60841"/>
    <w:rsid w:val="00A61A4E"/>
    <w:rsid w:val="00A63700"/>
    <w:rsid w:val="00A64575"/>
    <w:rsid w:val="00A64C36"/>
    <w:rsid w:val="00A651C0"/>
    <w:rsid w:val="00A65A26"/>
    <w:rsid w:val="00A65E45"/>
    <w:rsid w:val="00A671E7"/>
    <w:rsid w:val="00A67625"/>
    <w:rsid w:val="00A67EF4"/>
    <w:rsid w:val="00A73EF9"/>
    <w:rsid w:val="00A745B8"/>
    <w:rsid w:val="00A75324"/>
    <w:rsid w:val="00A756C6"/>
    <w:rsid w:val="00A76999"/>
    <w:rsid w:val="00A77200"/>
    <w:rsid w:val="00A80BB6"/>
    <w:rsid w:val="00A80C68"/>
    <w:rsid w:val="00A8147A"/>
    <w:rsid w:val="00A81693"/>
    <w:rsid w:val="00A821AF"/>
    <w:rsid w:val="00A844B8"/>
    <w:rsid w:val="00A849C8"/>
    <w:rsid w:val="00A85124"/>
    <w:rsid w:val="00A855BE"/>
    <w:rsid w:val="00A86406"/>
    <w:rsid w:val="00A87937"/>
    <w:rsid w:val="00A87D62"/>
    <w:rsid w:val="00A9014B"/>
    <w:rsid w:val="00A914F3"/>
    <w:rsid w:val="00A915AB"/>
    <w:rsid w:val="00A9222E"/>
    <w:rsid w:val="00A92C7A"/>
    <w:rsid w:val="00A92DD2"/>
    <w:rsid w:val="00A930F5"/>
    <w:rsid w:val="00A93911"/>
    <w:rsid w:val="00A942FA"/>
    <w:rsid w:val="00A9454C"/>
    <w:rsid w:val="00A94751"/>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6C98"/>
    <w:rsid w:val="00AA7316"/>
    <w:rsid w:val="00AA78CE"/>
    <w:rsid w:val="00AA7F42"/>
    <w:rsid w:val="00AB0C12"/>
    <w:rsid w:val="00AB0FA7"/>
    <w:rsid w:val="00AB15D0"/>
    <w:rsid w:val="00AB20CF"/>
    <w:rsid w:val="00AB2605"/>
    <w:rsid w:val="00AB26D5"/>
    <w:rsid w:val="00AB3885"/>
    <w:rsid w:val="00AB49EA"/>
    <w:rsid w:val="00AB4F00"/>
    <w:rsid w:val="00AB5C2D"/>
    <w:rsid w:val="00AB5F3B"/>
    <w:rsid w:val="00AC004D"/>
    <w:rsid w:val="00AC09F1"/>
    <w:rsid w:val="00AC1370"/>
    <w:rsid w:val="00AC265B"/>
    <w:rsid w:val="00AC2BD0"/>
    <w:rsid w:val="00AC38A9"/>
    <w:rsid w:val="00AC4BF6"/>
    <w:rsid w:val="00AC5375"/>
    <w:rsid w:val="00AC5AF0"/>
    <w:rsid w:val="00AC6797"/>
    <w:rsid w:val="00AC6A7A"/>
    <w:rsid w:val="00AC6F68"/>
    <w:rsid w:val="00AC7896"/>
    <w:rsid w:val="00AC7E6C"/>
    <w:rsid w:val="00AD104E"/>
    <w:rsid w:val="00AD124D"/>
    <w:rsid w:val="00AD1EAE"/>
    <w:rsid w:val="00AD2280"/>
    <w:rsid w:val="00AD26C0"/>
    <w:rsid w:val="00AD3CC4"/>
    <w:rsid w:val="00AD4839"/>
    <w:rsid w:val="00AD4C7C"/>
    <w:rsid w:val="00AD6718"/>
    <w:rsid w:val="00AD7665"/>
    <w:rsid w:val="00AD76EF"/>
    <w:rsid w:val="00AE19D1"/>
    <w:rsid w:val="00AE2666"/>
    <w:rsid w:val="00AE29DB"/>
    <w:rsid w:val="00AE2E9B"/>
    <w:rsid w:val="00AE31C2"/>
    <w:rsid w:val="00AE3BE0"/>
    <w:rsid w:val="00AE50C7"/>
    <w:rsid w:val="00AE5443"/>
    <w:rsid w:val="00AE5D09"/>
    <w:rsid w:val="00AE6037"/>
    <w:rsid w:val="00AE6B11"/>
    <w:rsid w:val="00AE7EBC"/>
    <w:rsid w:val="00AF434D"/>
    <w:rsid w:val="00AF4EE4"/>
    <w:rsid w:val="00AF4FB8"/>
    <w:rsid w:val="00AF5B98"/>
    <w:rsid w:val="00B0036F"/>
    <w:rsid w:val="00B00C8E"/>
    <w:rsid w:val="00B02AA5"/>
    <w:rsid w:val="00B04052"/>
    <w:rsid w:val="00B04F50"/>
    <w:rsid w:val="00B05003"/>
    <w:rsid w:val="00B05CA6"/>
    <w:rsid w:val="00B1073D"/>
    <w:rsid w:val="00B11CD7"/>
    <w:rsid w:val="00B1205D"/>
    <w:rsid w:val="00B128F0"/>
    <w:rsid w:val="00B13307"/>
    <w:rsid w:val="00B1367C"/>
    <w:rsid w:val="00B13B7B"/>
    <w:rsid w:val="00B1486D"/>
    <w:rsid w:val="00B15035"/>
    <w:rsid w:val="00B15202"/>
    <w:rsid w:val="00B1553A"/>
    <w:rsid w:val="00B17577"/>
    <w:rsid w:val="00B20A5B"/>
    <w:rsid w:val="00B21CD1"/>
    <w:rsid w:val="00B23256"/>
    <w:rsid w:val="00B24CF5"/>
    <w:rsid w:val="00B26507"/>
    <w:rsid w:val="00B269CE"/>
    <w:rsid w:val="00B27329"/>
    <w:rsid w:val="00B3055A"/>
    <w:rsid w:val="00B31920"/>
    <w:rsid w:val="00B31CD8"/>
    <w:rsid w:val="00B32535"/>
    <w:rsid w:val="00B3277B"/>
    <w:rsid w:val="00B32B21"/>
    <w:rsid w:val="00B367AA"/>
    <w:rsid w:val="00B36B86"/>
    <w:rsid w:val="00B37176"/>
    <w:rsid w:val="00B373AA"/>
    <w:rsid w:val="00B37787"/>
    <w:rsid w:val="00B40823"/>
    <w:rsid w:val="00B40DF9"/>
    <w:rsid w:val="00B42083"/>
    <w:rsid w:val="00B42270"/>
    <w:rsid w:val="00B427A9"/>
    <w:rsid w:val="00B42A26"/>
    <w:rsid w:val="00B43455"/>
    <w:rsid w:val="00B435F8"/>
    <w:rsid w:val="00B44F4F"/>
    <w:rsid w:val="00B4620E"/>
    <w:rsid w:val="00B46CB0"/>
    <w:rsid w:val="00B4725D"/>
    <w:rsid w:val="00B52A3F"/>
    <w:rsid w:val="00B539AD"/>
    <w:rsid w:val="00B5462A"/>
    <w:rsid w:val="00B54BC7"/>
    <w:rsid w:val="00B565AE"/>
    <w:rsid w:val="00B56C15"/>
    <w:rsid w:val="00B57348"/>
    <w:rsid w:val="00B61E5E"/>
    <w:rsid w:val="00B62533"/>
    <w:rsid w:val="00B625B5"/>
    <w:rsid w:val="00B629EA"/>
    <w:rsid w:val="00B62D2B"/>
    <w:rsid w:val="00B62DEC"/>
    <w:rsid w:val="00B63807"/>
    <w:rsid w:val="00B6426B"/>
    <w:rsid w:val="00B6581C"/>
    <w:rsid w:val="00B65D4D"/>
    <w:rsid w:val="00B66056"/>
    <w:rsid w:val="00B6621C"/>
    <w:rsid w:val="00B66649"/>
    <w:rsid w:val="00B67741"/>
    <w:rsid w:val="00B67DF0"/>
    <w:rsid w:val="00B71399"/>
    <w:rsid w:val="00B720DB"/>
    <w:rsid w:val="00B75226"/>
    <w:rsid w:val="00B75683"/>
    <w:rsid w:val="00B75985"/>
    <w:rsid w:val="00B76050"/>
    <w:rsid w:val="00B7667D"/>
    <w:rsid w:val="00B8179C"/>
    <w:rsid w:val="00B822DB"/>
    <w:rsid w:val="00B82D4E"/>
    <w:rsid w:val="00B84A8A"/>
    <w:rsid w:val="00B87C64"/>
    <w:rsid w:val="00B87E47"/>
    <w:rsid w:val="00B91A82"/>
    <w:rsid w:val="00B91BC4"/>
    <w:rsid w:val="00B9279C"/>
    <w:rsid w:val="00B92BF7"/>
    <w:rsid w:val="00B934BE"/>
    <w:rsid w:val="00B93569"/>
    <w:rsid w:val="00B94B37"/>
    <w:rsid w:val="00B95178"/>
    <w:rsid w:val="00B9576A"/>
    <w:rsid w:val="00B962BB"/>
    <w:rsid w:val="00BA088E"/>
    <w:rsid w:val="00BA152C"/>
    <w:rsid w:val="00BA2861"/>
    <w:rsid w:val="00BA3873"/>
    <w:rsid w:val="00BA636A"/>
    <w:rsid w:val="00BA6707"/>
    <w:rsid w:val="00BA7C0B"/>
    <w:rsid w:val="00BA7C85"/>
    <w:rsid w:val="00BB0F85"/>
    <w:rsid w:val="00BB16D5"/>
    <w:rsid w:val="00BB1940"/>
    <w:rsid w:val="00BB2A3A"/>
    <w:rsid w:val="00BB2B73"/>
    <w:rsid w:val="00BB2E4D"/>
    <w:rsid w:val="00BB5301"/>
    <w:rsid w:val="00BB57E8"/>
    <w:rsid w:val="00BB58A6"/>
    <w:rsid w:val="00BB58C8"/>
    <w:rsid w:val="00BB7349"/>
    <w:rsid w:val="00BC0196"/>
    <w:rsid w:val="00BC0367"/>
    <w:rsid w:val="00BC1CAA"/>
    <w:rsid w:val="00BC219A"/>
    <w:rsid w:val="00BC42A8"/>
    <w:rsid w:val="00BC4869"/>
    <w:rsid w:val="00BC66EE"/>
    <w:rsid w:val="00BC69F2"/>
    <w:rsid w:val="00BC7535"/>
    <w:rsid w:val="00BC7F3C"/>
    <w:rsid w:val="00BC7FFB"/>
    <w:rsid w:val="00BD034D"/>
    <w:rsid w:val="00BD3209"/>
    <w:rsid w:val="00BD323A"/>
    <w:rsid w:val="00BD3ECE"/>
    <w:rsid w:val="00BD4316"/>
    <w:rsid w:val="00BD5782"/>
    <w:rsid w:val="00BD780A"/>
    <w:rsid w:val="00BE0194"/>
    <w:rsid w:val="00BE0CEB"/>
    <w:rsid w:val="00BE1E12"/>
    <w:rsid w:val="00BE346A"/>
    <w:rsid w:val="00BE46DF"/>
    <w:rsid w:val="00BE635E"/>
    <w:rsid w:val="00BE6364"/>
    <w:rsid w:val="00BE6D71"/>
    <w:rsid w:val="00BE718D"/>
    <w:rsid w:val="00BE7A12"/>
    <w:rsid w:val="00BE7ADF"/>
    <w:rsid w:val="00BE7CAE"/>
    <w:rsid w:val="00BE7D4F"/>
    <w:rsid w:val="00BF5945"/>
    <w:rsid w:val="00BF6362"/>
    <w:rsid w:val="00BF7293"/>
    <w:rsid w:val="00BF7B4F"/>
    <w:rsid w:val="00C006C6"/>
    <w:rsid w:val="00C009C1"/>
    <w:rsid w:val="00C01B8A"/>
    <w:rsid w:val="00C01E0C"/>
    <w:rsid w:val="00C01FED"/>
    <w:rsid w:val="00C02596"/>
    <w:rsid w:val="00C027B1"/>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314C"/>
    <w:rsid w:val="00C134F6"/>
    <w:rsid w:val="00C13C38"/>
    <w:rsid w:val="00C1424F"/>
    <w:rsid w:val="00C14933"/>
    <w:rsid w:val="00C14D71"/>
    <w:rsid w:val="00C14E0B"/>
    <w:rsid w:val="00C157FC"/>
    <w:rsid w:val="00C170D0"/>
    <w:rsid w:val="00C178F7"/>
    <w:rsid w:val="00C200F2"/>
    <w:rsid w:val="00C2027F"/>
    <w:rsid w:val="00C20B16"/>
    <w:rsid w:val="00C216A8"/>
    <w:rsid w:val="00C22169"/>
    <w:rsid w:val="00C233B3"/>
    <w:rsid w:val="00C235D5"/>
    <w:rsid w:val="00C238FB"/>
    <w:rsid w:val="00C23BF7"/>
    <w:rsid w:val="00C240FA"/>
    <w:rsid w:val="00C25B3F"/>
    <w:rsid w:val="00C2627B"/>
    <w:rsid w:val="00C31075"/>
    <w:rsid w:val="00C3227B"/>
    <w:rsid w:val="00C32ACE"/>
    <w:rsid w:val="00C32F37"/>
    <w:rsid w:val="00C33352"/>
    <w:rsid w:val="00C33DDA"/>
    <w:rsid w:val="00C346DD"/>
    <w:rsid w:val="00C34DB4"/>
    <w:rsid w:val="00C35A64"/>
    <w:rsid w:val="00C35E7C"/>
    <w:rsid w:val="00C36B0D"/>
    <w:rsid w:val="00C3744C"/>
    <w:rsid w:val="00C37839"/>
    <w:rsid w:val="00C37EA0"/>
    <w:rsid w:val="00C409F6"/>
    <w:rsid w:val="00C410D2"/>
    <w:rsid w:val="00C41479"/>
    <w:rsid w:val="00C43810"/>
    <w:rsid w:val="00C439F1"/>
    <w:rsid w:val="00C4452E"/>
    <w:rsid w:val="00C47DC0"/>
    <w:rsid w:val="00C5042D"/>
    <w:rsid w:val="00C510A7"/>
    <w:rsid w:val="00C536D2"/>
    <w:rsid w:val="00C54558"/>
    <w:rsid w:val="00C558A4"/>
    <w:rsid w:val="00C559CD"/>
    <w:rsid w:val="00C57E04"/>
    <w:rsid w:val="00C606E2"/>
    <w:rsid w:val="00C61818"/>
    <w:rsid w:val="00C61B06"/>
    <w:rsid w:val="00C61FEC"/>
    <w:rsid w:val="00C62B4F"/>
    <w:rsid w:val="00C62FC2"/>
    <w:rsid w:val="00C65918"/>
    <w:rsid w:val="00C65FA7"/>
    <w:rsid w:val="00C66870"/>
    <w:rsid w:val="00C7008E"/>
    <w:rsid w:val="00C70CE4"/>
    <w:rsid w:val="00C70FE8"/>
    <w:rsid w:val="00C71A87"/>
    <w:rsid w:val="00C72F35"/>
    <w:rsid w:val="00C73ED0"/>
    <w:rsid w:val="00C74F2A"/>
    <w:rsid w:val="00C76946"/>
    <w:rsid w:val="00C76CD4"/>
    <w:rsid w:val="00C77686"/>
    <w:rsid w:val="00C80B05"/>
    <w:rsid w:val="00C81AD2"/>
    <w:rsid w:val="00C81CD7"/>
    <w:rsid w:val="00C81ECD"/>
    <w:rsid w:val="00C82268"/>
    <w:rsid w:val="00C83AEC"/>
    <w:rsid w:val="00C83E44"/>
    <w:rsid w:val="00C84348"/>
    <w:rsid w:val="00C8742E"/>
    <w:rsid w:val="00C87C45"/>
    <w:rsid w:val="00C90FC8"/>
    <w:rsid w:val="00C929B3"/>
    <w:rsid w:val="00C92A0D"/>
    <w:rsid w:val="00C9443B"/>
    <w:rsid w:val="00C9490F"/>
    <w:rsid w:val="00C9629D"/>
    <w:rsid w:val="00C96C19"/>
    <w:rsid w:val="00C96E34"/>
    <w:rsid w:val="00C97067"/>
    <w:rsid w:val="00C9717B"/>
    <w:rsid w:val="00C97465"/>
    <w:rsid w:val="00C9749B"/>
    <w:rsid w:val="00C97586"/>
    <w:rsid w:val="00CA076C"/>
    <w:rsid w:val="00CA0E7A"/>
    <w:rsid w:val="00CA1AD6"/>
    <w:rsid w:val="00CA22F9"/>
    <w:rsid w:val="00CA39B7"/>
    <w:rsid w:val="00CA43EA"/>
    <w:rsid w:val="00CA45E8"/>
    <w:rsid w:val="00CA4D01"/>
    <w:rsid w:val="00CA5AF6"/>
    <w:rsid w:val="00CA6A87"/>
    <w:rsid w:val="00CA6B6E"/>
    <w:rsid w:val="00CA760E"/>
    <w:rsid w:val="00CB2149"/>
    <w:rsid w:val="00CB2159"/>
    <w:rsid w:val="00CB252D"/>
    <w:rsid w:val="00CB25F0"/>
    <w:rsid w:val="00CB3B86"/>
    <w:rsid w:val="00CB4BBD"/>
    <w:rsid w:val="00CB4C86"/>
    <w:rsid w:val="00CB508B"/>
    <w:rsid w:val="00CB5B7B"/>
    <w:rsid w:val="00CB5F3F"/>
    <w:rsid w:val="00CB6418"/>
    <w:rsid w:val="00CB6D15"/>
    <w:rsid w:val="00CB740B"/>
    <w:rsid w:val="00CC0C48"/>
    <w:rsid w:val="00CC138E"/>
    <w:rsid w:val="00CC2416"/>
    <w:rsid w:val="00CC2F81"/>
    <w:rsid w:val="00CC3DCA"/>
    <w:rsid w:val="00CC435D"/>
    <w:rsid w:val="00CC4F1E"/>
    <w:rsid w:val="00CC5FBE"/>
    <w:rsid w:val="00CC6BC0"/>
    <w:rsid w:val="00CC7706"/>
    <w:rsid w:val="00CD066D"/>
    <w:rsid w:val="00CD19A8"/>
    <w:rsid w:val="00CD19DB"/>
    <w:rsid w:val="00CD2E3C"/>
    <w:rsid w:val="00CD30FC"/>
    <w:rsid w:val="00CD39A2"/>
    <w:rsid w:val="00CD4B87"/>
    <w:rsid w:val="00CD53E0"/>
    <w:rsid w:val="00CD55DB"/>
    <w:rsid w:val="00CD63AD"/>
    <w:rsid w:val="00CE1045"/>
    <w:rsid w:val="00CE12F6"/>
    <w:rsid w:val="00CE167E"/>
    <w:rsid w:val="00CE1E88"/>
    <w:rsid w:val="00CE26E6"/>
    <w:rsid w:val="00CE31B1"/>
    <w:rsid w:val="00CE4450"/>
    <w:rsid w:val="00CE4772"/>
    <w:rsid w:val="00CE49B6"/>
    <w:rsid w:val="00CE4A28"/>
    <w:rsid w:val="00CE56C5"/>
    <w:rsid w:val="00CE5C3A"/>
    <w:rsid w:val="00CE7E37"/>
    <w:rsid w:val="00CF0972"/>
    <w:rsid w:val="00CF0AE0"/>
    <w:rsid w:val="00CF120B"/>
    <w:rsid w:val="00CF31B4"/>
    <w:rsid w:val="00CF3570"/>
    <w:rsid w:val="00CF4606"/>
    <w:rsid w:val="00CF4CEF"/>
    <w:rsid w:val="00CF6431"/>
    <w:rsid w:val="00CF6592"/>
    <w:rsid w:val="00CF6E52"/>
    <w:rsid w:val="00D00B10"/>
    <w:rsid w:val="00D01DCF"/>
    <w:rsid w:val="00D01F15"/>
    <w:rsid w:val="00D02606"/>
    <w:rsid w:val="00D04514"/>
    <w:rsid w:val="00D05D6D"/>
    <w:rsid w:val="00D062B1"/>
    <w:rsid w:val="00D067C4"/>
    <w:rsid w:val="00D076D9"/>
    <w:rsid w:val="00D0777D"/>
    <w:rsid w:val="00D11A35"/>
    <w:rsid w:val="00D11E06"/>
    <w:rsid w:val="00D1224D"/>
    <w:rsid w:val="00D1259C"/>
    <w:rsid w:val="00D132A7"/>
    <w:rsid w:val="00D13846"/>
    <w:rsid w:val="00D146EB"/>
    <w:rsid w:val="00D15656"/>
    <w:rsid w:val="00D16330"/>
    <w:rsid w:val="00D20835"/>
    <w:rsid w:val="00D20D52"/>
    <w:rsid w:val="00D20EF6"/>
    <w:rsid w:val="00D219AA"/>
    <w:rsid w:val="00D21D01"/>
    <w:rsid w:val="00D2237A"/>
    <w:rsid w:val="00D22D3F"/>
    <w:rsid w:val="00D23E73"/>
    <w:rsid w:val="00D240B5"/>
    <w:rsid w:val="00D24BD1"/>
    <w:rsid w:val="00D2588A"/>
    <w:rsid w:val="00D25B60"/>
    <w:rsid w:val="00D25EA2"/>
    <w:rsid w:val="00D26217"/>
    <w:rsid w:val="00D26522"/>
    <w:rsid w:val="00D278F0"/>
    <w:rsid w:val="00D32986"/>
    <w:rsid w:val="00D338DB"/>
    <w:rsid w:val="00D3511F"/>
    <w:rsid w:val="00D360DF"/>
    <w:rsid w:val="00D36BE0"/>
    <w:rsid w:val="00D36DB6"/>
    <w:rsid w:val="00D3752B"/>
    <w:rsid w:val="00D40470"/>
    <w:rsid w:val="00D41147"/>
    <w:rsid w:val="00D44AD8"/>
    <w:rsid w:val="00D4515E"/>
    <w:rsid w:val="00D4521D"/>
    <w:rsid w:val="00D45819"/>
    <w:rsid w:val="00D46397"/>
    <w:rsid w:val="00D464F2"/>
    <w:rsid w:val="00D50F44"/>
    <w:rsid w:val="00D51D29"/>
    <w:rsid w:val="00D52933"/>
    <w:rsid w:val="00D52C36"/>
    <w:rsid w:val="00D52F76"/>
    <w:rsid w:val="00D52FF0"/>
    <w:rsid w:val="00D537E5"/>
    <w:rsid w:val="00D56683"/>
    <w:rsid w:val="00D574A2"/>
    <w:rsid w:val="00D57F1A"/>
    <w:rsid w:val="00D6001A"/>
    <w:rsid w:val="00D60FC7"/>
    <w:rsid w:val="00D6189E"/>
    <w:rsid w:val="00D61E4F"/>
    <w:rsid w:val="00D62166"/>
    <w:rsid w:val="00D62E71"/>
    <w:rsid w:val="00D63146"/>
    <w:rsid w:val="00D64BB4"/>
    <w:rsid w:val="00D65159"/>
    <w:rsid w:val="00D65AEB"/>
    <w:rsid w:val="00D65C56"/>
    <w:rsid w:val="00D66CBB"/>
    <w:rsid w:val="00D70514"/>
    <w:rsid w:val="00D71305"/>
    <w:rsid w:val="00D714FC"/>
    <w:rsid w:val="00D718B8"/>
    <w:rsid w:val="00D71BF7"/>
    <w:rsid w:val="00D71CEC"/>
    <w:rsid w:val="00D7260C"/>
    <w:rsid w:val="00D729DF"/>
    <w:rsid w:val="00D72B70"/>
    <w:rsid w:val="00D731D0"/>
    <w:rsid w:val="00D738D2"/>
    <w:rsid w:val="00D73CDD"/>
    <w:rsid w:val="00D741C8"/>
    <w:rsid w:val="00D74E94"/>
    <w:rsid w:val="00D75395"/>
    <w:rsid w:val="00D76565"/>
    <w:rsid w:val="00D766B4"/>
    <w:rsid w:val="00D809E4"/>
    <w:rsid w:val="00D81B85"/>
    <w:rsid w:val="00D81EDD"/>
    <w:rsid w:val="00D82822"/>
    <w:rsid w:val="00D8486E"/>
    <w:rsid w:val="00D84EA2"/>
    <w:rsid w:val="00D84F77"/>
    <w:rsid w:val="00D8663B"/>
    <w:rsid w:val="00D86696"/>
    <w:rsid w:val="00D878B6"/>
    <w:rsid w:val="00D87FC0"/>
    <w:rsid w:val="00D90C1B"/>
    <w:rsid w:val="00D90FB3"/>
    <w:rsid w:val="00D910B9"/>
    <w:rsid w:val="00D925D1"/>
    <w:rsid w:val="00D92668"/>
    <w:rsid w:val="00D93AD4"/>
    <w:rsid w:val="00D94BE4"/>
    <w:rsid w:val="00D94F18"/>
    <w:rsid w:val="00D94F27"/>
    <w:rsid w:val="00D95B37"/>
    <w:rsid w:val="00D979CF"/>
    <w:rsid w:val="00DA04CA"/>
    <w:rsid w:val="00DA0B8F"/>
    <w:rsid w:val="00DA17F7"/>
    <w:rsid w:val="00DA1A7B"/>
    <w:rsid w:val="00DA1F2A"/>
    <w:rsid w:val="00DA432C"/>
    <w:rsid w:val="00DA4677"/>
    <w:rsid w:val="00DA5392"/>
    <w:rsid w:val="00DA6CCE"/>
    <w:rsid w:val="00DB0034"/>
    <w:rsid w:val="00DB08A2"/>
    <w:rsid w:val="00DB0D6D"/>
    <w:rsid w:val="00DB1035"/>
    <w:rsid w:val="00DB1F84"/>
    <w:rsid w:val="00DB2F12"/>
    <w:rsid w:val="00DB4268"/>
    <w:rsid w:val="00DB44A1"/>
    <w:rsid w:val="00DB5CD7"/>
    <w:rsid w:val="00DB6647"/>
    <w:rsid w:val="00DC0C9F"/>
    <w:rsid w:val="00DC1727"/>
    <w:rsid w:val="00DC1843"/>
    <w:rsid w:val="00DC33BA"/>
    <w:rsid w:val="00DC4957"/>
    <w:rsid w:val="00DC4AE2"/>
    <w:rsid w:val="00DC63B3"/>
    <w:rsid w:val="00DC67FA"/>
    <w:rsid w:val="00DC6B6C"/>
    <w:rsid w:val="00DD2877"/>
    <w:rsid w:val="00DD29DC"/>
    <w:rsid w:val="00DD2EDE"/>
    <w:rsid w:val="00DD3144"/>
    <w:rsid w:val="00DD38A3"/>
    <w:rsid w:val="00DD59D1"/>
    <w:rsid w:val="00DD67AC"/>
    <w:rsid w:val="00DD7FD2"/>
    <w:rsid w:val="00DE0E0F"/>
    <w:rsid w:val="00DE0F3E"/>
    <w:rsid w:val="00DE1DEE"/>
    <w:rsid w:val="00DE2A8A"/>
    <w:rsid w:val="00DE3218"/>
    <w:rsid w:val="00DE33F9"/>
    <w:rsid w:val="00DE401A"/>
    <w:rsid w:val="00DE5831"/>
    <w:rsid w:val="00DE5C5C"/>
    <w:rsid w:val="00DE6276"/>
    <w:rsid w:val="00DE6816"/>
    <w:rsid w:val="00DE76D7"/>
    <w:rsid w:val="00DE7C54"/>
    <w:rsid w:val="00DF06C4"/>
    <w:rsid w:val="00DF0BD1"/>
    <w:rsid w:val="00DF1033"/>
    <w:rsid w:val="00DF1156"/>
    <w:rsid w:val="00DF1173"/>
    <w:rsid w:val="00DF2CB0"/>
    <w:rsid w:val="00DF383C"/>
    <w:rsid w:val="00DF4465"/>
    <w:rsid w:val="00DF451B"/>
    <w:rsid w:val="00DF451C"/>
    <w:rsid w:val="00DF5D03"/>
    <w:rsid w:val="00DF6006"/>
    <w:rsid w:val="00DF6955"/>
    <w:rsid w:val="00DF6972"/>
    <w:rsid w:val="00DF7B01"/>
    <w:rsid w:val="00DF7E4B"/>
    <w:rsid w:val="00E00957"/>
    <w:rsid w:val="00E01DDD"/>
    <w:rsid w:val="00E0349F"/>
    <w:rsid w:val="00E0443E"/>
    <w:rsid w:val="00E0480A"/>
    <w:rsid w:val="00E05FCE"/>
    <w:rsid w:val="00E076EA"/>
    <w:rsid w:val="00E0787C"/>
    <w:rsid w:val="00E120FC"/>
    <w:rsid w:val="00E12D07"/>
    <w:rsid w:val="00E1372A"/>
    <w:rsid w:val="00E1424C"/>
    <w:rsid w:val="00E14BA9"/>
    <w:rsid w:val="00E157C4"/>
    <w:rsid w:val="00E1701F"/>
    <w:rsid w:val="00E2168A"/>
    <w:rsid w:val="00E22FD4"/>
    <w:rsid w:val="00E23A0E"/>
    <w:rsid w:val="00E23EE3"/>
    <w:rsid w:val="00E245A1"/>
    <w:rsid w:val="00E24831"/>
    <w:rsid w:val="00E24DE7"/>
    <w:rsid w:val="00E25228"/>
    <w:rsid w:val="00E27953"/>
    <w:rsid w:val="00E31001"/>
    <w:rsid w:val="00E314BF"/>
    <w:rsid w:val="00E332F2"/>
    <w:rsid w:val="00E34A4E"/>
    <w:rsid w:val="00E35198"/>
    <w:rsid w:val="00E357DD"/>
    <w:rsid w:val="00E376AC"/>
    <w:rsid w:val="00E41A97"/>
    <w:rsid w:val="00E41C8A"/>
    <w:rsid w:val="00E41D06"/>
    <w:rsid w:val="00E41D0D"/>
    <w:rsid w:val="00E41E33"/>
    <w:rsid w:val="00E4260A"/>
    <w:rsid w:val="00E426BD"/>
    <w:rsid w:val="00E43C83"/>
    <w:rsid w:val="00E45508"/>
    <w:rsid w:val="00E46685"/>
    <w:rsid w:val="00E507BE"/>
    <w:rsid w:val="00E50A06"/>
    <w:rsid w:val="00E517E4"/>
    <w:rsid w:val="00E5182C"/>
    <w:rsid w:val="00E51D63"/>
    <w:rsid w:val="00E52141"/>
    <w:rsid w:val="00E5265D"/>
    <w:rsid w:val="00E528E2"/>
    <w:rsid w:val="00E540BC"/>
    <w:rsid w:val="00E5413A"/>
    <w:rsid w:val="00E545D0"/>
    <w:rsid w:val="00E546D8"/>
    <w:rsid w:val="00E55480"/>
    <w:rsid w:val="00E55AC7"/>
    <w:rsid w:val="00E55C26"/>
    <w:rsid w:val="00E55EA0"/>
    <w:rsid w:val="00E5666D"/>
    <w:rsid w:val="00E56C8D"/>
    <w:rsid w:val="00E600CD"/>
    <w:rsid w:val="00E61239"/>
    <w:rsid w:val="00E62EF4"/>
    <w:rsid w:val="00E632EA"/>
    <w:rsid w:val="00E650E0"/>
    <w:rsid w:val="00E654A0"/>
    <w:rsid w:val="00E65521"/>
    <w:rsid w:val="00E65D6D"/>
    <w:rsid w:val="00E67455"/>
    <w:rsid w:val="00E67FF3"/>
    <w:rsid w:val="00E701AC"/>
    <w:rsid w:val="00E719E2"/>
    <w:rsid w:val="00E730F3"/>
    <w:rsid w:val="00E73C7E"/>
    <w:rsid w:val="00E74957"/>
    <w:rsid w:val="00E74EC8"/>
    <w:rsid w:val="00E75036"/>
    <w:rsid w:val="00E75386"/>
    <w:rsid w:val="00E758A1"/>
    <w:rsid w:val="00E75DEB"/>
    <w:rsid w:val="00E764F8"/>
    <w:rsid w:val="00E76832"/>
    <w:rsid w:val="00E76D1F"/>
    <w:rsid w:val="00E77015"/>
    <w:rsid w:val="00E77017"/>
    <w:rsid w:val="00E807E8"/>
    <w:rsid w:val="00E80AD6"/>
    <w:rsid w:val="00E815E0"/>
    <w:rsid w:val="00E818B2"/>
    <w:rsid w:val="00E81DE3"/>
    <w:rsid w:val="00E8267D"/>
    <w:rsid w:val="00E82FDB"/>
    <w:rsid w:val="00E83C17"/>
    <w:rsid w:val="00E84400"/>
    <w:rsid w:val="00E844ED"/>
    <w:rsid w:val="00E8653F"/>
    <w:rsid w:val="00E86C05"/>
    <w:rsid w:val="00E90C8F"/>
    <w:rsid w:val="00E91006"/>
    <w:rsid w:val="00E91851"/>
    <w:rsid w:val="00E92106"/>
    <w:rsid w:val="00E92204"/>
    <w:rsid w:val="00E92AD2"/>
    <w:rsid w:val="00E93276"/>
    <w:rsid w:val="00E93457"/>
    <w:rsid w:val="00E93F35"/>
    <w:rsid w:val="00E942A6"/>
    <w:rsid w:val="00EA04FB"/>
    <w:rsid w:val="00EA1F76"/>
    <w:rsid w:val="00EA3B9F"/>
    <w:rsid w:val="00EA4C1F"/>
    <w:rsid w:val="00EA5469"/>
    <w:rsid w:val="00EA5B2B"/>
    <w:rsid w:val="00EA6E9D"/>
    <w:rsid w:val="00EA7EA7"/>
    <w:rsid w:val="00EB0239"/>
    <w:rsid w:val="00EB0AFA"/>
    <w:rsid w:val="00EB2BE8"/>
    <w:rsid w:val="00EB2F9B"/>
    <w:rsid w:val="00EB311C"/>
    <w:rsid w:val="00EB352A"/>
    <w:rsid w:val="00EB3FD5"/>
    <w:rsid w:val="00EB47A3"/>
    <w:rsid w:val="00EB4897"/>
    <w:rsid w:val="00EB505A"/>
    <w:rsid w:val="00EB5F05"/>
    <w:rsid w:val="00EB6118"/>
    <w:rsid w:val="00EB6396"/>
    <w:rsid w:val="00EB65D1"/>
    <w:rsid w:val="00EB6B8E"/>
    <w:rsid w:val="00EC0658"/>
    <w:rsid w:val="00EC1362"/>
    <w:rsid w:val="00EC14F5"/>
    <w:rsid w:val="00EC1D8D"/>
    <w:rsid w:val="00EC238F"/>
    <w:rsid w:val="00EC291E"/>
    <w:rsid w:val="00EC2EEA"/>
    <w:rsid w:val="00EC6033"/>
    <w:rsid w:val="00EC6ABB"/>
    <w:rsid w:val="00EC7B44"/>
    <w:rsid w:val="00ED10D9"/>
    <w:rsid w:val="00ED28F4"/>
    <w:rsid w:val="00ED2D91"/>
    <w:rsid w:val="00ED30A9"/>
    <w:rsid w:val="00ED3204"/>
    <w:rsid w:val="00ED3FD9"/>
    <w:rsid w:val="00ED42D5"/>
    <w:rsid w:val="00ED43C6"/>
    <w:rsid w:val="00ED52D1"/>
    <w:rsid w:val="00ED5476"/>
    <w:rsid w:val="00ED62D1"/>
    <w:rsid w:val="00ED7864"/>
    <w:rsid w:val="00ED7AAE"/>
    <w:rsid w:val="00ED7DAC"/>
    <w:rsid w:val="00EE0200"/>
    <w:rsid w:val="00EE0932"/>
    <w:rsid w:val="00EE0F6C"/>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F0F59"/>
    <w:rsid w:val="00EF1196"/>
    <w:rsid w:val="00EF2B23"/>
    <w:rsid w:val="00EF3A01"/>
    <w:rsid w:val="00EF4D0F"/>
    <w:rsid w:val="00EF52F1"/>
    <w:rsid w:val="00EF5A1E"/>
    <w:rsid w:val="00EF5FF8"/>
    <w:rsid w:val="00EF6F58"/>
    <w:rsid w:val="00EF7935"/>
    <w:rsid w:val="00F01526"/>
    <w:rsid w:val="00F02032"/>
    <w:rsid w:val="00F023A7"/>
    <w:rsid w:val="00F02EDC"/>
    <w:rsid w:val="00F039E2"/>
    <w:rsid w:val="00F04A95"/>
    <w:rsid w:val="00F05347"/>
    <w:rsid w:val="00F058D3"/>
    <w:rsid w:val="00F103B9"/>
    <w:rsid w:val="00F10A38"/>
    <w:rsid w:val="00F1176A"/>
    <w:rsid w:val="00F11FF3"/>
    <w:rsid w:val="00F12BF1"/>
    <w:rsid w:val="00F12F4D"/>
    <w:rsid w:val="00F12FB0"/>
    <w:rsid w:val="00F13A10"/>
    <w:rsid w:val="00F16039"/>
    <w:rsid w:val="00F20491"/>
    <w:rsid w:val="00F206DE"/>
    <w:rsid w:val="00F20903"/>
    <w:rsid w:val="00F209D9"/>
    <w:rsid w:val="00F20DCF"/>
    <w:rsid w:val="00F23331"/>
    <w:rsid w:val="00F23CF2"/>
    <w:rsid w:val="00F2498E"/>
    <w:rsid w:val="00F249C5"/>
    <w:rsid w:val="00F25865"/>
    <w:rsid w:val="00F270F0"/>
    <w:rsid w:val="00F276A8"/>
    <w:rsid w:val="00F27DB1"/>
    <w:rsid w:val="00F30FCB"/>
    <w:rsid w:val="00F3332A"/>
    <w:rsid w:val="00F33CBF"/>
    <w:rsid w:val="00F34068"/>
    <w:rsid w:val="00F3421F"/>
    <w:rsid w:val="00F345E0"/>
    <w:rsid w:val="00F359C0"/>
    <w:rsid w:val="00F35ED7"/>
    <w:rsid w:val="00F36B72"/>
    <w:rsid w:val="00F4001D"/>
    <w:rsid w:val="00F423F6"/>
    <w:rsid w:val="00F43528"/>
    <w:rsid w:val="00F43916"/>
    <w:rsid w:val="00F44F84"/>
    <w:rsid w:val="00F466E6"/>
    <w:rsid w:val="00F46B4F"/>
    <w:rsid w:val="00F47508"/>
    <w:rsid w:val="00F4786D"/>
    <w:rsid w:val="00F508F3"/>
    <w:rsid w:val="00F51133"/>
    <w:rsid w:val="00F51165"/>
    <w:rsid w:val="00F51C42"/>
    <w:rsid w:val="00F51CC4"/>
    <w:rsid w:val="00F51EAB"/>
    <w:rsid w:val="00F5279C"/>
    <w:rsid w:val="00F527A8"/>
    <w:rsid w:val="00F53747"/>
    <w:rsid w:val="00F53B5B"/>
    <w:rsid w:val="00F54AF1"/>
    <w:rsid w:val="00F551D6"/>
    <w:rsid w:val="00F558BB"/>
    <w:rsid w:val="00F55B3B"/>
    <w:rsid w:val="00F55CBC"/>
    <w:rsid w:val="00F55DCB"/>
    <w:rsid w:val="00F56426"/>
    <w:rsid w:val="00F5643F"/>
    <w:rsid w:val="00F56CB4"/>
    <w:rsid w:val="00F60433"/>
    <w:rsid w:val="00F6068A"/>
    <w:rsid w:val="00F61DAE"/>
    <w:rsid w:val="00F62332"/>
    <w:rsid w:val="00F62371"/>
    <w:rsid w:val="00F62B5A"/>
    <w:rsid w:val="00F63239"/>
    <w:rsid w:val="00F63C65"/>
    <w:rsid w:val="00F6499A"/>
    <w:rsid w:val="00F64F0D"/>
    <w:rsid w:val="00F656E5"/>
    <w:rsid w:val="00F66279"/>
    <w:rsid w:val="00F67500"/>
    <w:rsid w:val="00F70652"/>
    <w:rsid w:val="00F70B12"/>
    <w:rsid w:val="00F70F10"/>
    <w:rsid w:val="00F716BE"/>
    <w:rsid w:val="00F74A3D"/>
    <w:rsid w:val="00F74A8F"/>
    <w:rsid w:val="00F74FB9"/>
    <w:rsid w:val="00F775A3"/>
    <w:rsid w:val="00F77D38"/>
    <w:rsid w:val="00F77DDD"/>
    <w:rsid w:val="00F77EB0"/>
    <w:rsid w:val="00F809C6"/>
    <w:rsid w:val="00F81408"/>
    <w:rsid w:val="00F815F4"/>
    <w:rsid w:val="00F84E47"/>
    <w:rsid w:val="00F86C5F"/>
    <w:rsid w:val="00F86D62"/>
    <w:rsid w:val="00F874BB"/>
    <w:rsid w:val="00F90DA5"/>
    <w:rsid w:val="00F9118F"/>
    <w:rsid w:val="00F914C6"/>
    <w:rsid w:val="00F92B59"/>
    <w:rsid w:val="00F931A2"/>
    <w:rsid w:val="00F95F2A"/>
    <w:rsid w:val="00F97115"/>
    <w:rsid w:val="00F97289"/>
    <w:rsid w:val="00F97B3C"/>
    <w:rsid w:val="00F97DE7"/>
    <w:rsid w:val="00FA00A8"/>
    <w:rsid w:val="00FA016F"/>
    <w:rsid w:val="00FA1CA1"/>
    <w:rsid w:val="00FA1F4B"/>
    <w:rsid w:val="00FA3644"/>
    <w:rsid w:val="00FA4168"/>
    <w:rsid w:val="00FA4571"/>
    <w:rsid w:val="00FA4A6C"/>
    <w:rsid w:val="00FA4CAD"/>
    <w:rsid w:val="00FA4DC7"/>
    <w:rsid w:val="00FA4FF3"/>
    <w:rsid w:val="00FA5D15"/>
    <w:rsid w:val="00FB3596"/>
    <w:rsid w:val="00FB41FD"/>
    <w:rsid w:val="00FB4353"/>
    <w:rsid w:val="00FB4E64"/>
    <w:rsid w:val="00FB526B"/>
    <w:rsid w:val="00FB6398"/>
    <w:rsid w:val="00FB6F5A"/>
    <w:rsid w:val="00FC16AB"/>
    <w:rsid w:val="00FC37AD"/>
    <w:rsid w:val="00FC3FBD"/>
    <w:rsid w:val="00FC54A4"/>
    <w:rsid w:val="00FC5909"/>
    <w:rsid w:val="00FC5B1D"/>
    <w:rsid w:val="00FC5CDF"/>
    <w:rsid w:val="00FC79E8"/>
    <w:rsid w:val="00FC7D39"/>
    <w:rsid w:val="00FD0A58"/>
    <w:rsid w:val="00FD160B"/>
    <w:rsid w:val="00FD19B7"/>
    <w:rsid w:val="00FD295A"/>
    <w:rsid w:val="00FD2968"/>
    <w:rsid w:val="00FD39C9"/>
    <w:rsid w:val="00FD3CDC"/>
    <w:rsid w:val="00FD4378"/>
    <w:rsid w:val="00FD508D"/>
    <w:rsid w:val="00FD57A1"/>
    <w:rsid w:val="00FD72C2"/>
    <w:rsid w:val="00FD7D51"/>
    <w:rsid w:val="00FE0B52"/>
    <w:rsid w:val="00FE10DF"/>
    <w:rsid w:val="00FE1867"/>
    <w:rsid w:val="00FE26EC"/>
    <w:rsid w:val="00FE2DFF"/>
    <w:rsid w:val="00FE30A0"/>
    <w:rsid w:val="00FE35A8"/>
    <w:rsid w:val="00FE4867"/>
    <w:rsid w:val="00FE599A"/>
    <w:rsid w:val="00FE663C"/>
    <w:rsid w:val="00FE76FD"/>
    <w:rsid w:val="00FE7B8E"/>
    <w:rsid w:val="00FF0847"/>
    <w:rsid w:val="00FF1B91"/>
    <w:rsid w:val="00FF299D"/>
    <w:rsid w:val="00FF32F4"/>
    <w:rsid w:val="00FF35B6"/>
    <w:rsid w:val="00FF47CD"/>
    <w:rsid w:val="00FF5344"/>
    <w:rsid w:val="00FF5532"/>
    <w:rsid w:val="00FF67D7"/>
    <w:rsid w:val="1AB54934"/>
    <w:rsid w:val="42D6076D"/>
    <w:rsid w:val="523BA8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Sinlista1">
    <w:name w:val="Sin lista1"/>
    <w:next w:val="Sinlista"/>
    <w:uiPriority w:val="99"/>
    <w:semiHidden/>
    <w:unhideWhenUsed/>
    <w:rsid w:val="0050763B"/>
  </w:style>
  <w:style w:type="numbering" w:customStyle="1" w:styleId="Listaactual21">
    <w:name w:val="Lista actual21"/>
    <w:uiPriority w:val="99"/>
    <w:rsid w:val="0050763B"/>
    <w:pPr>
      <w:numPr>
        <w:numId w:val="18"/>
      </w:numPr>
    </w:pPr>
  </w:style>
  <w:style w:type="paragraph" w:customStyle="1" w:styleId="fundamentos0">
    <w:name w:val="fundamentos"/>
    <w:basedOn w:val="Sinespaciado"/>
    <w:link w:val="fundamentosCar"/>
    <w:rsid w:val="0050763B"/>
    <w:pPr>
      <w:pBdr>
        <w:top w:val="nil"/>
        <w:left w:val="nil"/>
        <w:bottom w:val="nil"/>
        <w:right w:val="nil"/>
        <w:between w:val="nil"/>
      </w:pBdr>
      <w:ind w:left="567" w:right="567"/>
      <w:jc w:val="both"/>
    </w:pPr>
    <w:rPr>
      <w:rFonts w:ascii="Palatino Linotype" w:eastAsia="Palatino Linotype" w:hAnsi="Palatino Linotype" w:cs="Palatino Linotype"/>
      <w:i/>
      <w:color w:val="000000"/>
    </w:rPr>
  </w:style>
  <w:style w:type="paragraph" w:customStyle="1" w:styleId="NormalINFOEM">
    <w:name w:val="Normal INFOEM"/>
    <w:basedOn w:val="Normal"/>
    <w:link w:val="NormalINFOEMCar"/>
    <w:qFormat/>
    <w:rsid w:val="0050763B"/>
  </w:style>
  <w:style w:type="character" w:customStyle="1" w:styleId="fundamentosCar">
    <w:name w:val="fundamentos Car"/>
    <w:basedOn w:val="SinespaciadoCar"/>
    <w:link w:val="fundamentos0"/>
    <w:rsid w:val="0050763B"/>
    <w:rPr>
      <w:rFonts w:ascii="Palatino Linotype" w:eastAsia="Palatino Linotype" w:hAnsi="Palatino Linotype" w:cs="Palatino Linotype"/>
      <w:i/>
      <w:color w:val="000000"/>
      <w:sz w:val="24"/>
      <w:szCs w:val="24"/>
      <w:lang w:eastAsia="es-ES"/>
    </w:rPr>
  </w:style>
  <w:style w:type="character" w:customStyle="1" w:styleId="NormalINFOEMCar">
    <w:name w:val="Normal INFOEM Car"/>
    <w:basedOn w:val="Fuentedeprrafopredeter"/>
    <w:link w:val="NormalINFOEM"/>
    <w:rsid w:val="0050763B"/>
    <w:rPr>
      <w:rFonts w:ascii="Palatino Linotype" w:eastAsia="Calibri" w:hAnsi="Palatino Linotype" w:cs="Calibri"/>
      <w:sz w:val="24"/>
      <w:lang w:val="es-ES_tradnl" w:eastAsia="es-MX"/>
    </w:rPr>
  </w:style>
  <w:style w:type="numbering" w:customStyle="1" w:styleId="Listaactual22">
    <w:name w:val="Lista actual22"/>
    <w:uiPriority w:val="99"/>
    <w:rsid w:val="0050763B"/>
    <w:pPr>
      <w:numPr>
        <w:numId w:val="19"/>
      </w:numPr>
    </w:pPr>
  </w:style>
  <w:style w:type="numbering" w:customStyle="1" w:styleId="Listaactual31">
    <w:name w:val="Lista actual31"/>
    <w:uiPriority w:val="99"/>
    <w:rsid w:val="0050763B"/>
    <w:pPr>
      <w:numPr>
        <w:numId w:val="20"/>
      </w:numPr>
    </w:pPr>
  </w:style>
  <w:style w:type="paragraph" w:styleId="Revisin">
    <w:name w:val="Revision"/>
    <w:hidden/>
    <w:uiPriority w:val="99"/>
    <w:semiHidden/>
    <w:rsid w:val="0050763B"/>
    <w:pPr>
      <w:spacing w:after="0" w:line="240" w:lineRule="auto"/>
    </w:pPr>
    <w:rPr>
      <w:rFonts w:ascii="Calibri" w:eastAsia="Calibri" w:hAnsi="Calibri" w:cs="Calibri"/>
      <w:lang w:eastAsia="es-MX"/>
    </w:rPr>
  </w:style>
  <w:style w:type="numbering" w:customStyle="1" w:styleId="Listaactual41">
    <w:name w:val="Lista actual41"/>
    <w:uiPriority w:val="99"/>
    <w:rsid w:val="0050763B"/>
    <w:pPr>
      <w:numPr>
        <w:numId w:val="21"/>
      </w:numPr>
    </w:pPr>
  </w:style>
  <w:style w:type="numbering" w:customStyle="1" w:styleId="Listaactual51">
    <w:name w:val="Lista actual51"/>
    <w:uiPriority w:val="99"/>
    <w:rsid w:val="0050763B"/>
    <w:pPr>
      <w:numPr>
        <w:numId w:val="22"/>
      </w:numPr>
    </w:pPr>
  </w:style>
  <w:style w:type="numbering" w:customStyle="1" w:styleId="Listaactual61">
    <w:name w:val="Lista actual61"/>
    <w:uiPriority w:val="99"/>
    <w:rsid w:val="0050763B"/>
    <w:pPr>
      <w:numPr>
        <w:numId w:val="23"/>
      </w:numPr>
    </w:pPr>
  </w:style>
  <w:style w:type="numbering" w:customStyle="1" w:styleId="Listaactual71">
    <w:name w:val="Lista actual71"/>
    <w:uiPriority w:val="99"/>
    <w:rsid w:val="0050763B"/>
    <w:pPr>
      <w:numPr>
        <w:numId w:val="24"/>
      </w:numPr>
    </w:pPr>
  </w:style>
  <w:style w:type="numbering" w:customStyle="1" w:styleId="Listaactual81">
    <w:name w:val="Lista actual81"/>
    <w:uiPriority w:val="99"/>
    <w:rsid w:val="0050763B"/>
    <w:pPr>
      <w:numPr>
        <w:numId w:val="25"/>
      </w:numPr>
    </w:pPr>
  </w:style>
  <w:style w:type="numbering" w:customStyle="1" w:styleId="Listaactual91">
    <w:name w:val="Lista actual91"/>
    <w:uiPriority w:val="99"/>
    <w:rsid w:val="0050763B"/>
    <w:pPr>
      <w:numPr>
        <w:numId w:val="26"/>
      </w:numPr>
    </w:pPr>
  </w:style>
  <w:style w:type="numbering" w:customStyle="1" w:styleId="Listaactual101">
    <w:name w:val="Lista actual101"/>
    <w:uiPriority w:val="99"/>
    <w:rsid w:val="0050763B"/>
    <w:pPr>
      <w:numPr>
        <w:numId w:val="27"/>
      </w:numPr>
    </w:pPr>
  </w:style>
  <w:style w:type="numbering" w:customStyle="1" w:styleId="Listaactual111">
    <w:name w:val="Lista actual111"/>
    <w:uiPriority w:val="99"/>
    <w:rsid w:val="0050763B"/>
    <w:pPr>
      <w:numPr>
        <w:numId w:val="28"/>
      </w:numPr>
    </w:pPr>
  </w:style>
  <w:style w:type="numbering" w:customStyle="1" w:styleId="Listaactual121">
    <w:name w:val="Lista actual121"/>
    <w:uiPriority w:val="99"/>
    <w:rsid w:val="0050763B"/>
    <w:pPr>
      <w:numPr>
        <w:numId w:val="29"/>
      </w:numPr>
    </w:pPr>
  </w:style>
  <w:style w:type="numbering" w:customStyle="1" w:styleId="Listaactual131">
    <w:name w:val="Lista actual131"/>
    <w:uiPriority w:val="99"/>
    <w:rsid w:val="0050763B"/>
    <w:pPr>
      <w:numPr>
        <w:numId w:val="30"/>
      </w:numPr>
    </w:pPr>
  </w:style>
  <w:style w:type="numbering" w:customStyle="1" w:styleId="Listaactual16">
    <w:name w:val="Lista actual16"/>
    <w:uiPriority w:val="99"/>
    <w:rsid w:val="000A0FC9"/>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22740578">
      <w:bodyDiv w:val="1"/>
      <w:marLeft w:val="0"/>
      <w:marRight w:val="0"/>
      <w:marTop w:val="0"/>
      <w:marBottom w:val="0"/>
      <w:divBdr>
        <w:top w:val="none" w:sz="0" w:space="0" w:color="auto"/>
        <w:left w:val="none" w:sz="0" w:space="0" w:color="auto"/>
        <w:bottom w:val="none" w:sz="0" w:space="0" w:color="auto"/>
        <w:right w:val="none" w:sz="0" w:space="0" w:color="auto"/>
      </w:divBdr>
      <w:divsChild>
        <w:div w:id="1828596998">
          <w:marLeft w:val="0"/>
          <w:marRight w:val="0"/>
          <w:marTop w:val="0"/>
          <w:marBottom w:val="0"/>
          <w:divBdr>
            <w:top w:val="none" w:sz="0" w:space="0" w:color="auto"/>
            <w:left w:val="none" w:sz="0" w:space="0" w:color="auto"/>
            <w:bottom w:val="none" w:sz="0" w:space="0" w:color="auto"/>
            <w:right w:val="none" w:sz="0" w:space="0" w:color="auto"/>
          </w:divBdr>
          <w:divsChild>
            <w:div w:id="2019767960">
              <w:marLeft w:val="0"/>
              <w:marRight w:val="0"/>
              <w:marTop w:val="0"/>
              <w:marBottom w:val="0"/>
              <w:divBdr>
                <w:top w:val="none" w:sz="0" w:space="0" w:color="auto"/>
                <w:left w:val="none" w:sz="0" w:space="0" w:color="auto"/>
                <w:bottom w:val="none" w:sz="0" w:space="0" w:color="auto"/>
                <w:right w:val="none" w:sz="0" w:space="0" w:color="auto"/>
              </w:divBdr>
              <w:divsChild>
                <w:div w:id="25227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mbamex.sre.gob.mx/espana/index.php/visas/553"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F6E48-DE15-49DC-B674-42F9F3E32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6611</Words>
  <Characters>36361</Characters>
  <Application>Microsoft Office Word</Application>
  <DocSecurity>0</DocSecurity>
  <Lines>303</Lines>
  <Paragraphs>85</Paragraphs>
  <ScaleCrop>false</ScaleCrop>
  <Company/>
  <LinksUpToDate>false</LinksUpToDate>
  <CharactersWithSpaces>42887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22</cp:revision>
  <cp:lastPrinted>2019-06-13T15:30:00Z</cp:lastPrinted>
  <dcterms:created xsi:type="dcterms:W3CDTF">2024-07-16T23:37:00Z</dcterms:created>
  <dcterms:modified xsi:type="dcterms:W3CDTF">2024-11-22T18:27:00Z</dcterms:modified>
</cp:coreProperties>
</file>