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804D3" w14:textId="78E21F0D" w:rsidR="00D21BD9" w:rsidRPr="00C854A2" w:rsidRDefault="003A5AA5" w:rsidP="00795721">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C854A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854A2">
        <w:rPr>
          <w:rFonts w:ascii="Palatino Linotype" w:eastAsia="Palatino Linotype" w:hAnsi="Palatino Linotype" w:cs="Palatino Linotype"/>
          <w:b/>
          <w:color w:val="000000" w:themeColor="text1"/>
        </w:rPr>
        <w:t>de fecha</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diez</w:t>
      </w:r>
      <w:r w:rsidR="00B70EBE">
        <w:rPr>
          <w:rFonts w:ascii="Palatino Linotype" w:eastAsia="Palatino Linotype" w:hAnsi="Palatino Linotype" w:cs="Palatino Linotype"/>
          <w:b/>
          <w:color w:val="000000" w:themeColor="text1"/>
        </w:rPr>
        <w:t xml:space="preserve"> (10)</w:t>
      </w:r>
      <w:r w:rsidRPr="00C854A2">
        <w:rPr>
          <w:rFonts w:ascii="Palatino Linotype" w:eastAsia="Palatino Linotype" w:hAnsi="Palatino Linotype" w:cs="Palatino Linotype"/>
          <w:b/>
          <w:color w:val="000000" w:themeColor="text1"/>
        </w:rPr>
        <w:t xml:space="preserve"> de septiembre de dos mil veinticinco</w:t>
      </w:r>
      <w:r w:rsidRPr="00C854A2">
        <w:rPr>
          <w:rFonts w:ascii="Palatino Linotype" w:eastAsia="Palatino Linotype" w:hAnsi="Palatino Linotype" w:cs="Palatino Linotype"/>
          <w:color w:val="000000" w:themeColor="text1"/>
        </w:rPr>
        <w:t>.</w:t>
      </w:r>
    </w:p>
    <w:p w14:paraId="255E043F" w14:textId="77777777" w:rsidR="00D21BD9" w:rsidRPr="00C854A2" w:rsidRDefault="00D21BD9" w:rsidP="00795721">
      <w:pPr>
        <w:tabs>
          <w:tab w:val="left" w:pos="3465"/>
        </w:tabs>
        <w:spacing w:line="360" w:lineRule="auto"/>
        <w:jc w:val="both"/>
        <w:rPr>
          <w:rFonts w:ascii="Palatino Linotype" w:eastAsia="Palatino Linotype" w:hAnsi="Palatino Linotype" w:cs="Palatino Linotype"/>
          <w:color w:val="000000" w:themeColor="text1"/>
        </w:rPr>
      </w:pPr>
    </w:p>
    <w:p w14:paraId="22D5A673" w14:textId="678DE3B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VISTO</w:t>
      </w:r>
      <w:r w:rsidRPr="00C854A2">
        <w:rPr>
          <w:rFonts w:ascii="Palatino Linotype" w:eastAsia="Palatino Linotype" w:hAnsi="Palatino Linotype" w:cs="Palatino Linotype"/>
          <w:color w:val="000000" w:themeColor="text1"/>
        </w:rPr>
        <w:t xml:space="preserve"> el expediente electrónico formado con motivo del recurso de revisión </w:t>
      </w:r>
      <w:r w:rsidRPr="00C854A2">
        <w:rPr>
          <w:rFonts w:ascii="Palatino Linotype" w:eastAsia="Palatino Linotype" w:hAnsi="Palatino Linotype" w:cs="Palatino Linotype"/>
          <w:b/>
          <w:color w:val="000000" w:themeColor="text1"/>
        </w:rPr>
        <w:t xml:space="preserve">06623/INFOEM/IP/RR/2025, </w:t>
      </w:r>
      <w:r w:rsidRPr="00C854A2">
        <w:rPr>
          <w:rFonts w:ascii="Palatino Linotype" w:eastAsia="Palatino Linotype" w:hAnsi="Palatino Linotype" w:cs="Palatino Linotype"/>
          <w:color w:val="000000" w:themeColor="text1"/>
        </w:rPr>
        <w:t>promovido por</w:t>
      </w:r>
      <w:r w:rsidRPr="00C854A2">
        <w:rPr>
          <w:rFonts w:ascii="Palatino Linotype" w:eastAsia="Palatino Linotype" w:hAnsi="Palatino Linotype" w:cs="Palatino Linotype"/>
          <w:b/>
          <w:color w:val="000000" w:themeColor="text1"/>
        </w:rPr>
        <w:t xml:space="preserve"> una persona que no proporciona datos de identificación</w:t>
      </w:r>
      <w:r w:rsidRPr="00C854A2">
        <w:rPr>
          <w:rFonts w:ascii="Palatino Linotype" w:eastAsia="Palatino Linotype" w:hAnsi="Palatino Linotype" w:cs="Palatino Linotype"/>
          <w:color w:val="000000" w:themeColor="text1"/>
        </w:rPr>
        <w:t xml:space="preserve">, a quien en lo sucesivo se le identificará como </w:t>
      </w:r>
      <w:r w:rsidRPr="00C854A2">
        <w:rPr>
          <w:rFonts w:ascii="Palatino Linotype" w:eastAsia="Palatino Linotype" w:hAnsi="Palatino Linotype" w:cs="Palatino Linotype"/>
          <w:b/>
          <w:color w:val="000000" w:themeColor="text1"/>
        </w:rPr>
        <w:t>EL RECURRENTE</w:t>
      </w:r>
      <w:r w:rsidRPr="00C854A2">
        <w:rPr>
          <w:rFonts w:ascii="Palatino Linotype" w:eastAsia="Palatino Linotype" w:hAnsi="Palatino Linotype" w:cs="Palatino Linotype"/>
          <w:color w:val="000000" w:themeColor="text1"/>
        </w:rPr>
        <w:t xml:space="preserve">, en contra de la respuesta del </w:t>
      </w:r>
      <w:r w:rsidRPr="00C854A2">
        <w:rPr>
          <w:rFonts w:ascii="Palatino Linotype" w:eastAsia="Palatino Linotype" w:hAnsi="Palatino Linotype" w:cs="Palatino Linotype"/>
          <w:b/>
          <w:color w:val="000000" w:themeColor="text1"/>
        </w:rPr>
        <w:t xml:space="preserve">Ayuntamiento de Toluca, </w:t>
      </w:r>
      <w:r w:rsidRPr="00C854A2">
        <w:rPr>
          <w:rFonts w:ascii="Palatino Linotype" w:eastAsia="Palatino Linotype" w:hAnsi="Palatino Linotype" w:cs="Palatino Linotype"/>
          <w:color w:val="000000" w:themeColor="text1"/>
        </w:rPr>
        <w:t xml:space="preserve">en </w:t>
      </w:r>
      <w:r w:rsidR="00DB3EE1">
        <w:rPr>
          <w:rFonts w:ascii="Palatino Linotype" w:eastAsia="Palatino Linotype" w:hAnsi="Palatino Linotype" w:cs="Palatino Linotype"/>
          <w:color w:val="000000" w:themeColor="text1"/>
        </w:rPr>
        <w:t>adelante</w:t>
      </w:r>
      <w:r w:rsidRPr="00C854A2">
        <w:rPr>
          <w:rFonts w:ascii="Palatino Linotype" w:eastAsia="Palatino Linotype" w:hAnsi="Palatino Linotype" w:cs="Palatino Linotype"/>
          <w:color w:val="000000" w:themeColor="text1"/>
        </w:rPr>
        <w:t xml:space="preserve"> el</w:t>
      </w:r>
      <w:r w:rsidRPr="00C854A2">
        <w:rPr>
          <w:rFonts w:ascii="Palatino Linotype" w:eastAsia="Palatino Linotype" w:hAnsi="Palatino Linotype" w:cs="Palatino Linotype"/>
          <w:b/>
          <w:color w:val="000000" w:themeColor="text1"/>
        </w:rPr>
        <w:t xml:space="preserve"> SUJETO OBLIGADO</w:t>
      </w:r>
      <w:r w:rsidRPr="00C854A2">
        <w:rPr>
          <w:rFonts w:ascii="Palatino Linotype" w:eastAsia="Palatino Linotype" w:hAnsi="Palatino Linotype" w:cs="Palatino Linotype"/>
          <w:color w:val="000000" w:themeColor="text1"/>
        </w:rPr>
        <w:t>, se procede a dictar la presente resolución, con base en los siguientes:</w:t>
      </w:r>
    </w:p>
    <w:p w14:paraId="795F6124" w14:textId="77777777" w:rsidR="00D21BD9" w:rsidRPr="00C854A2" w:rsidRDefault="00D21BD9" w:rsidP="00795721">
      <w:pPr>
        <w:spacing w:line="360" w:lineRule="auto"/>
        <w:jc w:val="both"/>
        <w:rPr>
          <w:rFonts w:ascii="Palatino Linotype" w:eastAsia="Palatino Linotype" w:hAnsi="Palatino Linotype" w:cs="Palatino Linotype"/>
          <w:b/>
          <w:color w:val="000000" w:themeColor="text1"/>
        </w:rPr>
      </w:pPr>
    </w:p>
    <w:p w14:paraId="5B1E9A56" w14:textId="179B7BDD" w:rsidR="00D21BD9" w:rsidRPr="00C854A2" w:rsidRDefault="003A5AA5" w:rsidP="0079572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C854A2">
        <w:rPr>
          <w:rFonts w:ascii="Palatino Linotype" w:eastAsia="Palatino Linotype" w:hAnsi="Palatino Linotype" w:cs="Palatino Linotype"/>
          <w:b/>
          <w:color w:val="000000" w:themeColor="text1"/>
          <w:sz w:val="24"/>
          <w:szCs w:val="24"/>
        </w:rPr>
        <w:t>A</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N</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T</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E</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C</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E</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D</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E</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N</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T</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E</w:t>
      </w:r>
      <w:r w:rsidR="00B70EBE">
        <w:rPr>
          <w:rFonts w:ascii="Palatino Linotype" w:eastAsia="Palatino Linotype" w:hAnsi="Palatino Linotype" w:cs="Palatino Linotype"/>
          <w:b/>
          <w:color w:val="000000" w:themeColor="text1"/>
          <w:sz w:val="24"/>
          <w:szCs w:val="24"/>
        </w:rPr>
        <w:t xml:space="preserve"> </w:t>
      </w:r>
      <w:r w:rsidRPr="00C854A2">
        <w:rPr>
          <w:rFonts w:ascii="Palatino Linotype" w:eastAsia="Palatino Linotype" w:hAnsi="Palatino Linotype" w:cs="Palatino Linotype"/>
          <w:b/>
          <w:color w:val="000000" w:themeColor="text1"/>
          <w:sz w:val="24"/>
          <w:szCs w:val="24"/>
        </w:rPr>
        <w:t>S</w:t>
      </w:r>
    </w:p>
    <w:p w14:paraId="4013C39D" w14:textId="77777777" w:rsidR="00D21BD9" w:rsidRPr="00C854A2" w:rsidRDefault="00D21BD9" w:rsidP="00795721">
      <w:pPr>
        <w:rPr>
          <w:rFonts w:ascii="Palatino Linotype" w:eastAsia="Palatino Linotype" w:hAnsi="Palatino Linotype" w:cs="Palatino Linotype"/>
          <w:color w:val="000000" w:themeColor="text1"/>
        </w:rPr>
      </w:pPr>
    </w:p>
    <w:p w14:paraId="514426DD" w14:textId="3530FBE4"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día </w:t>
      </w:r>
      <w:r w:rsidRPr="00C854A2">
        <w:rPr>
          <w:rFonts w:ascii="Palatino Linotype" w:eastAsia="Palatino Linotype" w:hAnsi="Palatino Linotype" w:cs="Palatino Linotype"/>
          <w:b/>
          <w:color w:val="000000" w:themeColor="text1"/>
        </w:rPr>
        <w:t>veintidós de abril de dos mil veinticinco</w:t>
      </w:r>
      <w:r w:rsidRPr="00C854A2">
        <w:rPr>
          <w:rFonts w:ascii="Palatino Linotype" w:eastAsia="Palatino Linotype" w:hAnsi="Palatino Linotype" w:cs="Palatino Linotype"/>
          <w:color w:val="000000" w:themeColor="text1"/>
        </w:rPr>
        <w:t xml:space="preserve">, se presentó ante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vía SAIMEX, la solicitud de información pública registrada con el número </w:t>
      </w:r>
      <w:r w:rsidRPr="00C854A2">
        <w:rPr>
          <w:rFonts w:ascii="Palatino Linotype" w:eastAsia="Palatino Linotype" w:hAnsi="Palatino Linotype" w:cs="Palatino Linotype"/>
          <w:b/>
          <w:color w:val="000000" w:themeColor="text1"/>
        </w:rPr>
        <w:t>02369/TOLUCA/IP/2025</w:t>
      </w:r>
      <w:r w:rsidRPr="00C854A2">
        <w:rPr>
          <w:rFonts w:ascii="Palatino Linotype" w:eastAsia="Palatino Linotype" w:hAnsi="Palatino Linotype" w:cs="Palatino Linotype"/>
          <w:color w:val="000000" w:themeColor="text1"/>
        </w:rPr>
        <w:t xml:space="preserve">; </w:t>
      </w:r>
      <w:r w:rsidR="00B70EBE">
        <w:rPr>
          <w:rFonts w:ascii="Palatino Linotype" w:eastAsia="Palatino Linotype" w:hAnsi="Palatino Linotype" w:cs="Palatino Linotype"/>
          <w:color w:val="000000" w:themeColor="text1"/>
        </w:rPr>
        <w:t>en la que</w:t>
      </w:r>
      <w:r w:rsidRPr="00C854A2">
        <w:rPr>
          <w:rFonts w:ascii="Palatino Linotype" w:eastAsia="Palatino Linotype" w:hAnsi="Palatino Linotype" w:cs="Palatino Linotype"/>
          <w:color w:val="000000" w:themeColor="text1"/>
        </w:rPr>
        <w:t xml:space="preserve"> se solicit</w:t>
      </w:r>
      <w:r w:rsidR="003A3F62" w:rsidRPr="00C854A2">
        <w:rPr>
          <w:rFonts w:ascii="Palatino Linotype" w:eastAsia="Palatino Linotype" w:hAnsi="Palatino Linotype" w:cs="Palatino Linotype"/>
          <w:color w:val="000000" w:themeColor="text1"/>
        </w:rPr>
        <w:t>ó</w:t>
      </w:r>
      <w:r w:rsidRPr="00C854A2">
        <w:rPr>
          <w:rFonts w:ascii="Palatino Linotype" w:eastAsia="Palatino Linotype" w:hAnsi="Palatino Linotype" w:cs="Palatino Linotype"/>
          <w:color w:val="000000" w:themeColor="text1"/>
        </w:rPr>
        <w:t xml:space="preserve"> lo siguiente:</w:t>
      </w:r>
    </w:p>
    <w:p w14:paraId="3E93DB67"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954E691"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i/>
          <w:color w:val="000000" w:themeColor="text1"/>
        </w:rPr>
        <w:t>“solicito la evidencia documental que me de cuenta del proceso que tienen para generar versiones publicas de la información y que servidores púbicos son participes de este proceso por área administrativa, de todos los involucrados requiero nombre y escolaridad.”</w:t>
      </w:r>
    </w:p>
    <w:p w14:paraId="591E34F2" w14:textId="77777777" w:rsidR="00D21BD9"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33C33D1" w14:textId="77777777" w:rsidR="00B70EBE" w:rsidRPr="00C854A2" w:rsidRDefault="00B70EBE"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E213CF" w14:textId="77777777" w:rsidR="00D21BD9" w:rsidRPr="00C854A2" w:rsidRDefault="003A5AA5" w:rsidP="00795721">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Se eligió modalidad de entrega de la información: </w:t>
      </w:r>
      <w:r w:rsidRPr="00C854A2">
        <w:rPr>
          <w:rFonts w:ascii="Palatino Linotype" w:eastAsia="Palatino Linotype" w:hAnsi="Palatino Linotype" w:cs="Palatino Linotype"/>
          <w:b/>
          <w:color w:val="000000" w:themeColor="text1"/>
        </w:rPr>
        <w:t xml:space="preserve">Vía Sistema de Acceso a la Información (SAIMEX) </w:t>
      </w:r>
    </w:p>
    <w:p w14:paraId="5A1EDB9E"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CDC1A22"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lastRenderedPageBreak/>
        <w:t xml:space="preserve">El </w:t>
      </w:r>
      <w:r w:rsidRPr="00C854A2">
        <w:rPr>
          <w:rFonts w:ascii="Palatino Linotype" w:eastAsia="Palatino Linotype" w:hAnsi="Palatino Linotype" w:cs="Palatino Linotype"/>
          <w:b/>
          <w:color w:val="000000" w:themeColor="text1"/>
        </w:rPr>
        <w:t>veintitrés de abril de dos mil veinticinco</w:t>
      </w:r>
      <w:r w:rsidRPr="00C854A2">
        <w:rPr>
          <w:rFonts w:ascii="Palatino Linotype" w:eastAsia="Palatino Linotype" w:hAnsi="Palatino Linotype" w:cs="Palatino Linotype"/>
          <w:color w:val="000000" w:themeColor="text1"/>
        </w:rPr>
        <w:t xml:space="preserve">,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giro el requerimiento de información para que fuera atendida la solicitud de información </w:t>
      </w:r>
      <w:r w:rsidRPr="00C854A2">
        <w:rPr>
          <w:rFonts w:ascii="Palatino Linotype" w:eastAsia="Palatino Linotype" w:hAnsi="Palatino Linotype" w:cs="Palatino Linotype"/>
          <w:b/>
          <w:color w:val="000000" w:themeColor="text1"/>
        </w:rPr>
        <w:t xml:space="preserve">02369/TOLUCA/IP/2025. </w:t>
      </w:r>
    </w:p>
    <w:p w14:paraId="52E36D1B" w14:textId="77777777" w:rsidR="00D21BD9" w:rsidRPr="00C854A2" w:rsidRDefault="003A5AA5"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 xml:space="preserve"> </w:t>
      </w:r>
    </w:p>
    <w:p w14:paraId="79DD8E3B"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 xml:space="preserve">El </w:t>
      </w:r>
      <w:r w:rsidRPr="00C854A2">
        <w:rPr>
          <w:rFonts w:ascii="Palatino Linotype" w:eastAsia="Palatino Linotype" w:hAnsi="Palatino Linotype" w:cs="Palatino Linotype"/>
          <w:b/>
          <w:color w:val="000000" w:themeColor="text1"/>
        </w:rPr>
        <w:t xml:space="preserve">quince de mayo de dos mil veinticinco, </w:t>
      </w:r>
      <w:r w:rsidRPr="00C854A2">
        <w:rPr>
          <w:rFonts w:ascii="Palatino Linotype" w:eastAsia="Palatino Linotype" w:hAnsi="Palatino Linotype" w:cs="Palatino Linotype"/>
          <w:color w:val="000000" w:themeColor="text1"/>
        </w:rPr>
        <w:t xml:space="preserve">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dio respuesta por medio de dos archivos electrónicos en formato pdf, cuyo contenido grosso modo es el siguiente. </w:t>
      </w:r>
    </w:p>
    <w:p w14:paraId="43A65D14" w14:textId="77777777" w:rsidR="00D21BD9" w:rsidRPr="00C854A2" w:rsidRDefault="003A5AA5" w:rsidP="00795721">
      <w:pPr>
        <w:pBdr>
          <w:top w:val="nil"/>
          <w:left w:val="nil"/>
          <w:bottom w:val="nil"/>
          <w:right w:val="nil"/>
          <w:between w:val="nil"/>
        </w:pBdr>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 xml:space="preserve">R. 02369_25.pdf: </w:t>
      </w:r>
      <w:r w:rsidRPr="00C854A2">
        <w:rPr>
          <w:rFonts w:ascii="Palatino Linotype" w:eastAsia="Palatino Linotype" w:hAnsi="Palatino Linotype" w:cs="Palatino Linotype"/>
          <w:i/>
          <w:color w:val="000000" w:themeColor="text1"/>
        </w:rPr>
        <w:t xml:space="preserve">respuesta del Titular de la Unidad de Transparencia, mediante el cual informa el procedimiento que se sigue para realizar las versiones públicas de la información. </w:t>
      </w:r>
    </w:p>
    <w:p w14:paraId="604D949E" w14:textId="77777777" w:rsidR="00D21BD9" w:rsidRPr="00C854A2" w:rsidRDefault="003A5AA5" w:rsidP="00795721">
      <w:pPr>
        <w:pBdr>
          <w:top w:val="nil"/>
          <w:left w:val="nil"/>
          <w:bottom w:val="nil"/>
          <w:right w:val="nil"/>
          <w:between w:val="nil"/>
        </w:pBdr>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R.02369.2025.pdf:</w:t>
      </w:r>
      <w:r w:rsidRPr="00C854A2">
        <w:rPr>
          <w:rFonts w:ascii="Palatino Linotype" w:eastAsia="Palatino Linotype" w:hAnsi="Palatino Linotype" w:cs="Palatino Linotype"/>
          <w:i/>
          <w:color w:val="000000" w:themeColor="text1"/>
        </w:rPr>
        <w:t xml:space="preserve"> respuesta de la Directora General de Administración, mediante la cual informa los nombres y escolaridad de los servidores públicos que participan en el proceso para la generación de las versiones públicas, sin embargo no informa el área.</w:t>
      </w:r>
    </w:p>
    <w:p w14:paraId="1B4B4EC3"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33194EC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2" w:name="_heading=h.9pf8vy1dgkhd" w:colFirst="0" w:colLast="0"/>
      <w:bookmarkEnd w:id="2"/>
      <w:r w:rsidRPr="00C854A2">
        <w:rPr>
          <w:rFonts w:ascii="Palatino Linotype" w:eastAsia="Palatino Linotype" w:hAnsi="Palatino Linotype" w:cs="Palatino Linotype"/>
          <w:color w:val="000000" w:themeColor="text1"/>
        </w:rPr>
        <w:t>El</w:t>
      </w:r>
      <w:r w:rsidRPr="00C854A2">
        <w:rPr>
          <w:rFonts w:ascii="Palatino Linotype" w:eastAsia="Palatino Linotype" w:hAnsi="Palatino Linotype" w:cs="Palatino Linotype"/>
          <w:b/>
          <w:color w:val="000000" w:themeColor="text1"/>
        </w:rPr>
        <w:t xml:space="preserve"> cinco de junio de dos mil veinticinco</w:t>
      </w:r>
      <w:r w:rsidRPr="00C854A2">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14:paraId="6CEF19A1" w14:textId="77777777" w:rsidR="00D21BD9" w:rsidRPr="00C854A2" w:rsidRDefault="00D21BD9" w:rsidP="0079572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2BB71553" w14:textId="77777777" w:rsidR="00D21BD9" w:rsidRPr="00C854A2" w:rsidRDefault="003A5AA5" w:rsidP="00795721">
      <w:pPr>
        <w:numPr>
          <w:ilvl w:val="0"/>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C854A2">
        <w:rPr>
          <w:rFonts w:ascii="Palatino Linotype" w:eastAsia="Palatino Linotype" w:hAnsi="Palatino Linotype" w:cs="Palatino Linotype"/>
          <w:b/>
          <w:color w:val="000000" w:themeColor="text1"/>
        </w:rPr>
        <w:t xml:space="preserve">Acto impugnado: </w:t>
      </w:r>
      <w:r w:rsidRPr="00C854A2">
        <w:rPr>
          <w:rFonts w:ascii="Palatino Linotype" w:eastAsia="Palatino Linotype" w:hAnsi="Palatino Linotype" w:cs="Palatino Linotype"/>
          <w:i/>
          <w:color w:val="000000" w:themeColor="text1"/>
        </w:rPr>
        <w:t>“La unidad de opacidad ha no de transparencia no entrega la información completa y correcta falta nombres y expresión doceumntal de lo que informa..”</w:t>
      </w:r>
    </w:p>
    <w:p w14:paraId="29B9D0EB" w14:textId="77777777" w:rsidR="00D21BD9" w:rsidRPr="00C854A2" w:rsidRDefault="003A5AA5" w:rsidP="00795721">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ab/>
      </w:r>
    </w:p>
    <w:p w14:paraId="589090F3" w14:textId="77777777" w:rsidR="00D21BD9" w:rsidRPr="00C854A2" w:rsidRDefault="003A5AA5" w:rsidP="00795721">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C854A2">
        <w:rPr>
          <w:rFonts w:ascii="Palatino Linotype" w:eastAsia="Palatino Linotype" w:hAnsi="Palatino Linotype" w:cs="Palatino Linotype"/>
          <w:b/>
          <w:color w:val="000000" w:themeColor="text1"/>
        </w:rPr>
        <w:t xml:space="preserve">Razones o Motivos de inconformidad: </w:t>
      </w:r>
      <w:r w:rsidRPr="00C854A2">
        <w:rPr>
          <w:rFonts w:ascii="Palatino Linotype" w:eastAsia="Palatino Linotype" w:hAnsi="Palatino Linotype" w:cs="Palatino Linotype"/>
          <w:i/>
          <w:color w:val="000000" w:themeColor="text1"/>
        </w:rPr>
        <w:t>“La unidad de opacidad ha no de transparencia no entrega la información completa y correcta falta nombres y expresión doceumntal de lo que informa”</w:t>
      </w:r>
    </w:p>
    <w:p w14:paraId="3D15A25A"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2023C0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C854A2">
        <w:rPr>
          <w:rFonts w:ascii="Palatino Linotype" w:eastAsia="Palatino Linotype" w:hAnsi="Palatino Linotype" w:cs="Palatino Linotype"/>
          <w:b/>
          <w:color w:val="000000" w:themeColor="text1"/>
        </w:rPr>
        <w:t>nueve de junio de dos mil veinticinco</w:t>
      </w:r>
      <w:r w:rsidRPr="00C854A2">
        <w:rPr>
          <w:rFonts w:ascii="Palatino Linotype" w:eastAsia="Palatino Linotype" w:hAnsi="Palatino Linotype" w:cs="Palatino Linotype"/>
          <w:color w:val="000000" w:themeColor="text1"/>
        </w:rPr>
        <w:t xml:space="preserve">, puso a disposición de las partes el expediente electrónico vía </w:t>
      </w:r>
      <w:r w:rsidRPr="00C854A2">
        <w:rPr>
          <w:rFonts w:ascii="Palatino Linotype" w:eastAsia="Palatino Linotype" w:hAnsi="Palatino Linotype" w:cs="Palatino Linotype"/>
          <w:b/>
          <w:color w:val="000000" w:themeColor="text1"/>
        </w:rPr>
        <w:t xml:space="preserve">SAIMEX </w:t>
      </w:r>
      <w:r w:rsidRPr="00C854A2">
        <w:rPr>
          <w:rFonts w:ascii="Palatino Linotype" w:eastAsia="Palatino Linotype" w:hAnsi="Palatino Linotype" w:cs="Palatino Linotype"/>
          <w:color w:val="000000" w:themeColor="text1"/>
        </w:rPr>
        <w:t xml:space="preserve">a efecto de que en un plazo máximo de siete días manifestaran lo que a su </w:t>
      </w:r>
      <w:r w:rsidRPr="00C854A2">
        <w:rPr>
          <w:rFonts w:ascii="Palatino Linotype" w:eastAsia="Palatino Linotype" w:hAnsi="Palatino Linotype" w:cs="Palatino Linotype"/>
          <w:color w:val="000000" w:themeColor="text1"/>
        </w:rPr>
        <w:lastRenderedPageBreak/>
        <w:t xml:space="preserve">derecho conviniera, ofrecieran pruebas y alegatos según corresponda a los casos concretos, y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presentará el Informe Justificado procedente.</w:t>
      </w:r>
    </w:p>
    <w:p w14:paraId="2AC495A8"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2AE16B7"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 xml:space="preserve">De lo anterior, tal y como se observa en el expediente electrónico el </w:t>
      </w:r>
      <w:r w:rsidRPr="00C854A2">
        <w:rPr>
          <w:rFonts w:ascii="Palatino Linotype" w:eastAsia="Palatino Linotype" w:hAnsi="Palatino Linotype" w:cs="Palatino Linotype"/>
          <w:b/>
          <w:color w:val="000000" w:themeColor="text1"/>
        </w:rPr>
        <w:t>dieciocho de junio de dos mil veinticinco, el</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entrego un archivo electrónico en formato pdf, cuyo contenido grosso modo es el siguiente. </w:t>
      </w:r>
    </w:p>
    <w:p w14:paraId="7BAA3C4D"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b/>
          <w:i/>
          <w:color w:val="000000" w:themeColor="text1"/>
        </w:rPr>
      </w:pPr>
    </w:p>
    <w:p w14:paraId="4CD83D4C" w14:textId="77777777" w:rsidR="00D21BD9" w:rsidRPr="00C854A2" w:rsidRDefault="003A5AA5" w:rsidP="007957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 xml:space="preserve">Ratificación 6623.pdf: </w:t>
      </w:r>
      <w:r w:rsidRPr="00C854A2">
        <w:rPr>
          <w:rFonts w:ascii="Palatino Linotype" w:eastAsia="Palatino Linotype" w:hAnsi="Palatino Linotype" w:cs="Palatino Linotype"/>
          <w:i/>
          <w:color w:val="000000" w:themeColor="text1"/>
        </w:rPr>
        <w:t xml:space="preserve">oficio del Titular de la Unidad de Transparencia, mediante el cual ratifica la respuesta inicial. </w:t>
      </w:r>
    </w:p>
    <w:p w14:paraId="1EB47908"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b/>
          <w:color w:val="000000" w:themeColor="text1"/>
        </w:rPr>
      </w:pPr>
    </w:p>
    <w:p w14:paraId="0C93FB6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color w:val="000000" w:themeColor="text1"/>
        </w:rPr>
        <w:t xml:space="preserve">Por su parte el </w:t>
      </w:r>
      <w:r w:rsidRPr="00C854A2">
        <w:rPr>
          <w:rFonts w:ascii="Palatino Linotype" w:eastAsia="Palatino Linotype" w:hAnsi="Palatino Linotype" w:cs="Palatino Linotype"/>
          <w:b/>
          <w:color w:val="000000" w:themeColor="text1"/>
        </w:rPr>
        <w:t xml:space="preserve">RECURRENTE </w:t>
      </w:r>
      <w:r w:rsidRPr="00C854A2">
        <w:rPr>
          <w:rFonts w:ascii="Palatino Linotype" w:eastAsia="Palatino Linotype" w:hAnsi="Palatino Linotype" w:cs="Palatino Linotype"/>
          <w:color w:val="000000" w:themeColor="text1"/>
        </w:rPr>
        <w:t xml:space="preserve">fue omiso en manifestar lo que a su derecho conviniera y asistiera. </w:t>
      </w:r>
    </w:p>
    <w:p w14:paraId="241F790E"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i/>
          <w:color w:val="000000" w:themeColor="text1"/>
        </w:rPr>
      </w:pPr>
    </w:p>
    <w:p w14:paraId="0284DB19" w14:textId="61E45E55"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C854A2">
        <w:rPr>
          <w:rFonts w:ascii="Palatino Linotype" w:eastAsia="Palatino Linotype" w:hAnsi="Palatino Linotype" w:cs="Palatino Linotype"/>
          <w:color w:val="000000" w:themeColor="text1"/>
        </w:rPr>
        <w:t xml:space="preserve">El </w:t>
      </w:r>
      <w:r w:rsidRPr="00C854A2">
        <w:rPr>
          <w:rFonts w:ascii="Palatino Linotype" w:eastAsia="Palatino Linotype" w:hAnsi="Palatino Linotype" w:cs="Palatino Linotype"/>
          <w:b/>
          <w:color w:val="000000" w:themeColor="text1"/>
        </w:rPr>
        <w:t>cuatro de septiembre de dos mil veinticinco</w:t>
      </w:r>
      <w:r w:rsidRPr="00C854A2">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795721" w:rsidRPr="00C854A2">
        <w:rPr>
          <w:rFonts w:ascii="Palatino Linotype" w:eastAsia="Palatino Linotype" w:hAnsi="Palatino Linotype" w:cs="Palatino Linotype"/>
          <w:color w:val="000000" w:themeColor="text1"/>
        </w:rPr>
        <w:t>l Estado de México y Municipios.</w:t>
      </w:r>
      <w:r w:rsidRPr="00C854A2">
        <w:rPr>
          <w:rFonts w:ascii="Palatino Linotype" w:eastAsia="Palatino Linotype" w:hAnsi="Palatino Linotype" w:cs="Palatino Linotype"/>
          <w:color w:val="000000" w:themeColor="text1"/>
        </w:rPr>
        <w:t xml:space="preserve"> </w:t>
      </w:r>
    </w:p>
    <w:p w14:paraId="3DD61244"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8879FC8" w14:textId="5F29CC90" w:rsidR="00D21BD9"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Finalmente, la Comisionada Ponente mediante acuerdo de fecha</w:t>
      </w:r>
      <w:r w:rsidRPr="00C854A2">
        <w:rPr>
          <w:rFonts w:ascii="Palatino Linotype" w:eastAsia="Palatino Linotype" w:hAnsi="Palatino Linotype" w:cs="Palatino Linotype"/>
          <w:b/>
          <w:color w:val="000000" w:themeColor="text1"/>
        </w:rPr>
        <w:t xml:space="preserve"> diez de septiembre de dos mil veinticinco</w:t>
      </w:r>
      <w:r w:rsidRPr="00C854A2">
        <w:rPr>
          <w:rFonts w:ascii="Palatino Linotype" w:eastAsia="Palatino Linotype" w:hAnsi="Palatino Linotype" w:cs="Palatino Linotype"/>
          <w:color w:val="000000" w:themeColor="text1"/>
        </w:rPr>
        <w:t>, decretó el cierre de instrucción de los expedientes, por lo que no habi</w:t>
      </w:r>
      <w:r w:rsidR="00795721" w:rsidRPr="00C854A2">
        <w:rPr>
          <w:rFonts w:ascii="Palatino Linotype" w:eastAsia="Palatino Linotype" w:hAnsi="Palatino Linotype" w:cs="Palatino Linotype"/>
          <w:color w:val="000000" w:themeColor="text1"/>
        </w:rPr>
        <w:t>endo más que hacer constar, y</w:t>
      </w:r>
      <w:r w:rsidR="00B70EBE">
        <w:rPr>
          <w:rFonts w:ascii="Palatino Linotype" w:eastAsia="Palatino Linotype" w:hAnsi="Palatino Linotype" w:cs="Palatino Linotype"/>
          <w:color w:val="000000" w:themeColor="text1"/>
        </w:rPr>
        <w:t xml:space="preserve"> -----------------------------------------------------------</w:t>
      </w:r>
    </w:p>
    <w:p w14:paraId="5E9A1AB2" w14:textId="77777777" w:rsidR="00B70EBE" w:rsidRDefault="00B70EBE" w:rsidP="00B70EBE">
      <w:pPr>
        <w:pStyle w:val="Prrafodelista"/>
        <w:rPr>
          <w:rFonts w:ascii="Palatino Linotype" w:eastAsia="Palatino Linotype" w:hAnsi="Palatino Linotype" w:cs="Palatino Linotype"/>
          <w:color w:val="000000" w:themeColor="text1"/>
        </w:rPr>
      </w:pPr>
    </w:p>
    <w:p w14:paraId="6199A69F" w14:textId="77777777" w:rsidR="00B70EBE" w:rsidRPr="00C854A2" w:rsidRDefault="00B70EBE" w:rsidP="00B70EB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B3108F" w14:textId="77777777" w:rsidR="00795721" w:rsidRPr="00C854A2" w:rsidRDefault="00795721"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F8EFB65" w14:textId="77777777" w:rsidR="00795721" w:rsidRPr="00C854A2" w:rsidRDefault="00795721"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609ADC5" w14:textId="77777777" w:rsidR="00D21BD9" w:rsidRPr="00C854A2" w:rsidRDefault="00D21BD9" w:rsidP="00795721">
      <w:pPr>
        <w:rPr>
          <w:rFonts w:ascii="Palatino Linotype" w:eastAsia="Palatino Linotype" w:hAnsi="Palatino Linotype" w:cs="Palatino Linotype"/>
          <w:b/>
          <w:color w:val="000000" w:themeColor="text1"/>
        </w:rPr>
      </w:pPr>
    </w:p>
    <w:p w14:paraId="1C5C50E9" w14:textId="316DA61A" w:rsidR="00D21BD9" w:rsidRPr="00C854A2" w:rsidRDefault="003A5AA5" w:rsidP="0079572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lastRenderedPageBreak/>
        <w:t>C</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O</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N</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S</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I</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D</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E</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R</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A</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N</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D</w:t>
      </w:r>
      <w:r w:rsidR="00B70EBE">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b/>
          <w:color w:val="000000" w:themeColor="text1"/>
        </w:rPr>
        <w:t>O</w:t>
      </w:r>
      <w:r w:rsidR="00B70EBE">
        <w:rPr>
          <w:rFonts w:ascii="Palatino Linotype" w:eastAsia="Palatino Linotype" w:hAnsi="Palatino Linotype" w:cs="Palatino Linotype"/>
          <w:b/>
          <w:color w:val="000000" w:themeColor="text1"/>
        </w:rPr>
        <w:t xml:space="preserve"> </w:t>
      </w:r>
    </w:p>
    <w:p w14:paraId="1C98B52B" w14:textId="77777777" w:rsidR="00D21BD9" w:rsidRPr="00C854A2" w:rsidRDefault="00D21BD9" w:rsidP="0079572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296AE0C7" w14:textId="77777777" w:rsidR="00D21BD9" w:rsidRPr="00C854A2" w:rsidRDefault="003A5AA5" w:rsidP="00795721">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C854A2">
        <w:rPr>
          <w:rFonts w:ascii="Palatino Linotype" w:eastAsia="Palatino Linotype" w:hAnsi="Palatino Linotype" w:cs="Palatino Linotype"/>
          <w:b/>
          <w:color w:val="000000" w:themeColor="text1"/>
          <w:sz w:val="24"/>
          <w:szCs w:val="24"/>
        </w:rPr>
        <w:t>PRIMERO. De la competencia</w:t>
      </w:r>
    </w:p>
    <w:p w14:paraId="5AC34D44"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C854A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C854A2">
        <w:rPr>
          <w:rFonts w:ascii="Palatino Linotype" w:eastAsia="Palatino Linotype" w:hAnsi="Palatino Linotype" w:cs="Palatino Linotype"/>
          <w:b/>
          <w:color w:val="000000" w:themeColor="text1"/>
        </w:rPr>
        <w:t>.</w:t>
      </w:r>
    </w:p>
    <w:p w14:paraId="117803B2"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4327CE9" w14:textId="77777777" w:rsidR="00D21BD9" w:rsidRPr="00C854A2" w:rsidRDefault="003A5AA5" w:rsidP="00795721">
      <w:pPr>
        <w:spacing w:line="360" w:lineRule="auto"/>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t>SEGUNDO. De la oportunidad y procedencia.</w:t>
      </w:r>
    </w:p>
    <w:p w14:paraId="667385B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medio de impugnación fue presentado a través del </w:t>
      </w:r>
      <w:r w:rsidRPr="00C854A2">
        <w:rPr>
          <w:rFonts w:ascii="Palatino Linotype" w:eastAsia="Palatino Linotype" w:hAnsi="Palatino Linotype" w:cs="Palatino Linotype"/>
          <w:b/>
          <w:color w:val="000000" w:themeColor="text1"/>
        </w:rPr>
        <w:t>SAIMEX,</w:t>
      </w:r>
      <w:r w:rsidRPr="00C854A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entregó su respuesta el </w:t>
      </w:r>
      <w:r w:rsidRPr="00C854A2">
        <w:rPr>
          <w:rFonts w:ascii="Palatino Linotype" w:eastAsia="Palatino Linotype" w:hAnsi="Palatino Linotype" w:cs="Palatino Linotype"/>
          <w:b/>
          <w:color w:val="000000" w:themeColor="text1"/>
        </w:rPr>
        <w:t>quince de mayo de dos mil veinticinco</w:t>
      </w:r>
      <w:r w:rsidRPr="00C854A2">
        <w:rPr>
          <w:rFonts w:ascii="Palatino Linotype" w:eastAsia="Palatino Linotype" w:hAnsi="Palatino Linotype" w:cs="Palatino Linotype"/>
          <w:color w:val="000000" w:themeColor="text1"/>
        </w:rPr>
        <w:t xml:space="preserve">, de tal forma que el plazo para interponer el recurso de revisión transcurrió del </w:t>
      </w:r>
      <w:r w:rsidRPr="00C854A2">
        <w:rPr>
          <w:rFonts w:ascii="Palatino Linotype" w:eastAsia="Palatino Linotype" w:hAnsi="Palatino Linotype" w:cs="Palatino Linotype"/>
          <w:b/>
          <w:color w:val="000000" w:themeColor="text1"/>
        </w:rPr>
        <w:t>dieciséis de mayo al cinco de junio de dos mil veinticinco</w:t>
      </w:r>
      <w:r w:rsidRPr="00C854A2">
        <w:rPr>
          <w:rFonts w:ascii="Palatino Linotype" w:eastAsia="Palatino Linotype" w:hAnsi="Palatino Linotype" w:cs="Palatino Linotype"/>
          <w:color w:val="000000" w:themeColor="text1"/>
        </w:rPr>
        <w:t xml:space="preserve">; en consecuencia, el ahora </w:t>
      </w:r>
      <w:r w:rsidRPr="00C854A2">
        <w:rPr>
          <w:rFonts w:ascii="Palatino Linotype" w:eastAsia="Palatino Linotype" w:hAnsi="Palatino Linotype" w:cs="Palatino Linotype"/>
          <w:b/>
          <w:color w:val="000000" w:themeColor="text1"/>
        </w:rPr>
        <w:t>RECURRENTE</w:t>
      </w:r>
      <w:r w:rsidRPr="00C854A2">
        <w:rPr>
          <w:rFonts w:ascii="Palatino Linotype" w:eastAsia="Palatino Linotype" w:hAnsi="Palatino Linotype" w:cs="Palatino Linotype"/>
          <w:color w:val="000000" w:themeColor="text1"/>
        </w:rPr>
        <w:t xml:space="preserve"> presentó su inconformidad el día </w:t>
      </w:r>
      <w:r w:rsidRPr="00C854A2">
        <w:rPr>
          <w:rFonts w:ascii="Palatino Linotype" w:eastAsia="Palatino Linotype" w:hAnsi="Palatino Linotype" w:cs="Palatino Linotype"/>
          <w:b/>
          <w:color w:val="000000" w:themeColor="text1"/>
        </w:rPr>
        <w:t>cinco de junio de dos mil veinticinco</w:t>
      </w:r>
      <w:r w:rsidRPr="00C854A2">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78DDCEEA"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057D680"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CCD120" w14:textId="77777777" w:rsidR="00D21BD9" w:rsidRPr="00C854A2" w:rsidRDefault="00D21BD9" w:rsidP="0079572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07FB6BA" w14:textId="77777777" w:rsidR="00D21BD9" w:rsidRPr="00C854A2" w:rsidRDefault="003A5AA5" w:rsidP="00795721">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C854A2">
        <w:rPr>
          <w:rFonts w:ascii="Palatino Linotype" w:eastAsia="Palatino Linotype" w:hAnsi="Palatino Linotype" w:cs="Palatino Linotype"/>
          <w:b/>
          <w:color w:val="000000" w:themeColor="text1"/>
          <w:sz w:val="24"/>
          <w:szCs w:val="24"/>
        </w:rPr>
        <w:t xml:space="preserve">TERCERO. Del planteamiento de la </w:t>
      </w:r>
      <w:r w:rsidRPr="00C854A2">
        <w:rPr>
          <w:rFonts w:ascii="Palatino Linotype" w:eastAsia="Palatino Linotype" w:hAnsi="Palatino Linotype" w:cs="Palatino Linotype"/>
          <w:b/>
          <w:i/>
          <w:color w:val="000000" w:themeColor="text1"/>
          <w:sz w:val="24"/>
          <w:szCs w:val="24"/>
        </w:rPr>
        <w:t>Litis</w:t>
      </w:r>
      <w:r w:rsidRPr="00C854A2">
        <w:rPr>
          <w:rFonts w:ascii="Palatino Linotype" w:eastAsia="Palatino Linotype" w:hAnsi="Palatino Linotype" w:cs="Palatino Linotype"/>
          <w:b/>
          <w:color w:val="000000" w:themeColor="text1"/>
          <w:sz w:val="24"/>
          <w:szCs w:val="24"/>
        </w:rPr>
        <w:t>.</w:t>
      </w:r>
    </w:p>
    <w:p w14:paraId="700C7A55"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C854A2">
        <w:rPr>
          <w:rFonts w:ascii="Palatino Linotype" w:eastAsia="Palatino Linotype" w:hAnsi="Palatino Linotype" w:cs="Palatino Linotype"/>
          <w:color w:val="000000" w:themeColor="text1"/>
        </w:rPr>
        <w:t>Se solicitó tener acceso, a la información que a continuación se desagrega:</w:t>
      </w:r>
    </w:p>
    <w:p w14:paraId="78758B7B" w14:textId="77777777" w:rsidR="00D21BD9" w:rsidRPr="00C854A2" w:rsidRDefault="003A5AA5" w:rsidP="00795721">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Evidencia documental que dé cuenta del proceso que se tiene para generar versiones públicas de la información</w:t>
      </w:r>
    </w:p>
    <w:p w14:paraId="5074E139"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EF12525" w14:textId="77777777" w:rsidR="00D21BD9" w:rsidRPr="00C854A2" w:rsidRDefault="003A5AA5" w:rsidP="00795721">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Nombre y escolaridad de los servidores públicos que participan en el proceso para generar la versiones públicas de la información por área administrativa</w:t>
      </w:r>
    </w:p>
    <w:p w14:paraId="742AC352"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i/>
          <w:color w:val="000000" w:themeColor="text1"/>
        </w:rPr>
      </w:pPr>
    </w:p>
    <w:p w14:paraId="27941A8D"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7CB4D24"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 xml:space="preserve">En respuesta,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entrego la información que fue descrita en el párrafo tres de la presente resolución.</w:t>
      </w:r>
    </w:p>
    <w:p w14:paraId="4D5B4794" w14:textId="77777777" w:rsidR="00D21BD9" w:rsidRPr="00C854A2" w:rsidRDefault="00D21BD9" w:rsidP="00795721">
      <w:pPr>
        <w:tabs>
          <w:tab w:val="left" w:pos="933"/>
        </w:tabs>
        <w:spacing w:line="360" w:lineRule="auto"/>
        <w:jc w:val="both"/>
        <w:rPr>
          <w:rFonts w:ascii="Palatino Linotype" w:eastAsia="Palatino Linotype" w:hAnsi="Palatino Linotype" w:cs="Palatino Linotype"/>
          <w:color w:val="000000" w:themeColor="text1"/>
        </w:rPr>
      </w:pPr>
    </w:p>
    <w:p w14:paraId="41D5C904"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En dichas condiciones, la </w:t>
      </w:r>
      <w:r w:rsidRPr="00C854A2">
        <w:rPr>
          <w:rFonts w:ascii="Palatino Linotype" w:eastAsia="Palatino Linotype" w:hAnsi="Palatino Linotype" w:cs="Palatino Linotype"/>
          <w:i/>
          <w:color w:val="000000" w:themeColor="text1"/>
        </w:rPr>
        <w:t>Litis</w:t>
      </w:r>
      <w:r w:rsidRPr="00C854A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C854A2">
        <w:rPr>
          <w:rFonts w:ascii="Palatino Linotype" w:eastAsia="Palatino Linotype" w:hAnsi="Palatino Linotype" w:cs="Palatino Linotype"/>
          <w:b/>
          <w:color w:val="000000" w:themeColor="text1"/>
        </w:rPr>
        <w:t xml:space="preserve">fracción  V </w:t>
      </w:r>
      <w:r w:rsidRPr="00C854A2">
        <w:rPr>
          <w:rFonts w:ascii="Palatino Linotype" w:eastAsia="Palatino Linotype" w:hAnsi="Palatino Linotype" w:cs="Palatino Linotype"/>
          <w:color w:val="000000" w:themeColor="text1"/>
        </w:rPr>
        <w:t xml:space="preserve">de la </w:t>
      </w:r>
      <w:r w:rsidRPr="00C854A2">
        <w:rPr>
          <w:rFonts w:ascii="Palatino Linotype" w:eastAsia="Palatino Linotype" w:hAnsi="Palatino Linotype" w:cs="Palatino Linotype"/>
          <w:b/>
          <w:color w:val="000000" w:themeColor="text1"/>
        </w:rPr>
        <w:t>Ley de Transparencia y Acceso a la Información Pública del Estado de México y Municipios</w:t>
      </w:r>
      <w:r w:rsidRPr="00C854A2">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C854A2">
        <w:rPr>
          <w:rFonts w:ascii="Palatino Linotype" w:eastAsia="Palatino Linotype" w:hAnsi="Palatino Linotype" w:cs="Palatino Linotype"/>
          <w:b/>
          <w:color w:val="000000" w:themeColor="text1"/>
        </w:rPr>
        <w:t xml:space="preserve">EL RECURRENTE </w:t>
      </w:r>
      <w:r w:rsidRPr="00C854A2">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w:t>
      </w:r>
      <w:r w:rsidRPr="00C854A2">
        <w:rPr>
          <w:rFonts w:ascii="Palatino Linotype" w:eastAsia="Palatino Linotype" w:hAnsi="Palatino Linotype" w:cs="Palatino Linotype"/>
          <w:color w:val="000000" w:themeColor="text1"/>
        </w:rPr>
        <w:lastRenderedPageBreak/>
        <w:t xml:space="preserve">si el </w:t>
      </w:r>
      <w:r w:rsidRPr="00C854A2">
        <w:rPr>
          <w:rFonts w:ascii="Palatino Linotype" w:eastAsia="Palatino Linotype" w:hAnsi="Palatino Linotype" w:cs="Palatino Linotype"/>
          <w:b/>
          <w:color w:val="000000" w:themeColor="text1"/>
        </w:rPr>
        <w:t>SUJETO</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OBLIGADO</w:t>
      </w:r>
      <w:r w:rsidRPr="00C854A2">
        <w:rPr>
          <w:rFonts w:ascii="Palatino Linotype" w:eastAsia="Palatino Linotype" w:hAnsi="Palatino Linotype" w:cs="Palatino Linotype"/>
          <w:color w:val="000000" w:themeColor="text1"/>
        </w:rPr>
        <w:t xml:space="preserve"> con su respuesta ciertamente actualiza la causal de procedencia</w:t>
      </w:r>
      <w:r w:rsidRPr="00C854A2">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color w:val="000000" w:themeColor="text1"/>
        </w:rPr>
        <w:t xml:space="preserve">antes señalada. </w:t>
      </w:r>
    </w:p>
    <w:p w14:paraId="418D6689" w14:textId="77777777" w:rsidR="00D21BD9" w:rsidRPr="00C854A2" w:rsidRDefault="00D21BD9" w:rsidP="00795721">
      <w:pPr>
        <w:spacing w:line="360" w:lineRule="auto"/>
        <w:rPr>
          <w:rFonts w:ascii="Palatino Linotype" w:eastAsia="Palatino Linotype" w:hAnsi="Palatino Linotype" w:cs="Palatino Linotype"/>
          <w:color w:val="000000" w:themeColor="text1"/>
        </w:rPr>
      </w:pPr>
    </w:p>
    <w:p w14:paraId="68A36591" w14:textId="77777777" w:rsidR="00D21BD9" w:rsidRPr="00C854A2" w:rsidRDefault="003A5AA5" w:rsidP="00795721">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C854A2">
        <w:rPr>
          <w:rFonts w:ascii="Palatino Linotype" w:eastAsia="Palatino Linotype" w:hAnsi="Palatino Linotype" w:cs="Palatino Linotype"/>
          <w:b/>
          <w:color w:val="000000" w:themeColor="text1"/>
          <w:sz w:val="24"/>
          <w:szCs w:val="24"/>
        </w:rPr>
        <w:t>CUARTO. Del estudio y resolución del asunto.</w:t>
      </w:r>
    </w:p>
    <w:p w14:paraId="4015ED02" w14:textId="77777777" w:rsidR="00D21BD9" w:rsidRPr="00C854A2" w:rsidRDefault="003A5AA5" w:rsidP="00795721">
      <w:pPr>
        <w:pStyle w:val="Ttulo1"/>
        <w:numPr>
          <w:ilvl w:val="0"/>
          <w:numId w:val="7"/>
        </w:numPr>
        <w:spacing w:before="0" w:after="240" w:line="360" w:lineRule="auto"/>
        <w:ind w:left="0" w:firstLine="0"/>
        <w:rPr>
          <w:rFonts w:ascii="Palatino Linotype" w:eastAsia="Palatino Linotype" w:hAnsi="Palatino Linotype" w:cs="Palatino Linotype"/>
          <w:b/>
          <w:color w:val="000000" w:themeColor="text1"/>
          <w:sz w:val="24"/>
          <w:szCs w:val="24"/>
        </w:rPr>
      </w:pPr>
      <w:r w:rsidRPr="00C854A2">
        <w:rPr>
          <w:rFonts w:ascii="Palatino Linotype" w:eastAsia="Palatino Linotype" w:hAnsi="Palatino Linotype" w:cs="Palatino Linotype"/>
          <w:b/>
          <w:color w:val="000000" w:themeColor="text1"/>
          <w:sz w:val="24"/>
          <w:szCs w:val="24"/>
        </w:rPr>
        <w:t>Del derecho de acceso a la información.</w:t>
      </w:r>
    </w:p>
    <w:p w14:paraId="24324E7A"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8F9759D"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5521D2F6"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Definiendo el Derecho de Acceso a la Información Pública como: </w:t>
      </w:r>
      <w:r w:rsidRPr="00C854A2">
        <w:rPr>
          <w:rFonts w:ascii="Palatino Linotype" w:eastAsia="Palatino Linotype" w:hAnsi="Palatino Linotype" w:cs="Palatino Linotype"/>
          <w:i/>
          <w:color w:val="000000" w:themeColor="text1"/>
        </w:rPr>
        <w:t>La igualdad de oportunidades para recibir, buscar e impartir información</w:t>
      </w:r>
      <w:r w:rsidRPr="00C854A2">
        <w:rPr>
          <w:rFonts w:ascii="Palatino Linotype" w:eastAsia="Palatino Linotype" w:hAnsi="Palatino Linotype" w:cs="Palatino Linotype"/>
          <w:i/>
          <w:color w:val="000000" w:themeColor="text1"/>
          <w:vertAlign w:val="superscript"/>
        </w:rPr>
        <w:footnoteReference w:id="1"/>
      </w:r>
      <w:r w:rsidRPr="00C854A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54A2">
        <w:rPr>
          <w:rFonts w:ascii="Palatino Linotype" w:eastAsia="Palatino Linotype" w:hAnsi="Palatino Linotype" w:cs="Palatino Linotype"/>
          <w:i/>
          <w:color w:val="000000" w:themeColor="text1"/>
          <w:vertAlign w:val="superscript"/>
        </w:rPr>
        <w:footnoteReference w:id="2"/>
      </w:r>
      <w:r w:rsidRPr="00C854A2">
        <w:rPr>
          <w:rFonts w:ascii="Palatino Linotype" w:eastAsia="Palatino Linotype" w:hAnsi="Palatino Linotype" w:cs="Palatino Linotype"/>
          <w:color w:val="000000" w:themeColor="text1"/>
        </w:rPr>
        <w:t>que se constituye como una herramienta fundamental para ejercer</w:t>
      </w:r>
      <w:r w:rsidRPr="00C854A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854A2">
        <w:rPr>
          <w:rFonts w:ascii="Palatino Linotype" w:eastAsia="Palatino Linotype" w:hAnsi="Palatino Linotype" w:cs="Palatino Linotype"/>
          <w:i/>
          <w:color w:val="000000" w:themeColor="text1"/>
          <w:vertAlign w:val="superscript"/>
        </w:rPr>
        <w:footnoteReference w:id="3"/>
      </w:r>
      <w:r w:rsidRPr="00C854A2">
        <w:rPr>
          <w:rFonts w:ascii="Palatino Linotype" w:eastAsia="Palatino Linotype" w:hAnsi="Palatino Linotype" w:cs="Palatino Linotype"/>
          <w:color w:val="000000" w:themeColor="text1"/>
        </w:rPr>
        <w:t>fomentando</w:t>
      </w:r>
      <w:r w:rsidRPr="00C854A2">
        <w:rPr>
          <w:rFonts w:ascii="Palatino Linotype" w:eastAsia="Palatino Linotype" w:hAnsi="Palatino Linotype" w:cs="Palatino Linotype"/>
          <w:i/>
          <w:color w:val="000000" w:themeColor="text1"/>
        </w:rPr>
        <w:t xml:space="preserve"> la transparencia de las actividades estatales y </w:t>
      </w:r>
      <w:r w:rsidRPr="00C854A2">
        <w:rPr>
          <w:rFonts w:ascii="Palatino Linotype" w:eastAsia="Palatino Linotype" w:hAnsi="Palatino Linotype" w:cs="Palatino Linotype"/>
          <w:color w:val="000000" w:themeColor="text1"/>
        </w:rPr>
        <w:t>promoviendo</w:t>
      </w:r>
      <w:r w:rsidRPr="00C854A2">
        <w:rPr>
          <w:rFonts w:ascii="Palatino Linotype" w:eastAsia="Palatino Linotype" w:hAnsi="Palatino Linotype" w:cs="Palatino Linotype"/>
          <w:i/>
          <w:color w:val="000000" w:themeColor="text1"/>
        </w:rPr>
        <w:t xml:space="preserve"> la responsabilidad de los funcionarios </w:t>
      </w:r>
      <w:r w:rsidRPr="00C854A2">
        <w:rPr>
          <w:rFonts w:ascii="Palatino Linotype" w:eastAsia="Palatino Linotype" w:hAnsi="Palatino Linotype" w:cs="Palatino Linotype"/>
          <w:i/>
          <w:color w:val="000000" w:themeColor="text1"/>
        </w:rPr>
        <w:lastRenderedPageBreak/>
        <w:t>sobre su gestión pública,</w:t>
      </w:r>
      <w:r w:rsidRPr="00C854A2">
        <w:rPr>
          <w:rFonts w:ascii="Palatino Linotype" w:eastAsia="Palatino Linotype" w:hAnsi="Palatino Linotype" w:cs="Palatino Linotype"/>
          <w:i/>
          <w:color w:val="000000" w:themeColor="text1"/>
          <w:vertAlign w:val="superscript"/>
        </w:rPr>
        <w:footnoteReference w:id="4"/>
      </w:r>
      <w:r w:rsidRPr="00C854A2">
        <w:rPr>
          <w:rFonts w:ascii="Palatino Linotype" w:eastAsia="Palatino Linotype" w:hAnsi="Palatino Linotype" w:cs="Palatino Linotype"/>
          <w:color w:val="000000" w:themeColor="text1"/>
        </w:rPr>
        <w:t>que permite</w:t>
      </w:r>
      <w:r w:rsidRPr="00C854A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0DA719C9"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5E94F58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7D76C24"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w:t>
      </w:r>
      <w:r w:rsidRPr="00C854A2">
        <w:rPr>
          <w:rFonts w:ascii="Palatino Linotype" w:eastAsia="Palatino Linotype" w:hAnsi="Palatino Linotype" w:cs="Palatino Linotype"/>
          <w:b/>
          <w:i/>
          <w:color w:val="000000" w:themeColor="text1"/>
        </w:rPr>
        <w:t>Artículo 1.-</w:t>
      </w:r>
      <w:r w:rsidRPr="00C854A2">
        <w:rPr>
          <w:rFonts w:ascii="Palatino Linotype" w:eastAsia="Palatino Linotype" w:hAnsi="Palatino Linotype" w:cs="Palatino Linotype"/>
          <w:i/>
          <w:color w:val="000000" w:themeColor="text1"/>
        </w:rPr>
        <w:t xml:space="preserve"> </w:t>
      </w:r>
    </w:p>
    <w:p w14:paraId="2E5C8F0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w:t>
      </w:r>
    </w:p>
    <w:p w14:paraId="2FE6B863"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Todas las</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3C6915" w14:textId="77777777" w:rsidR="00D21BD9" w:rsidRPr="00C854A2" w:rsidRDefault="003A5AA5" w:rsidP="00795721">
      <w:pPr>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i/>
          <w:color w:val="000000" w:themeColor="text1"/>
        </w:rPr>
        <w:t>(…)</w:t>
      </w:r>
      <w:r w:rsidRPr="00C854A2">
        <w:rPr>
          <w:rFonts w:ascii="Palatino Linotype" w:eastAsia="Palatino Linotype" w:hAnsi="Palatino Linotype" w:cs="Palatino Linotype"/>
          <w:color w:val="000000" w:themeColor="text1"/>
        </w:rPr>
        <w:t>”.</w:t>
      </w:r>
    </w:p>
    <w:p w14:paraId="45983088" w14:textId="77777777" w:rsidR="00D21BD9" w:rsidRDefault="00D21BD9" w:rsidP="00795721">
      <w:pPr>
        <w:jc w:val="both"/>
        <w:rPr>
          <w:rFonts w:ascii="Palatino Linotype" w:eastAsia="Palatino Linotype" w:hAnsi="Palatino Linotype" w:cs="Palatino Linotype"/>
          <w:b/>
          <w:color w:val="000000" w:themeColor="text1"/>
        </w:rPr>
      </w:pPr>
    </w:p>
    <w:p w14:paraId="568A130E" w14:textId="77777777" w:rsidR="00B70EBE" w:rsidRPr="00C854A2" w:rsidRDefault="00B70EBE" w:rsidP="00795721">
      <w:pPr>
        <w:jc w:val="both"/>
        <w:rPr>
          <w:rFonts w:ascii="Palatino Linotype" w:eastAsia="Palatino Linotype" w:hAnsi="Palatino Linotype" w:cs="Palatino Linotype"/>
          <w:b/>
          <w:color w:val="000000" w:themeColor="text1"/>
        </w:rPr>
      </w:pPr>
    </w:p>
    <w:p w14:paraId="7A8AAC7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5065F7E"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508A22BD"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C6ABFD1" w14:textId="77777777" w:rsidR="00D21BD9" w:rsidRPr="00C854A2" w:rsidRDefault="003A5AA5" w:rsidP="00795721">
      <w:pPr>
        <w:spacing w:after="24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lastRenderedPageBreak/>
        <w:t>Constitución Política de los Estados Unidos Mexicanos</w:t>
      </w:r>
    </w:p>
    <w:p w14:paraId="164D913E" w14:textId="77777777" w:rsidR="00D21BD9" w:rsidRPr="00C854A2" w:rsidRDefault="003A5AA5" w:rsidP="00795721">
      <w:pPr>
        <w:spacing w:before="240" w:after="24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“Artículo 6.</w:t>
      </w:r>
    </w:p>
    <w:p w14:paraId="38C9A29C"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w:t>
      </w:r>
    </w:p>
    <w:p w14:paraId="2A6FFF28"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Para efectos de lo dispuesto en el presente artículo se observará lo siguiente:</w:t>
      </w:r>
    </w:p>
    <w:p w14:paraId="259C7C1F" w14:textId="77777777" w:rsidR="00D21BD9" w:rsidRPr="00C854A2" w:rsidRDefault="003A5AA5" w:rsidP="00795721">
      <w:pPr>
        <w:spacing w:before="240" w:after="24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A</w:t>
      </w:r>
      <w:r w:rsidRPr="00C854A2">
        <w:rPr>
          <w:rFonts w:ascii="Palatino Linotype" w:eastAsia="Palatino Linotype" w:hAnsi="Palatino Linotype" w:cs="Palatino Linotype"/>
          <w:i/>
          <w:color w:val="000000" w:themeColor="text1"/>
        </w:rPr>
        <w:t xml:space="preserve">. </w:t>
      </w:r>
      <w:r w:rsidRPr="00C854A2">
        <w:rPr>
          <w:rFonts w:ascii="Palatino Linotype" w:eastAsia="Palatino Linotype" w:hAnsi="Palatino Linotype" w:cs="Palatino Linotype"/>
          <w:b/>
          <w:i/>
          <w:color w:val="000000" w:themeColor="text1"/>
        </w:rPr>
        <w:t>Para el ejercicio del derecho de acceso a la información</w:t>
      </w:r>
      <w:r w:rsidRPr="00C854A2">
        <w:rPr>
          <w:rFonts w:ascii="Palatino Linotype" w:eastAsia="Palatino Linotype" w:hAnsi="Palatino Linotype" w:cs="Palatino Linotype"/>
          <w:i/>
          <w:color w:val="000000" w:themeColor="text1"/>
        </w:rPr>
        <w:t xml:space="preserve">, la Federación y </w:t>
      </w:r>
      <w:r w:rsidRPr="00C854A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7F527BE3"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 xml:space="preserve">I. </w:t>
      </w:r>
      <w:r w:rsidRPr="00C854A2">
        <w:rPr>
          <w:rFonts w:ascii="Palatino Linotype" w:eastAsia="Palatino Linotype" w:hAnsi="Palatino Linotype" w:cs="Palatino Linotype"/>
          <w:b/>
          <w:i/>
          <w:color w:val="000000" w:themeColor="text1"/>
        </w:rPr>
        <w:tab/>
        <w:t>Toda la información en posesión de cualquier</w:t>
      </w:r>
      <w:r w:rsidRPr="00C854A2">
        <w:rPr>
          <w:rFonts w:ascii="Palatino Linotype" w:eastAsia="Palatino Linotype" w:hAnsi="Palatino Linotype" w:cs="Palatino Linotype"/>
          <w:i/>
          <w:color w:val="000000" w:themeColor="text1"/>
        </w:rPr>
        <w:t xml:space="preserve"> </w:t>
      </w:r>
      <w:r w:rsidRPr="00C854A2">
        <w:rPr>
          <w:rFonts w:ascii="Palatino Linotype" w:eastAsia="Palatino Linotype" w:hAnsi="Palatino Linotype" w:cs="Palatino Linotype"/>
          <w:b/>
          <w:i/>
          <w:color w:val="000000" w:themeColor="text1"/>
        </w:rPr>
        <w:t>autoridad</w:t>
      </w:r>
      <w:r w:rsidRPr="00C854A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854A2">
        <w:rPr>
          <w:rFonts w:ascii="Palatino Linotype" w:eastAsia="Palatino Linotype" w:hAnsi="Palatino Linotype" w:cs="Palatino Linotype"/>
          <w:b/>
          <w:i/>
          <w:color w:val="000000" w:themeColor="text1"/>
        </w:rPr>
        <w:t>municipal</w:t>
      </w:r>
      <w:r w:rsidRPr="00C854A2">
        <w:rPr>
          <w:rFonts w:ascii="Palatino Linotype" w:eastAsia="Palatino Linotype" w:hAnsi="Palatino Linotype" w:cs="Palatino Linotype"/>
          <w:i/>
          <w:color w:val="000000" w:themeColor="text1"/>
        </w:rPr>
        <w:t xml:space="preserve">, </w:t>
      </w:r>
      <w:r w:rsidRPr="00C854A2">
        <w:rPr>
          <w:rFonts w:ascii="Palatino Linotype" w:eastAsia="Palatino Linotype" w:hAnsi="Palatino Linotype" w:cs="Palatino Linotype"/>
          <w:b/>
          <w:i/>
          <w:color w:val="000000" w:themeColor="text1"/>
        </w:rPr>
        <w:t>es pública</w:t>
      </w:r>
      <w:r w:rsidRPr="00C854A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854A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854A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A67B05F" w14:textId="77777777" w:rsidR="00D21BD9" w:rsidRPr="00C854A2" w:rsidRDefault="00D21BD9" w:rsidP="00795721">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16E5FE90" w14:textId="77777777" w:rsidR="00D21BD9" w:rsidRPr="00C854A2" w:rsidRDefault="003A5AA5" w:rsidP="00795721">
      <w:pPr>
        <w:spacing w:before="240" w:after="24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Constitución Política del Estado Libre y Soberano de México</w:t>
      </w:r>
    </w:p>
    <w:p w14:paraId="106389D2"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“Artículo 5</w:t>
      </w:r>
      <w:r w:rsidRPr="00C854A2">
        <w:rPr>
          <w:rFonts w:ascii="Palatino Linotype" w:eastAsia="Palatino Linotype" w:hAnsi="Palatino Linotype" w:cs="Palatino Linotype"/>
          <w:i/>
          <w:color w:val="000000" w:themeColor="text1"/>
        </w:rPr>
        <w:t xml:space="preserve">.- </w:t>
      </w:r>
    </w:p>
    <w:p w14:paraId="55AAF6E8"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w:t>
      </w:r>
    </w:p>
    <w:p w14:paraId="1ACF1646"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854A2">
        <w:rPr>
          <w:rFonts w:ascii="Palatino Linotype" w:eastAsia="Palatino Linotype" w:hAnsi="Palatino Linotype" w:cs="Palatino Linotype"/>
          <w:i/>
          <w:color w:val="000000" w:themeColor="text1"/>
        </w:rPr>
        <w:t>.</w:t>
      </w:r>
    </w:p>
    <w:p w14:paraId="159635CD"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9AC00E" w14:textId="77777777" w:rsidR="00D21BD9" w:rsidRPr="00C854A2" w:rsidRDefault="003A5AA5" w:rsidP="00795721">
      <w:pPr>
        <w:spacing w:before="240" w:after="24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Este derecho se regirá por los principios y bases siguientes</w:t>
      </w:r>
      <w:r w:rsidRPr="00C854A2">
        <w:rPr>
          <w:rFonts w:ascii="Palatino Linotype" w:eastAsia="Palatino Linotype" w:hAnsi="Palatino Linotype" w:cs="Palatino Linotype"/>
          <w:i/>
          <w:color w:val="000000" w:themeColor="text1"/>
        </w:rPr>
        <w:t>:</w:t>
      </w:r>
    </w:p>
    <w:p w14:paraId="51C6B6F8" w14:textId="35ACB9C6" w:rsidR="00D21BD9" w:rsidRPr="00B70EBE" w:rsidRDefault="003A5AA5" w:rsidP="00B70EBE">
      <w:pPr>
        <w:pStyle w:val="Prrafodelista"/>
        <w:numPr>
          <w:ilvl w:val="0"/>
          <w:numId w:val="11"/>
        </w:numPr>
        <w:spacing w:before="240" w:after="240"/>
        <w:jc w:val="both"/>
        <w:rPr>
          <w:rFonts w:ascii="Palatino Linotype" w:eastAsia="Palatino Linotype" w:hAnsi="Palatino Linotype" w:cs="Palatino Linotype"/>
          <w:i/>
          <w:color w:val="000000" w:themeColor="text1"/>
        </w:rPr>
      </w:pPr>
      <w:r w:rsidRPr="00B70EBE">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B70EBE">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70EBE">
        <w:rPr>
          <w:rFonts w:ascii="Palatino Linotype" w:eastAsia="Palatino Linotype" w:hAnsi="Palatino Linotype" w:cs="Palatino Linotype"/>
          <w:b/>
          <w:i/>
          <w:color w:val="000000" w:themeColor="text1"/>
        </w:rPr>
        <w:t>municipales</w:t>
      </w:r>
      <w:r w:rsidRPr="00B70EBE">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70EBE">
        <w:rPr>
          <w:rFonts w:ascii="Palatino Linotype" w:eastAsia="Palatino Linotype" w:hAnsi="Palatino Linotype" w:cs="Palatino Linotype"/>
          <w:b/>
          <w:i/>
          <w:color w:val="000000" w:themeColor="text1"/>
        </w:rPr>
        <w:t>es pública</w:t>
      </w:r>
      <w:r w:rsidRPr="00B70EBE">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70EBE">
        <w:rPr>
          <w:rFonts w:ascii="Palatino Linotype" w:eastAsia="Palatino Linotype" w:hAnsi="Palatino Linotype" w:cs="Palatino Linotype"/>
          <w:b/>
          <w:i/>
          <w:color w:val="000000" w:themeColor="text1"/>
        </w:rPr>
        <w:t>En la interpretación de este derecho deberá prevalecer el principio de máxima publicidad</w:t>
      </w:r>
      <w:r w:rsidRPr="00B70EBE">
        <w:rPr>
          <w:rFonts w:ascii="Palatino Linotype" w:eastAsia="Palatino Linotype" w:hAnsi="Palatino Linotype" w:cs="Palatino Linotype"/>
          <w:i/>
          <w:color w:val="000000" w:themeColor="text1"/>
        </w:rPr>
        <w:t xml:space="preserve">. </w:t>
      </w:r>
      <w:r w:rsidRPr="00B70EBE">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70EB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A09D13D" w14:textId="77777777" w:rsidR="00B70EBE" w:rsidRPr="00B70EBE" w:rsidRDefault="00B70EBE" w:rsidP="00B70EBE">
      <w:pPr>
        <w:pStyle w:val="Prrafodelista"/>
        <w:spacing w:before="240" w:after="240"/>
        <w:ind w:left="1080"/>
        <w:jc w:val="both"/>
        <w:rPr>
          <w:rFonts w:ascii="Palatino Linotype" w:eastAsia="Palatino Linotype" w:hAnsi="Palatino Linotype" w:cs="Palatino Linotype"/>
          <w:i/>
          <w:color w:val="000000" w:themeColor="text1"/>
        </w:rPr>
      </w:pPr>
    </w:p>
    <w:p w14:paraId="4F6638C9"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854A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854A2">
        <w:rPr>
          <w:rFonts w:ascii="Palatino Linotype" w:eastAsia="Palatino Linotype" w:hAnsi="Palatino Linotype" w:cs="Palatino Linotype"/>
          <w:color w:val="000000" w:themeColor="text1"/>
        </w:rPr>
        <w:t>, contemplando el derecho de las personas con discapacidad y hablantes de lengua indígena.</w:t>
      </w:r>
    </w:p>
    <w:p w14:paraId="1F9D580E"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7247CD2D"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854A2">
        <w:rPr>
          <w:rFonts w:ascii="Palatino Linotype" w:eastAsia="Palatino Linotype" w:hAnsi="Palatino Linotype" w:cs="Palatino Linotype"/>
          <w:i/>
          <w:color w:val="000000" w:themeColor="text1"/>
        </w:rPr>
        <w:t>solicitudes de acceso a la información</w:t>
      </w:r>
      <w:r w:rsidRPr="00C854A2">
        <w:rPr>
          <w:rFonts w:ascii="Palatino Linotype" w:eastAsia="Palatino Linotype" w:hAnsi="Palatino Linotype" w:cs="Palatino Linotype"/>
          <w:color w:val="000000" w:themeColor="text1"/>
        </w:rPr>
        <w:t>.</w:t>
      </w:r>
    </w:p>
    <w:p w14:paraId="47972B1D"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0D5DC37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C854A2">
        <w:rPr>
          <w:rFonts w:ascii="Palatino Linotype" w:eastAsia="Palatino Linotype" w:hAnsi="Palatino Linotype" w:cs="Palatino Linotype"/>
          <w:color w:val="000000" w:themeColor="text1"/>
        </w:rPr>
        <w:t xml:space="preserve">Así entonces, se procede analizar, en primer lugar, si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F88E197" w14:textId="77777777" w:rsidR="00D21BD9" w:rsidRPr="00C854A2" w:rsidRDefault="003A5AA5" w:rsidP="00795721">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C854A2">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14:paraId="11430CC4"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Acotada la </w:t>
      </w:r>
      <w:r w:rsidRPr="00C854A2">
        <w:rPr>
          <w:rFonts w:ascii="Palatino Linotype" w:eastAsia="Palatino Linotype" w:hAnsi="Palatino Linotype" w:cs="Palatino Linotype"/>
          <w:i/>
          <w:color w:val="000000" w:themeColor="text1"/>
        </w:rPr>
        <w:t>Litis</w:t>
      </w:r>
      <w:r w:rsidRPr="00C854A2">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w:t>
      </w:r>
    </w:p>
    <w:p w14:paraId="544D6370"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7ECAE4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En ese sentido, es importante recordar la información que fue solicitada por el </w:t>
      </w:r>
      <w:r w:rsidRPr="00C854A2">
        <w:rPr>
          <w:rFonts w:ascii="Palatino Linotype" w:eastAsia="Palatino Linotype" w:hAnsi="Palatino Linotype" w:cs="Palatino Linotype"/>
          <w:b/>
          <w:color w:val="000000" w:themeColor="text1"/>
        </w:rPr>
        <w:t>RECURRENTE y la respuesta del SUJETO OBLIGADO</w:t>
      </w:r>
      <w:r w:rsidRPr="00C854A2">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C854A2">
        <w:rPr>
          <w:rFonts w:ascii="Palatino Linotype" w:eastAsia="Palatino Linotype" w:hAnsi="Palatino Linotype" w:cs="Palatino Linotype"/>
          <w:b/>
          <w:color w:val="000000" w:themeColor="text1"/>
        </w:rPr>
        <w:t xml:space="preserve">RECURRENTE. </w:t>
      </w:r>
    </w:p>
    <w:p w14:paraId="0DE6DDE5"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410"/>
        <w:gridCol w:w="2409"/>
        <w:gridCol w:w="2127"/>
      </w:tblGrid>
      <w:tr w:rsidR="00795721" w:rsidRPr="00C854A2" w14:paraId="51890B1B" w14:textId="77777777">
        <w:tc>
          <w:tcPr>
            <w:tcW w:w="3403" w:type="dxa"/>
          </w:tcPr>
          <w:p w14:paraId="6CDB5695"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Información solicitada</w:t>
            </w:r>
          </w:p>
        </w:tc>
        <w:tc>
          <w:tcPr>
            <w:tcW w:w="2410" w:type="dxa"/>
          </w:tcPr>
          <w:p w14:paraId="35957B67"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Respuesta inicial</w:t>
            </w:r>
          </w:p>
        </w:tc>
        <w:tc>
          <w:tcPr>
            <w:tcW w:w="2409" w:type="dxa"/>
          </w:tcPr>
          <w:p w14:paraId="42AC0033"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manifestaciones</w:t>
            </w:r>
          </w:p>
        </w:tc>
        <w:tc>
          <w:tcPr>
            <w:tcW w:w="2127" w:type="dxa"/>
          </w:tcPr>
          <w:p w14:paraId="5B907FF0"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Colma </w:t>
            </w:r>
          </w:p>
        </w:tc>
      </w:tr>
      <w:tr w:rsidR="00795721" w:rsidRPr="00C854A2" w14:paraId="5912BCA7" w14:textId="77777777">
        <w:tc>
          <w:tcPr>
            <w:tcW w:w="3403" w:type="dxa"/>
          </w:tcPr>
          <w:p w14:paraId="117BDA63" w14:textId="77777777" w:rsidR="00D21BD9" w:rsidRPr="00C854A2" w:rsidRDefault="003A5AA5" w:rsidP="00795721">
            <w:pPr>
              <w:numPr>
                <w:ilvl w:val="0"/>
                <w:numId w:val="10"/>
              </w:numPr>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Evidencia documental que dé cuenta del proceso que se tiene para generar versiones públicas de la información</w:t>
            </w:r>
          </w:p>
          <w:p w14:paraId="5775B7B1" w14:textId="77777777" w:rsidR="00D21BD9" w:rsidRPr="00C854A2" w:rsidRDefault="00D21BD9" w:rsidP="00795721">
            <w:pPr>
              <w:jc w:val="both"/>
              <w:rPr>
                <w:rFonts w:ascii="Palatino Linotype" w:eastAsia="Palatino Linotype" w:hAnsi="Palatino Linotype" w:cs="Palatino Linotype"/>
                <w:i/>
                <w:color w:val="000000" w:themeColor="text1"/>
              </w:rPr>
            </w:pPr>
          </w:p>
        </w:tc>
        <w:tc>
          <w:tcPr>
            <w:tcW w:w="2410" w:type="dxa"/>
          </w:tcPr>
          <w:p w14:paraId="5A14F63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El Titular de la Unidad de Transparencia, le indica al </w:t>
            </w:r>
            <w:r w:rsidRPr="00C854A2">
              <w:rPr>
                <w:rFonts w:ascii="Palatino Linotype" w:eastAsia="Palatino Linotype" w:hAnsi="Palatino Linotype" w:cs="Palatino Linotype"/>
                <w:b/>
                <w:i/>
                <w:color w:val="000000" w:themeColor="text1"/>
              </w:rPr>
              <w:t xml:space="preserve">RECURRENTE </w:t>
            </w:r>
            <w:r w:rsidRPr="00C854A2">
              <w:rPr>
                <w:rFonts w:ascii="Palatino Linotype" w:eastAsia="Palatino Linotype" w:hAnsi="Palatino Linotype" w:cs="Palatino Linotype"/>
                <w:i/>
                <w:color w:val="000000" w:themeColor="text1"/>
              </w:rPr>
              <w:t xml:space="preserve">el procedimiento que se sigue para poder emitir las versiones públicas de la información solicitada. </w:t>
            </w:r>
          </w:p>
        </w:tc>
        <w:tc>
          <w:tcPr>
            <w:tcW w:w="2409" w:type="dxa"/>
          </w:tcPr>
          <w:p w14:paraId="7135771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Se ratifica la respuesta inicial </w:t>
            </w:r>
          </w:p>
        </w:tc>
        <w:tc>
          <w:tcPr>
            <w:tcW w:w="2127" w:type="dxa"/>
          </w:tcPr>
          <w:p w14:paraId="2B2582AC"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Si colma, toda vez que fue indicado el procedimiento que sigue el Ayuntamiento de Toluca para generas las versiones públicas de la información solicitada</w:t>
            </w:r>
          </w:p>
        </w:tc>
      </w:tr>
      <w:tr w:rsidR="00795721" w:rsidRPr="00C854A2" w14:paraId="00C4EAF2" w14:textId="77777777">
        <w:tc>
          <w:tcPr>
            <w:tcW w:w="3403" w:type="dxa"/>
          </w:tcPr>
          <w:p w14:paraId="3EDC270A" w14:textId="77777777" w:rsidR="00D21BD9" w:rsidRPr="00C854A2" w:rsidRDefault="003A5AA5" w:rsidP="00795721">
            <w:pPr>
              <w:numPr>
                <w:ilvl w:val="0"/>
                <w:numId w:val="1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 Nombre y escolaridad de los servidores públicos que participan en el proceso para generar la versiones públicas de la información por área administrativa</w:t>
            </w:r>
          </w:p>
          <w:p w14:paraId="1ED27257" w14:textId="77777777" w:rsidR="00D21BD9" w:rsidRPr="00C854A2" w:rsidRDefault="00D21BD9" w:rsidP="00795721">
            <w:pPr>
              <w:jc w:val="both"/>
              <w:rPr>
                <w:rFonts w:ascii="Palatino Linotype" w:eastAsia="Palatino Linotype" w:hAnsi="Palatino Linotype" w:cs="Palatino Linotype"/>
                <w:i/>
                <w:color w:val="000000" w:themeColor="text1"/>
              </w:rPr>
            </w:pPr>
          </w:p>
          <w:p w14:paraId="0A7946EE" w14:textId="77777777" w:rsidR="00D21BD9" w:rsidRPr="00C854A2" w:rsidRDefault="00D21BD9" w:rsidP="00795721">
            <w:pPr>
              <w:jc w:val="both"/>
              <w:rPr>
                <w:rFonts w:ascii="Palatino Linotype" w:eastAsia="Palatino Linotype" w:hAnsi="Palatino Linotype" w:cs="Palatino Linotype"/>
                <w:i/>
                <w:color w:val="000000" w:themeColor="text1"/>
              </w:rPr>
            </w:pPr>
          </w:p>
        </w:tc>
        <w:tc>
          <w:tcPr>
            <w:tcW w:w="2410" w:type="dxa"/>
          </w:tcPr>
          <w:p w14:paraId="69A2CB56"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La Directora General de Administración, entrega los nombres y escolaridad de las personas que participan en el proceso de la generación de las versiones públicas. </w:t>
            </w:r>
          </w:p>
        </w:tc>
        <w:tc>
          <w:tcPr>
            <w:tcW w:w="2409" w:type="dxa"/>
          </w:tcPr>
          <w:p w14:paraId="255F88E5"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 xml:space="preserve"> </w:t>
            </w:r>
            <w:r w:rsidRPr="00C854A2">
              <w:rPr>
                <w:rFonts w:ascii="Palatino Linotype" w:eastAsia="Palatino Linotype" w:hAnsi="Palatino Linotype" w:cs="Palatino Linotype"/>
                <w:i/>
                <w:color w:val="000000" w:themeColor="text1"/>
              </w:rPr>
              <w:t>ratifica respuesta inicial</w:t>
            </w:r>
          </w:p>
        </w:tc>
        <w:tc>
          <w:tcPr>
            <w:tcW w:w="2127" w:type="dxa"/>
          </w:tcPr>
          <w:p w14:paraId="5D138D2F"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Colma parcialmente</w:t>
            </w:r>
          </w:p>
          <w:p w14:paraId="521C35AA"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Solo se remite los nombres y escolaridad de los servidores públicos que forman parte del proceso de la generación se versiones públicas, sin embargo no se </w:t>
            </w:r>
            <w:r w:rsidRPr="00C854A2">
              <w:rPr>
                <w:rFonts w:ascii="Palatino Linotype" w:eastAsia="Palatino Linotype" w:hAnsi="Palatino Linotype" w:cs="Palatino Linotype"/>
                <w:i/>
                <w:color w:val="000000" w:themeColor="text1"/>
              </w:rPr>
              <w:lastRenderedPageBreak/>
              <w:t xml:space="preserve">informa a que área administrativa pertenecen. </w:t>
            </w:r>
          </w:p>
          <w:p w14:paraId="1F43A2B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También se debe de mencionar que no son todos los servidores públicos que intervienen en el proceso, toda vez que cada área debe de contar con servidor público habilitado que es quien emite la propuesta de las versiones públicas. </w:t>
            </w:r>
          </w:p>
        </w:tc>
      </w:tr>
    </w:tbl>
    <w:p w14:paraId="1D75F173" w14:textId="77777777" w:rsidR="00D21BD9" w:rsidRDefault="00D21BD9"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4E82ADCD" w14:textId="77777777" w:rsidR="00B70EBE" w:rsidRPr="00C854A2" w:rsidRDefault="00B70EBE"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50BC90B5"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De lo anterior, se tiene que el derecho de acceso a la información del </w:t>
      </w:r>
      <w:r w:rsidRPr="00C854A2">
        <w:rPr>
          <w:rFonts w:ascii="Palatino Linotype" w:eastAsia="Palatino Linotype" w:hAnsi="Palatino Linotype" w:cs="Palatino Linotype"/>
          <w:b/>
          <w:color w:val="000000" w:themeColor="text1"/>
        </w:rPr>
        <w:t xml:space="preserve">RECURRENTE </w:t>
      </w:r>
      <w:r w:rsidRPr="00C854A2">
        <w:rPr>
          <w:rFonts w:ascii="Palatino Linotype" w:eastAsia="Palatino Linotype" w:hAnsi="Palatino Linotype" w:cs="Palatino Linotype"/>
          <w:color w:val="000000" w:themeColor="text1"/>
        </w:rPr>
        <w:t xml:space="preserve">fue colmado parcialmente, situación por la cual se analiza lo siguiente. </w:t>
      </w:r>
    </w:p>
    <w:p w14:paraId="6D08637A"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75DD413E" w14:textId="77777777" w:rsidR="00D21BD9" w:rsidRPr="00C854A2" w:rsidRDefault="003A5AA5" w:rsidP="00795721">
      <w:pPr>
        <w:numPr>
          <w:ilvl w:val="0"/>
          <w:numId w:val="1"/>
        </w:numPr>
        <w:pBdr>
          <w:top w:val="nil"/>
          <w:left w:val="nil"/>
          <w:bottom w:val="nil"/>
          <w:right w:val="nil"/>
          <w:between w:val="nil"/>
        </w:pBdr>
        <w:tabs>
          <w:tab w:val="left" w:pos="1134"/>
        </w:tabs>
        <w:spacing w:line="360" w:lineRule="auto"/>
        <w:ind w:left="0" w:firstLine="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color w:val="000000" w:themeColor="text1"/>
        </w:rPr>
        <w:t xml:space="preserve">En primer punto se debe de analizar si las solicitudes de información fueron turnadas a las áreas habilitadas, situación por la cual el Bando Municipal del Ayuntamiento de Toluca, en su artículo 90 regula que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cuenta con la siguiente estructura orgánica.</w:t>
      </w:r>
      <w:r w:rsidRPr="00C854A2">
        <w:rPr>
          <w:rFonts w:ascii="Palatino Linotype" w:eastAsia="Palatino Linotype" w:hAnsi="Palatino Linotype" w:cs="Palatino Linotype"/>
          <w:i/>
          <w:color w:val="000000" w:themeColor="text1"/>
        </w:rPr>
        <w:t xml:space="preserve"> </w:t>
      </w:r>
    </w:p>
    <w:p w14:paraId="441CE687" w14:textId="77777777" w:rsidR="00D21BD9" w:rsidRPr="00C854A2" w:rsidRDefault="00D21BD9" w:rsidP="00795721">
      <w:pPr>
        <w:pBdr>
          <w:top w:val="nil"/>
          <w:left w:val="nil"/>
          <w:bottom w:val="nil"/>
          <w:right w:val="nil"/>
          <w:between w:val="nil"/>
        </w:pBdr>
        <w:tabs>
          <w:tab w:val="left" w:pos="1134"/>
        </w:tabs>
        <w:rPr>
          <w:rFonts w:ascii="Palatino Linotype" w:eastAsia="Palatino Linotype" w:hAnsi="Palatino Linotype" w:cs="Palatino Linotype"/>
          <w:b/>
          <w:i/>
          <w:color w:val="000000" w:themeColor="text1"/>
        </w:rPr>
      </w:pPr>
    </w:p>
    <w:p w14:paraId="23C49E63"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Artículo 90.</w:t>
      </w:r>
      <w:r w:rsidRPr="00C854A2">
        <w:rPr>
          <w:rFonts w:ascii="Palatino Linotype" w:eastAsia="Palatino Linotype" w:hAnsi="Palatino Linotype" w:cs="Palatino Linotype"/>
          <w:i/>
          <w:color w:val="000000" w:themeColor="text1"/>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48FD1188"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I. DEPENDENCIAS: </w:t>
      </w:r>
    </w:p>
    <w:p w14:paraId="2F9678E1"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1. Secretaría del Ayuntamiento; </w:t>
      </w:r>
    </w:p>
    <w:p w14:paraId="3AA82DD9"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lastRenderedPageBreak/>
        <w:t xml:space="preserve">2. Tesorería Municipal; </w:t>
      </w:r>
    </w:p>
    <w:p w14:paraId="60F3BD10"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3.Órgano Interno de Control; </w:t>
      </w:r>
    </w:p>
    <w:p w14:paraId="01A909D9"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4. Dirección General de Gobierno; </w:t>
      </w:r>
    </w:p>
    <w:p w14:paraId="4CEB870C"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5. Dirección General de Seguridad y Protección; </w:t>
      </w:r>
    </w:p>
    <w:p w14:paraId="02A8C090"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6. Dirección General de Administración; </w:t>
      </w:r>
    </w:p>
    <w:p w14:paraId="1EF01427"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7. Dirección General de Medio Ambiente; </w:t>
      </w:r>
    </w:p>
    <w:p w14:paraId="7B41ECB7"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8. Dirección General de Servicios Públicos; </w:t>
      </w:r>
    </w:p>
    <w:p w14:paraId="2B232370"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9. Dirección General de Innovación, Planeación y Gestión Urbana; 10.Dirección General de Obras Públicas; </w:t>
      </w:r>
    </w:p>
    <w:p w14:paraId="7E135C5F"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11. Dirección General de Desarrollo Económico; </w:t>
      </w:r>
    </w:p>
    <w:p w14:paraId="47CB9CCD"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12. Dirección General de Bienestar; y </w:t>
      </w:r>
    </w:p>
    <w:p w14:paraId="694B3AB7" w14:textId="77777777" w:rsidR="00D21BD9" w:rsidRPr="00C854A2" w:rsidRDefault="003A5AA5" w:rsidP="0079572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13. Dirección General de Educación, Cultura y Turismo</w:t>
      </w:r>
    </w:p>
    <w:p w14:paraId="06185AF2" w14:textId="77777777" w:rsidR="00D21BD9"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0652810B" w14:textId="77777777" w:rsidR="00B70EBE" w:rsidRPr="00C854A2" w:rsidRDefault="00B70EBE" w:rsidP="00795721">
      <w:pPr>
        <w:pBdr>
          <w:top w:val="nil"/>
          <w:left w:val="nil"/>
          <w:bottom w:val="nil"/>
          <w:right w:val="nil"/>
          <w:between w:val="nil"/>
        </w:pBdr>
        <w:rPr>
          <w:rFonts w:ascii="Palatino Linotype" w:eastAsia="Palatino Linotype" w:hAnsi="Palatino Linotype" w:cs="Palatino Linotype"/>
          <w:color w:val="000000" w:themeColor="text1"/>
        </w:rPr>
      </w:pPr>
    </w:p>
    <w:p w14:paraId="6F65AEEF" w14:textId="77777777" w:rsidR="00D21BD9" w:rsidRPr="00B70EBE"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 En esa línea, se tiene que el Ayuntamiento de Toluca dentro de su estructura orgánica cuenta con la Dirección General de Administración y con la Secretaría del Ayuntamiento, quien dentro de su estructura organiza cuenta con la Unidad de Transparencia, tal y como se muestra en la siguiente captura de pantalla. </w:t>
      </w:r>
    </w:p>
    <w:p w14:paraId="262D483B" w14:textId="77777777" w:rsidR="00B70EBE" w:rsidRPr="00C854A2" w:rsidRDefault="00B70EBE" w:rsidP="00B70EB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AF4E96E" w14:textId="77777777" w:rsidR="00D21BD9" w:rsidRPr="00C854A2" w:rsidRDefault="003A5AA5" w:rsidP="00795721">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noProof/>
          <w:color w:val="000000" w:themeColor="text1"/>
        </w:rPr>
        <w:drawing>
          <wp:inline distT="0" distB="0" distL="0" distR="0" wp14:anchorId="682687C0" wp14:editId="2932C15E">
            <wp:extent cx="3842037" cy="2979122"/>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42037" cy="2979122"/>
                    </a:xfrm>
                    <a:prstGeom prst="rect">
                      <a:avLst/>
                    </a:prstGeom>
                    <a:ln/>
                  </pic:spPr>
                </pic:pic>
              </a:graphicData>
            </a:graphic>
          </wp:inline>
        </w:drawing>
      </w:r>
    </w:p>
    <w:p w14:paraId="10ABFC4D"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 xml:space="preserve">En esa línea, se debe de analizar que la Unidad de Transparencia de acuerdo con el Manual de Organización de la Secretaría del Ayuntamiento, tiene las siguientes funciones. </w:t>
      </w:r>
    </w:p>
    <w:p w14:paraId="227916A5"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Objetivo </w:t>
      </w:r>
    </w:p>
    <w:p w14:paraId="1A668DA9"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14:paraId="6B555E70"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Funciones: </w:t>
      </w:r>
    </w:p>
    <w:p w14:paraId="4514EAEB"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14:paraId="4E851981"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14:paraId="6330456D"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14:paraId="4DE43F16"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14:paraId="48551CB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14:paraId="043A62C9"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14:paraId="4EEC5A23" w14:textId="77777777" w:rsidR="00D21BD9" w:rsidRPr="00C854A2" w:rsidRDefault="003A5AA5" w:rsidP="00795721">
      <w:pPr>
        <w:jc w:val="both"/>
        <w:rPr>
          <w:rFonts w:ascii="Palatino Linotype" w:hAnsi="Palatino Linotype"/>
          <w:b/>
          <w:i/>
          <w:color w:val="000000" w:themeColor="text1"/>
        </w:rPr>
      </w:pPr>
      <w:r w:rsidRPr="00C854A2">
        <w:rPr>
          <w:rFonts w:ascii="Palatino Linotype" w:eastAsia="Palatino Linotype" w:hAnsi="Palatino Linotype" w:cs="Palatino Linotype"/>
          <w:b/>
          <w:i/>
          <w:color w:val="000000" w:themeColor="text1"/>
        </w:rPr>
        <w:t xml:space="preserve">7. Participar, coadyuvar y atender las obligaciones del Comité de Transparencia del Sujeto Obligado para cumplir con las disposiciones jurídicas administrativas aplicables en la materia de Transparencia y Acceso a la Información Pública del Estado de México y </w:t>
      </w:r>
      <w:r w:rsidRPr="00C854A2">
        <w:rPr>
          <w:rFonts w:ascii="Palatino Linotype" w:eastAsia="Palatino Linotype" w:hAnsi="Palatino Linotype" w:cs="Palatino Linotype"/>
          <w:b/>
          <w:i/>
          <w:color w:val="000000" w:themeColor="text1"/>
        </w:rPr>
        <w:lastRenderedPageBreak/>
        <w:t>Protección de Datos Personales en posesión de los Sujetos Obligados del Estado de México y Municipios;</w:t>
      </w:r>
      <w:r w:rsidRPr="00C854A2">
        <w:rPr>
          <w:rFonts w:ascii="Palatino Linotype" w:hAnsi="Palatino Linotype"/>
          <w:b/>
          <w:i/>
          <w:color w:val="000000" w:themeColor="text1"/>
        </w:rPr>
        <w:t xml:space="preserve"> </w:t>
      </w:r>
    </w:p>
    <w:p w14:paraId="5C4AD57E"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14:paraId="3DED286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14:paraId="4E32D067"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14:paraId="0E71DDFB"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14:paraId="415DA280"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14:paraId="402FEACE"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14:paraId="094FC6AB"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14. Auxiliar a las y los particulares en la elaboración de solicitudes de acceso a la información y, en su caso, orientarlos sobre los Sujetos Obligados competentes conforme a la normatividad aplicable; </w:t>
      </w:r>
    </w:p>
    <w:p w14:paraId="54853BD4"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14:paraId="16550637"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14:paraId="56DC296C"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14:paraId="572DEBF9"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14:paraId="17C2A433"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14:paraId="2121EBDB" w14:textId="77777777" w:rsidR="00D21BD9" w:rsidRPr="00C854A2" w:rsidRDefault="003A5AA5" w:rsidP="00795721">
      <w:pPr>
        <w:jc w:val="both"/>
        <w:rPr>
          <w:rFonts w:ascii="Palatino Linotype" w:hAnsi="Palatino Linotype"/>
          <w:i/>
          <w:color w:val="000000" w:themeColor="text1"/>
        </w:rPr>
      </w:pPr>
      <w:r w:rsidRPr="00C854A2">
        <w:rPr>
          <w:rFonts w:ascii="Palatino Linotype" w:eastAsia="Palatino Linotype" w:hAnsi="Palatino Linotype" w:cs="Palatino Linotype"/>
          <w:i/>
          <w:color w:val="000000" w:themeColor="text1"/>
        </w:rPr>
        <w:lastRenderedPageBreak/>
        <w:t>20. Fomentar y coordinar políticas públicas para implementar la transparencia y accesibilidad al interior del Sujeto Obligado;</w:t>
      </w:r>
      <w:r w:rsidRPr="00C854A2">
        <w:rPr>
          <w:rFonts w:ascii="Palatino Linotype" w:hAnsi="Palatino Linotype"/>
          <w:i/>
          <w:color w:val="000000" w:themeColor="text1"/>
        </w:rPr>
        <w:t xml:space="preserve"> </w:t>
      </w:r>
    </w:p>
    <w:p w14:paraId="2D61F44C"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14:paraId="21E5C2E1"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14:paraId="0671FF38"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14:paraId="5E58B3C6"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14:paraId="0BF5A81F"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14:paraId="6A3F6408"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14:paraId="1CED7EA5"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14:paraId="5E203D75"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28. Realizar todas aquellas actividades que sean inherentes y aplicables al área de su competencia</w:t>
      </w:r>
    </w:p>
    <w:p w14:paraId="15E29037"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2FC3583C"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w:t>
      </w:r>
      <w:r w:rsidRPr="00C854A2">
        <w:rPr>
          <w:rFonts w:ascii="Palatino Linotype" w:eastAsia="Palatino Linotype" w:hAnsi="Palatino Linotype" w:cs="Palatino Linotype"/>
          <w:b/>
          <w:color w:val="000000" w:themeColor="text1"/>
        </w:rPr>
        <w:t>Comité de Transparencia del Ayuntamiento de Toluca en las actividades para resolver y determinar la información que deberá clasificarse</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 xml:space="preserve">así como para atender y </w:t>
      </w:r>
      <w:r w:rsidRPr="00C854A2">
        <w:rPr>
          <w:rFonts w:ascii="Palatino Linotype" w:eastAsia="Palatino Linotype" w:hAnsi="Palatino Linotype" w:cs="Palatino Linotype"/>
          <w:b/>
          <w:color w:val="000000" w:themeColor="text1"/>
        </w:rPr>
        <w:lastRenderedPageBreak/>
        <w:t>resolver los requerimientos de las y los Servidores Públicos Habilitados</w:t>
      </w:r>
      <w:r w:rsidRPr="00C854A2">
        <w:rPr>
          <w:rFonts w:ascii="Palatino Linotype" w:eastAsia="Palatino Linotype" w:hAnsi="Palatino Linotype" w:cs="Palatino Linotype"/>
          <w:color w:val="000000" w:themeColor="text1"/>
        </w:rPr>
        <w:t xml:space="preserve"> y del Instituto de Transparencia, Acceso a la Información Pública y Protección de Datos Personales del Estado de México y Municipios. </w:t>
      </w:r>
    </w:p>
    <w:p w14:paraId="741CCFDC"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05F1180"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Seguidamente, la Dirección General de Administración, de acuerdo con su propio Manual de Organización  regula que dentro se organización se encuentra la Dirección de Recursos Humanos, quien tiene las siguientes funciones. </w:t>
      </w:r>
    </w:p>
    <w:p w14:paraId="6E357243"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206012000 Dirección de Recursos Humanos </w:t>
      </w:r>
    </w:p>
    <w:p w14:paraId="136D57C6"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Objetivo: </w:t>
      </w:r>
    </w:p>
    <w:p w14:paraId="64CCFBE7"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Planear, implementar, organizar, dirigir y controlar, conforme a las normas aplicables, los sistemas, procesos, procedimientos y mecanismos para la administración y desarrollo de los recursos humanos; regular las condiciones de trabajo que debe cumplir el Ayuntamiento respecto a las obligaciones en materia laboral, fiscal y de seguridad social que se generan en una relación laboral, así como realizar los trámites correspondientes de sueldos y salarios del personal que permita el adecuado funcionamiento de las dependencias de la administración pública municipal de Toluca. </w:t>
      </w:r>
    </w:p>
    <w:p w14:paraId="26E8B6DE"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Funciones: </w:t>
      </w:r>
    </w:p>
    <w:p w14:paraId="48BC3658"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1. Coordinar, dirigir y vigilar el cumplimiento de los procedimientos para el reclutamiento, selección, y contratación de personal de nuevo ingreso, reingreso, plazas de nueva creación, así como la inducción y desarrollo del personal; </w:t>
      </w:r>
    </w:p>
    <w:p w14:paraId="777DA3AF"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 Asegurar que no se condicione la contratación del personal mediante la solicitud de pruebas de no gravidez o VIH, con la finalidad de evitar actos de discriminación; </w:t>
      </w:r>
    </w:p>
    <w:p w14:paraId="29FD68FC"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i/>
          <w:color w:val="000000" w:themeColor="text1"/>
        </w:rPr>
        <w:t xml:space="preserve">3. Recibir, validar y resguardar la documentación que conforme a los </w:t>
      </w:r>
      <w:r w:rsidRPr="00C854A2">
        <w:rPr>
          <w:rFonts w:ascii="Palatino Linotype" w:eastAsia="Palatino Linotype" w:hAnsi="Palatino Linotype" w:cs="Palatino Linotype"/>
          <w:b/>
          <w:i/>
          <w:color w:val="000000" w:themeColor="text1"/>
        </w:rPr>
        <w:t xml:space="preserve">requisitos establecidos por la normatividad deben cumplir las y los servidores públicos contratados, así mismo integrar su expediente personal y laboral, el cual se concentrará en los archivos de la Dirección de Recursos Humanos; </w:t>
      </w:r>
    </w:p>
    <w:p w14:paraId="79B1617D"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4. Autorizar y expedir las constancias laborales y de ingresos que sean solicitadas por el personal; </w:t>
      </w:r>
    </w:p>
    <w:p w14:paraId="24F5DF5D"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5. Regular las relaciones laborales de las y los servidores públicos y el Ayuntamiento, verificando que se cumpla con lo establecido por las leyes federales, estatales y la reglamentación municipal en la materia; </w:t>
      </w:r>
    </w:p>
    <w:p w14:paraId="0786BC72"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6. Supervisar y validar la integración y actualización del Catálogo General de Puestos de las y los servidores públicos del Ayuntamiento de Toluca y el tabulador de sueldos y salarios de la administración pública municipal; </w:t>
      </w:r>
    </w:p>
    <w:p w14:paraId="56F803BB"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lastRenderedPageBreak/>
        <w:t xml:space="preserve">7. Controlar y aplicar las sanciones a las y los servidores públicos que conforme a derecho procedan, derivados de la falta u omisión en las obligaciones que deben cumplir de acuerdo a lo establecido en la normatividad en la materia; </w:t>
      </w:r>
    </w:p>
    <w:p w14:paraId="03B3FE1F"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8. Supervisar y validar los movimientos administrativos, altas, reingresos, bajas, licencias, cambios de categoría y adscripción, permisos, registro de incidencias del personal, entre otros, que sean remitidos en tiempo y forma; </w:t>
      </w:r>
    </w:p>
    <w:p w14:paraId="2B288EEE" w14:textId="77777777" w:rsidR="00D21BD9" w:rsidRPr="00C854A2" w:rsidRDefault="003A5AA5" w:rsidP="00795721">
      <w:pPr>
        <w:pBdr>
          <w:top w:val="nil"/>
          <w:left w:val="nil"/>
          <w:bottom w:val="nil"/>
          <w:right w:val="nil"/>
          <w:between w:val="nil"/>
        </w:pBdr>
        <w:jc w:val="both"/>
        <w:rPr>
          <w:rFonts w:ascii="Palatino Linotype" w:hAnsi="Palatino Linotype"/>
          <w:i/>
          <w:color w:val="000000" w:themeColor="text1"/>
        </w:rPr>
      </w:pPr>
      <w:r w:rsidRPr="00C854A2">
        <w:rPr>
          <w:rFonts w:ascii="Palatino Linotype" w:eastAsia="Palatino Linotype" w:hAnsi="Palatino Linotype" w:cs="Palatino Linotype"/>
          <w:i/>
          <w:color w:val="000000" w:themeColor="text1"/>
        </w:rPr>
        <w:t>9. Realizar las supervisiones de asistencia y permanencia de las y los servidores públicos de las distintas unidades administrativas, para que en caso de presentarse alguna irregularidad se apliquen las sanciones y acciones que procedan con base en la normatividad aplicable;</w:t>
      </w:r>
      <w:r w:rsidRPr="00C854A2">
        <w:rPr>
          <w:rFonts w:ascii="Palatino Linotype" w:hAnsi="Palatino Linotype"/>
          <w:i/>
          <w:color w:val="000000" w:themeColor="text1"/>
        </w:rPr>
        <w:t xml:space="preserve"> </w:t>
      </w:r>
    </w:p>
    <w:p w14:paraId="4E00059F"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10. Analizar, supervisar y controlar que los movimientos del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 11. Validar el Formato Único de Personal (FUP) para documentar nominalmente los movimientos de alta, reingreso, cambios, para su debido proceso; </w:t>
      </w:r>
    </w:p>
    <w:p w14:paraId="71E47156"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12. Supervisar que las remuneraciones asignadas al personal del Ayuntamiento se entreguen oportunamente, acorde a su modalidad de pago y régimen de contratación, apegándose a la normatividad aplicable y al presupuesto autorizado; </w:t>
      </w:r>
    </w:p>
    <w:p w14:paraId="63DCE282"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13. Validar la información procesada en la base de datos de nómina, correspondiente a cada pago calendarizado de forma quincenal y extraordinario, para el debido control del presupuesto asignado; </w:t>
      </w:r>
    </w:p>
    <w:p w14:paraId="2BEA6F38"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14. Supervisar que se lleve a cabo la conciliación quincenal de la nómina con el Departamento de Control de Pagos de Servicios Personales de la Tesorería Municipal; </w:t>
      </w:r>
    </w:p>
    <w:p w14:paraId="5BB97096"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15. Asegurar el cumplimiento de las disposiciones jurídicas en materia de trabajo, protección civil y seguridad e higiene a efecto de que las actividades de la administración pública municipal se lleven a cabo en un marco de legalidad y seguridad; </w:t>
      </w:r>
    </w:p>
    <w:p w14:paraId="74212200"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16. Proponer, analizar, gestionar y supervisar el cumplimiento de los convenios celebrados con las agrupaciones sindicales y/o las empresas; garantizando en todo momento que los mismos representen un beneficio para el personal del Ayuntamiento; </w:t>
      </w:r>
    </w:p>
    <w:p w14:paraId="36224F57"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17. Coordinar, promover y evaluar con la Consejería Jurídica las propuestas de reforma a las condiciones generales de trabajo, en beneficio del recurso humano, lo que redituará en una mejor administración pública municipal; </w:t>
      </w:r>
    </w:p>
    <w:p w14:paraId="5D4A8177"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18. Establecer los lineamientos para la detección de necesidades de capacitación e implementar el programa anual que permita mejorar las habilidades y conocimientos de las y los servidores públicos, en beneficio de éstos y de la administración pública municipal; </w:t>
      </w:r>
    </w:p>
    <w:p w14:paraId="0E55894D"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lastRenderedPageBreak/>
        <w:t xml:space="preserve">19. Supervisar el cumplimiento de los lineamientos y procedimientos para el funcionamiento y uso de la sala de lactancia de la administración pública municipal; </w:t>
      </w:r>
    </w:p>
    <w:p w14:paraId="02810500"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20. Supervisar el adecuado funcionamiento del consultorio médico de la administración pública municipal, a fin de ofrecer servicios de atención a la salud de las y los servidores públicos; así como promover pláticas de bienestar y salud para prevención de enfermedades; y </w:t>
      </w:r>
    </w:p>
    <w:p w14:paraId="2AA9830E"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21. Realizar todas aquellas actividades que sean inherentes y aplicables al área de su competencia.</w:t>
      </w:r>
    </w:p>
    <w:p w14:paraId="44157074" w14:textId="77777777" w:rsidR="00D21BD9"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3238D2FB" w14:textId="77777777" w:rsidR="00B70EBE" w:rsidRPr="00C854A2" w:rsidRDefault="00B70EBE" w:rsidP="00795721">
      <w:pPr>
        <w:pBdr>
          <w:top w:val="nil"/>
          <w:left w:val="nil"/>
          <w:bottom w:val="nil"/>
          <w:right w:val="nil"/>
          <w:between w:val="nil"/>
        </w:pBdr>
        <w:rPr>
          <w:rFonts w:ascii="Palatino Linotype" w:eastAsia="Palatino Linotype" w:hAnsi="Palatino Linotype" w:cs="Palatino Linotype"/>
          <w:color w:val="000000" w:themeColor="text1"/>
        </w:rPr>
      </w:pPr>
    </w:p>
    <w:p w14:paraId="0587DDBF"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De lo analizado en párrafos anteriores se determina que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remitió la solicitud de información a las áreas habilitadas del Ayuntamiento de Toluca, toda vez que el Titular de la Unidad de Transparencia es quien sabe cuál el procedimiento que se tiene que seguir para emitir las versiones públicas de la información solicitada, así como la Dirección General de Administración el grado de escolaridad que tienen los servidores públicos, toda vez que es el área que integra los expedientes laborales. </w:t>
      </w:r>
    </w:p>
    <w:p w14:paraId="4852A66D"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5C78CB9" w14:textId="77777777" w:rsidR="00D21BD9" w:rsidRPr="00C854A2" w:rsidRDefault="003A5AA5" w:rsidP="00795721">
      <w:pPr>
        <w:numPr>
          <w:ilvl w:val="0"/>
          <w:numId w:val="1"/>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Ahora bien, por cuanto hace al punto uno de la solicitud de información consistente en “</w:t>
      </w:r>
      <w:r w:rsidRPr="00C854A2">
        <w:rPr>
          <w:rFonts w:ascii="Palatino Linotype" w:eastAsia="Palatino Linotype" w:hAnsi="Palatino Linotype" w:cs="Palatino Linotype"/>
          <w:i/>
          <w:color w:val="000000" w:themeColor="text1"/>
        </w:rPr>
        <w:t xml:space="preserve">Evidencia documental que dé cuenta del proceso que se tiene para generar versiones públicas de la información”, </w:t>
      </w:r>
      <w:r w:rsidRPr="00C854A2">
        <w:rPr>
          <w:rFonts w:ascii="Palatino Linotype" w:eastAsia="Palatino Linotype" w:hAnsi="Palatino Linotype" w:cs="Palatino Linotype"/>
          <w:color w:val="000000" w:themeColor="text1"/>
        </w:rPr>
        <w:t xml:space="preserve">se tiene que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por medio de la Unidad de Transparencia como área habilitada informo lo siguiente. </w:t>
      </w:r>
    </w:p>
    <w:p w14:paraId="736E68F9"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i/>
          <w:color w:val="000000" w:themeColor="text1"/>
        </w:rPr>
      </w:pPr>
    </w:p>
    <w:p w14:paraId="4902AEF7" w14:textId="77777777" w:rsidR="00B70EBE" w:rsidRDefault="00B70EBE" w:rsidP="00795721">
      <w:pPr>
        <w:pBdr>
          <w:top w:val="nil"/>
          <w:left w:val="nil"/>
          <w:bottom w:val="nil"/>
          <w:right w:val="nil"/>
          <w:between w:val="nil"/>
        </w:pBdr>
        <w:tabs>
          <w:tab w:val="left" w:pos="0"/>
        </w:tabs>
        <w:jc w:val="center"/>
        <w:rPr>
          <w:rFonts w:ascii="Palatino Linotype" w:eastAsia="Palatino Linotype" w:hAnsi="Palatino Linotype" w:cs="Palatino Linotype"/>
          <w:i/>
          <w:color w:val="000000" w:themeColor="text1"/>
        </w:rPr>
      </w:pPr>
    </w:p>
    <w:p w14:paraId="6DBE1B81" w14:textId="77777777" w:rsidR="00D21BD9" w:rsidRPr="00C854A2" w:rsidRDefault="003A5AA5" w:rsidP="00795721">
      <w:pPr>
        <w:pBdr>
          <w:top w:val="nil"/>
          <w:left w:val="nil"/>
          <w:bottom w:val="nil"/>
          <w:right w:val="nil"/>
          <w:between w:val="nil"/>
        </w:pBdr>
        <w:tabs>
          <w:tab w:val="left" w:pos="0"/>
        </w:tabs>
        <w:jc w:val="center"/>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noProof/>
          <w:color w:val="000000" w:themeColor="text1"/>
        </w:rPr>
        <w:drawing>
          <wp:inline distT="0" distB="0" distL="0" distR="0" wp14:anchorId="1B310D37" wp14:editId="43D4B732">
            <wp:extent cx="3431877" cy="212366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31877" cy="2123664"/>
                    </a:xfrm>
                    <a:prstGeom prst="rect">
                      <a:avLst/>
                    </a:prstGeom>
                    <a:ln/>
                  </pic:spPr>
                </pic:pic>
              </a:graphicData>
            </a:graphic>
          </wp:inline>
        </w:drawing>
      </w:r>
    </w:p>
    <w:p w14:paraId="3132183A"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lastRenderedPageBreak/>
        <w:t xml:space="preserve">De la respuesta proporcionada, se tiene que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colmo el derecho de acceso a la información del </w:t>
      </w:r>
      <w:r w:rsidRPr="00C854A2">
        <w:rPr>
          <w:rFonts w:ascii="Palatino Linotype" w:eastAsia="Palatino Linotype" w:hAnsi="Palatino Linotype" w:cs="Palatino Linotype"/>
          <w:b/>
          <w:color w:val="000000" w:themeColor="text1"/>
        </w:rPr>
        <w:t xml:space="preserve">RECURRENTE </w:t>
      </w:r>
      <w:r w:rsidRPr="00C854A2">
        <w:rPr>
          <w:rFonts w:ascii="Palatino Linotype" w:eastAsia="Palatino Linotype" w:hAnsi="Palatino Linotype" w:cs="Palatino Linotype"/>
          <w:color w:val="000000" w:themeColor="text1"/>
        </w:rPr>
        <w:t xml:space="preserve">en cuanto a este punto de la solicitud de información, toda vez que refiere el procedimiento que se sigue para emitir las versiones públicas de las solicitudes de información. </w:t>
      </w:r>
    </w:p>
    <w:p w14:paraId="69D8465B"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290FF05E" w14:textId="77777777" w:rsidR="00D21BD9" w:rsidRPr="00C854A2" w:rsidRDefault="003A5AA5" w:rsidP="00795721">
      <w:pPr>
        <w:numPr>
          <w:ilvl w:val="0"/>
          <w:numId w:val="1"/>
        </w:numPr>
        <w:pBdr>
          <w:top w:val="nil"/>
          <w:left w:val="nil"/>
          <w:bottom w:val="nil"/>
          <w:right w:val="nil"/>
          <w:between w:val="nil"/>
        </w:pBdr>
        <w:tabs>
          <w:tab w:val="left" w:pos="0"/>
        </w:tabs>
        <w:ind w:left="0" w:firstLine="0"/>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color w:val="000000" w:themeColor="text1"/>
        </w:rPr>
        <w:t>Ahora bien, por cuanto hace al punto número dos de la solicitud de información consistente en “</w:t>
      </w:r>
      <w:r w:rsidRPr="00C854A2">
        <w:rPr>
          <w:rFonts w:ascii="Palatino Linotype" w:eastAsia="Palatino Linotype" w:hAnsi="Palatino Linotype" w:cs="Palatino Linotype"/>
          <w:i/>
          <w:color w:val="000000" w:themeColor="text1"/>
        </w:rPr>
        <w:t>Nombre y escolaridad de los servidores públicos que participan en el proceso para generar la versiones públicas de la información por área administrativa”</w:t>
      </w:r>
      <w:r w:rsidRPr="00C854A2">
        <w:rPr>
          <w:rFonts w:ascii="Palatino Linotype" w:eastAsia="Palatino Linotype" w:hAnsi="Palatino Linotype" w:cs="Palatino Linotype"/>
          <w:b/>
          <w:i/>
          <w:color w:val="000000" w:themeColor="text1"/>
        </w:rPr>
        <w:t xml:space="preserve">, </w:t>
      </w:r>
      <w:r w:rsidRPr="00C854A2">
        <w:rPr>
          <w:rFonts w:ascii="Palatino Linotype" w:eastAsia="Palatino Linotype" w:hAnsi="Palatino Linotype" w:cs="Palatino Linotype"/>
          <w:color w:val="000000" w:themeColor="text1"/>
        </w:rPr>
        <w:t xml:space="preserve">se debe de analizar que en respuesta la Dirección General de Administración entregó la siguiente información. </w:t>
      </w:r>
    </w:p>
    <w:p w14:paraId="638521C9" w14:textId="3CB3F7A4"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056DFB7B" w14:textId="77777777" w:rsidR="00D21BD9" w:rsidRPr="00C854A2" w:rsidRDefault="003A5AA5" w:rsidP="00795721">
      <w:pPr>
        <w:pBdr>
          <w:top w:val="nil"/>
          <w:left w:val="nil"/>
          <w:bottom w:val="nil"/>
          <w:right w:val="nil"/>
          <w:between w:val="nil"/>
        </w:pBdr>
        <w:tabs>
          <w:tab w:val="left" w:pos="0"/>
        </w:tabs>
        <w:jc w:val="center"/>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noProof/>
          <w:color w:val="000000" w:themeColor="text1"/>
        </w:rPr>
        <w:drawing>
          <wp:inline distT="0" distB="0" distL="0" distR="0" wp14:anchorId="799C3A5A" wp14:editId="79778FF2">
            <wp:extent cx="3101267" cy="3389707"/>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101267" cy="3389707"/>
                    </a:xfrm>
                    <a:prstGeom prst="rect">
                      <a:avLst/>
                    </a:prstGeom>
                    <a:ln/>
                  </pic:spPr>
                </pic:pic>
              </a:graphicData>
            </a:graphic>
          </wp:inline>
        </w:drawing>
      </w:r>
    </w:p>
    <w:p w14:paraId="675560E4"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5173086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De la información entregada se tiene que el derecho de acceso a la información del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fue colmada parcialmente, toda vez que si bien entrega nombres de servidores públicos con su escolaridad, también lo es que no refiere a que área administrativa pertenece. </w:t>
      </w:r>
    </w:p>
    <w:p w14:paraId="07A4A3FC"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lastRenderedPageBreak/>
        <w:t xml:space="preserve">Seguidamente, tal y como fue señalado por el Titular de la Unidad de Transparencia por medio del oficio que remiten los Directores, Coordinadores o Titulares de áreas son quienes proponen la clasificación de la información para generar las versiones públicas de la información a entregar, situación por la cual se debe de analizar las funciones que tienen los servidores públicos habilitados. </w:t>
      </w:r>
    </w:p>
    <w:p w14:paraId="5233BBA9"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b/>
          <w:color w:val="000000" w:themeColor="text1"/>
        </w:rPr>
      </w:pPr>
    </w:p>
    <w:p w14:paraId="25B3165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En esa línea, la Ley de Transparencia y Acceso a la Información Pública del Estado de México y Municipios, regula que los servidores públicos habilitados tienen las siguientes funciones. </w:t>
      </w:r>
    </w:p>
    <w:p w14:paraId="6057569F" w14:textId="77777777" w:rsidR="00D21BD9" w:rsidRPr="00C854A2" w:rsidRDefault="003A5AA5" w:rsidP="00795721">
      <w:pP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Artículo 59. Los servidores públicos habilitados tendrán las funciones siguientes: </w:t>
      </w:r>
    </w:p>
    <w:p w14:paraId="11A2E8C2" w14:textId="77777777" w:rsidR="00D21BD9" w:rsidRPr="00C854A2" w:rsidRDefault="003A5AA5" w:rsidP="00795721">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Localizar la información que le solicite la Unidad de Transparencia; </w:t>
      </w:r>
    </w:p>
    <w:p w14:paraId="31C80988"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4A2">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14:paraId="622282F1"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III. Apoyar a la Unidad de Transparencia en lo que esta le solicite para el cumplimiento de sus funciones;</w:t>
      </w:r>
      <w:r w:rsidRPr="00C854A2">
        <w:rPr>
          <w:rFonts w:ascii="Palatino Linotype" w:hAnsi="Palatino Linotype"/>
          <w:i/>
          <w:color w:val="000000" w:themeColor="text1"/>
        </w:rPr>
        <w:t xml:space="preserve"> </w:t>
      </w:r>
    </w:p>
    <w:p w14:paraId="61063DE7"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14:paraId="4781A567"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V. Integrar y presentar al responsable de la Unidad de Transparencia la propuesta de clasificación de información, la cual tendrá los fundamentos y argumentos en que se basa dicha propuesta</w:t>
      </w:r>
      <w:r w:rsidRPr="00C854A2">
        <w:rPr>
          <w:rFonts w:ascii="Palatino Linotype" w:eastAsia="Palatino Linotype" w:hAnsi="Palatino Linotype" w:cs="Palatino Linotype"/>
          <w:i/>
          <w:color w:val="000000" w:themeColor="text1"/>
        </w:rPr>
        <w:t xml:space="preserve">; </w:t>
      </w:r>
    </w:p>
    <w:p w14:paraId="53B33C21"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14:paraId="1E16A46B" w14:textId="77777777" w:rsidR="00D21BD9" w:rsidRPr="00C854A2" w:rsidRDefault="003A5AA5" w:rsidP="00795721">
      <w:pPr>
        <w:pBdr>
          <w:top w:val="nil"/>
          <w:left w:val="nil"/>
          <w:bottom w:val="nil"/>
          <w:right w:val="nil"/>
          <w:between w:val="nil"/>
        </w:pBd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i/>
          <w:color w:val="000000" w:themeColor="text1"/>
        </w:rPr>
        <w:t>VII. Dar cuenta a la Unidad de Transparencia del vencimiento de los plazos de reserva.</w:t>
      </w:r>
    </w:p>
    <w:p w14:paraId="65AE5BF5"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D0AC3F5"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 lo anterior, se colige que los servidores públicos habilitados dentro de sus funciones tienen la de integrar y presentar al responsable de la Unidad de Transparencia </w:t>
      </w:r>
      <w:r w:rsidRPr="00C854A2">
        <w:rPr>
          <w:rFonts w:ascii="Palatino Linotype" w:eastAsia="Palatino Linotype" w:hAnsi="Palatino Linotype" w:cs="Palatino Linotype"/>
          <w:b/>
          <w:color w:val="000000" w:themeColor="text1"/>
        </w:rPr>
        <w:t>la propuesta de clasificación de información</w:t>
      </w:r>
      <w:r w:rsidRPr="00C854A2">
        <w:rPr>
          <w:rFonts w:ascii="Palatino Linotype" w:eastAsia="Palatino Linotype" w:hAnsi="Palatino Linotype" w:cs="Palatino Linotype"/>
          <w:color w:val="000000" w:themeColor="text1"/>
        </w:rPr>
        <w:t xml:space="preserve">, la cual tendrá los fundamentos y argumentos en que se basa dicha propuesta, situación por la cual se colige que hay más servidores públicos habilitados que intervienen en la generación de las versiones públicas </w:t>
      </w:r>
      <w:r w:rsidRPr="00C854A2">
        <w:rPr>
          <w:rFonts w:ascii="Palatino Linotype" w:eastAsia="Palatino Linotype" w:hAnsi="Palatino Linotype" w:cs="Palatino Linotype"/>
          <w:color w:val="000000" w:themeColor="text1"/>
        </w:rPr>
        <w:lastRenderedPageBreak/>
        <w:t xml:space="preserve">de la información que se entrega, situación por la cual se tiene que los nombres de los servidores públicos que fueron proporcionados por la Dirección General de Administración no es el de todos los servidores públicos que intervienen en el procedimiento de la generación de las versiones públicas. </w:t>
      </w:r>
    </w:p>
    <w:p w14:paraId="510C74CE" w14:textId="77777777" w:rsidR="00D21BD9" w:rsidRPr="00C854A2" w:rsidRDefault="00D21BD9" w:rsidP="0079572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5E9E4C4"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En esa línea, se tiene que los servidores públicos habilitados,  serán designados por el Titular del Sujeto Obligado a propuesta del responsable de la Unidad de Transparencia, tal y como lo regula el artículo 58 de la Ley de Transparencia y Acceso a la Información Pública del Estado de México y Municipios, situación por la cual se colige que el Titular de Unidad de Transparencia identifica a los servidores públicos habilitadas de cada área del Ayuntamiento de Toluca. </w:t>
      </w:r>
    </w:p>
    <w:p w14:paraId="58FA1C8D"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0E2635E7"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Seguidamente como la solicitud de información consiste en obtener la información por área se deberá tomar en consideración el artículo 90 del Bando Municipal del Ayuntamiento de Toluca, toda vez que es el ordenamiento jurídico que regula la estructura orgánica del </w:t>
      </w:r>
      <w:r w:rsidRPr="00C854A2">
        <w:rPr>
          <w:rFonts w:ascii="Palatino Linotype" w:eastAsia="Palatino Linotype" w:hAnsi="Palatino Linotype" w:cs="Palatino Linotype"/>
          <w:b/>
          <w:color w:val="000000" w:themeColor="text1"/>
        </w:rPr>
        <w:t xml:space="preserve">SUJETO OBLIGADO. </w:t>
      </w:r>
    </w:p>
    <w:p w14:paraId="6AEE88E0" w14:textId="77777777" w:rsidR="00D21BD9" w:rsidRPr="00C854A2" w:rsidRDefault="00D21BD9" w:rsidP="00795721">
      <w:pPr>
        <w:rPr>
          <w:rFonts w:ascii="Palatino Linotype" w:eastAsia="Palatino Linotype" w:hAnsi="Palatino Linotype" w:cs="Palatino Linotype"/>
          <w:color w:val="000000" w:themeColor="text1"/>
        </w:rPr>
      </w:pPr>
    </w:p>
    <w:p w14:paraId="5C05EEC9"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Ahora bien, pudiera ser el caso que como se solicita el nivel de escolaridad con el que cuentan los servidores públicos que intervienen en el procedimiento de la creación de las versiones públicas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entregue el documento que acredite el grado de estudio, situación por la cual se establece lo siguiente.</w:t>
      </w:r>
    </w:p>
    <w:p w14:paraId="6AA68722"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059C0830" w14:textId="77777777" w:rsidR="00D21BD9" w:rsidRPr="00C854A2" w:rsidRDefault="003A5AA5" w:rsidP="00795721">
      <w:pPr>
        <w:spacing w:line="360" w:lineRule="auto"/>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t>Grado máximo de estudios</w:t>
      </w:r>
    </w:p>
    <w:p w14:paraId="75DFE7DC"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Bajo este contexto, resulta oportuno referir que el grado de estudios de demuestra por medio del documento expedido por instituciones del Estado o descentralizadas, y por </w:t>
      </w:r>
      <w:r w:rsidRPr="00C854A2">
        <w:rPr>
          <w:rFonts w:ascii="Palatino Linotype" w:eastAsia="Palatino Linotype" w:hAnsi="Palatino Linotype" w:cs="Palatino Linotype"/>
          <w:color w:val="000000" w:themeColor="text1"/>
        </w:rPr>
        <w:lastRenderedPageBreak/>
        <w:t xml:space="preserve">instituciones particulares que tengan reconocimiento de validez oficial de estudios, a favor de la persona que haya concluido los estudios correspondientes de un nivel.  </w:t>
      </w:r>
    </w:p>
    <w:p w14:paraId="29CED45D"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B5CDEC"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 tal suerte, procede la entrega de los documentos que acrediten el nivel máximo de estudios del servidor público solicitado por el Particular, en su caso en versión pública en las que únicamente se eliminen datos personales confidenciales tales como </w:t>
      </w:r>
      <w:r w:rsidRPr="00C854A2">
        <w:rPr>
          <w:rFonts w:ascii="Palatino Linotype" w:eastAsia="Palatino Linotype" w:hAnsi="Palatino Linotype" w:cs="Palatino Linotype"/>
          <w:b/>
          <w:color w:val="000000" w:themeColor="text1"/>
        </w:rPr>
        <w:t>CURP</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calificaciones,</w:t>
      </w:r>
      <w:r w:rsidRPr="00C854A2">
        <w:rPr>
          <w:rFonts w:ascii="Palatino Linotype" w:eastAsia="Palatino Linotype" w:hAnsi="Palatino Linotype" w:cs="Palatino Linotype"/>
          <w:color w:val="000000" w:themeColor="text1"/>
        </w:rPr>
        <w:t xml:space="preserve"> promedio, número de cuenta de estudiante</w:t>
      </w:r>
    </w:p>
    <w:p w14:paraId="1FA9C448"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4EDBC736"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60764047"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338CBF95"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399E7E29"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105ACC3B"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659A50A" w14:textId="77777777" w:rsidR="00D21BD9" w:rsidRPr="00C854A2" w:rsidRDefault="00D21BD9" w:rsidP="00795721">
      <w:pPr>
        <w:spacing w:line="360" w:lineRule="auto"/>
        <w:jc w:val="both"/>
        <w:rPr>
          <w:rFonts w:ascii="Palatino Linotype" w:eastAsia="Palatino Linotype" w:hAnsi="Palatino Linotype" w:cs="Palatino Linotype"/>
          <w:b/>
          <w:color w:val="000000" w:themeColor="text1"/>
        </w:rPr>
      </w:pPr>
    </w:p>
    <w:p w14:paraId="381D2D8D"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1">
        <w:r w:rsidRPr="00C854A2">
          <w:rPr>
            <w:rFonts w:ascii="Palatino Linotype" w:eastAsia="Palatino Linotype" w:hAnsi="Palatino Linotype" w:cs="Palatino Linotype"/>
            <w:color w:val="000000" w:themeColor="text1"/>
            <w:u w:val="single"/>
          </w:rPr>
          <w:t>https://consultas.curp.gob.mx/CurpSP/html/informacionecurpPS.html</w:t>
        </w:r>
      </w:hyperlink>
      <w:r w:rsidRPr="00C854A2">
        <w:rPr>
          <w:rFonts w:ascii="Palatino Linotype" w:eastAsia="Palatino Linotype" w:hAnsi="Palatino Linotype" w:cs="Palatino Linotype"/>
          <w:color w:val="000000" w:themeColor="text1"/>
        </w:rPr>
        <w:t xml:space="preserve">, la Clave Única del Registro de Población  CURP-, es un instrumento de registro que se asigna a </w:t>
      </w:r>
      <w:r w:rsidRPr="00C854A2">
        <w:rPr>
          <w:rFonts w:ascii="Palatino Linotype" w:eastAsia="Palatino Linotype" w:hAnsi="Palatino Linotype" w:cs="Palatino Linotype"/>
          <w:color w:val="000000" w:themeColor="text1"/>
        </w:rPr>
        <w:lastRenderedPageBreak/>
        <w:t xml:space="preserve">todas las personas que viven en el territorio nacional, así como a los mexicanos que residen en el extranjero y se compone de dieciocho elementos, representados por letras y números, que </w:t>
      </w:r>
      <w:r w:rsidRPr="00C854A2">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C854A2">
        <w:rPr>
          <w:rFonts w:ascii="Palatino Linotype" w:eastAsia="Palatino Linotype" w:hAnsi="Palatino Linotype" w:cs="Palatino Linotype"/>
          <w:color w:val="000000" w:themeColor="text1"/>
        </w:rPr>
        <w:t>(acta de nacimiento, carta de naturalización o documento migratorio) de la siguiente forma:</w:t>
      </w:r>
    </w:p>
    <w:p w14:paraId="2BEAB115"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 • El primero y segundo apellidos, así como al nombre de pila.</w:t>
      </w:r>
    </w:p>
    <w:p w14:paraId="659849B2"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 • La fecha de nacimiento.</w:t>
      </w:r>
    </w:p>
    <w:p w14:paraId="1E500E0E"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 • El sexo.</w:t>
      </w:r>
    </w:p>
    <w:p w14:paraId="0037E124"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 • La entidad federativa de nacimiento.</w:t>
      </w:r>
    </w:p>
    <w:p w14:paraId="7AC4E270"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6E2FE403"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3E4B42F2"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6854217E"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7E95C7F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Resulta aplicable en la especie, como argumento orientador, el Criterio 3/10, emitido por el INAI.</w:t>
      </w:r>
    </w:p>
    <w:p w14:paraId="5F3434CD" w14:textId="77777777" w:rsidR="00D21BD9" w:rsidRPr="00C854A2" w:rsidRDefault="003A5AA5" w:rsidP="00795721">
      <w:pPr>
        <w:jc w:val="both"/>
        <w:rPr>
          <w:rFonts w:ascii="Palatino Linotype" w:eastAsia="Palatino Linotype" w:hAnsi="Palatino Linotype" w:cs="Palatino Linotype"/>
          <w:i/>
          <w:color w:val="000000" w:themeColor="text1"/>
        </w:rPr>
      </w:pPr>
      <w:r w:rsidRPr="00C854A2">
        <w:rPr>
          <w:rFonts w:ascii="Palatino Linotype" w:eastAsia="Palatino Linotype" w:hAnsi="Palatino Linotype" w:cs="Palatino Linotype"/>
          <w:b/>
          <w:i/>
          <w:color w:val="000000" w:themeColor="text1"/>
        </w:rPr>
        <w:t xml:space="preserve">Clave Única de Registro de Población (CURP) es un dato personal confidencial. </w:t>
      </w:r>
      <w:r w:rsidRPr="00C854A2">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w:t>
      </w:r>
      <w:r w:rsidRPr="00C854A2">
        <w:rPr>
          <w:rFonts w:ascii="Palatino Linotype" w:eastAsia="Palatino Linotype" w:hAnsi="Palatino Linotype" w:cs="Palatino Linotype"/>
          <w:i/>
          <w:color w:val="000000" w:themeColor="text1"/>
        </w:rPr>
        <w:lastRenderedPageBreak/>
        <w:t xml:space="preserve">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0DA981A" w14:textId="77777777" w:rsidR="00D21BD9" w:rsidRPr="00C854A2" w:rsidRDefault="00D21BD9" w:rsidP="00795721">
      <w:pPr>
        <w:jc w:val="both"/>
        <w:rPr>
          <w:rFonts w:ascii="Palatino Linotype" w:eastAsia="Palatino Linotype" w:hAnsi="Palatino Linotype" w:cs="Palatino Linotype"/>
          <w:color w:val="000000" w:themeColor="text1"/>
        </w:rPr>
      </w:pPr>
    </w:p>
    <w:p w14:paraId="0D0A1269" w14:textId="78B5BD51" w:rsidR="00D21BD9" w:rsidRPr="00C854A2" w:rsidRDefault="00DB3EE1"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De acuerdo con lo anterior, d</w:t>
      </w:r>
      <w:r w:rsidR="003A5AA5" w:rsidRPr="00C854A2">
        <w:rPr>
          <w:rFonts w:ascii="Palatino Linotype" w:eastAsia="Palatino Linotype" w:hAnsi="Palatino Linotype" w:cs="Palatino Linotype"/>
          <w:color w:val="000000" w:themeColor="text1"/>
        </w:rPr>
        <w:t>e la clave CURP, es un dato personal confidencial, en términos del artículo 143, fracción I, de la Ley de Transparencia y Acceso a la Información Pública del Estado de México y Municipios.</w:t>
      </w:r>
    </w:p>
    <w:p w14:paraId="56710E73"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4A44367B" w14:textId="77777777" w:rsidR="00D21BD9" w:rsidRPr="00C854A2" w:rsidRDefault="003A5AA5" w:rsidP="00795721">
      <w:pPr>
        <w:numPr>
          <w:ilvl w:val="0"/>
          <w:numId w:val="3"/>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Calificaciones, número de lista y matrícula</w:t>
      </w:r>
    </w:p>
    <w:p w14:paraId="10526C14" w14:textId="55581B79" w:rsidR="00D21BD9" w:rsidRPr="00DB3EE1" w:rsidRDefault="003A5AA5" w:rsidP="00DB3EE1">
      <w:pPr>
        <w:pStyle w:val="Prrafodelista"/>
        <w:numPr>
          <w:ilvl w:val="0"/>
          <w:numId w:val="1"/>
        </w:numPr>
        <w:shd w:val="clear" w:color="auto" w:fill="FFFFFF"/>
        <w:spacing w:line="360" w:lineRule="auto"/>
        <w:ind w:left="0" w:firstLine="0"/>
        <w:jc w:val="both"/>
        <w:rPr>
          <w:rFonts w:ascii="Palatino Linotype" w:eastAsia="Palatino Linotype" w:hAnsi="Palatino Linotype" w:cs="Palatino Linotype"/>
          <w:color w:val="000000" w:themeColor="text1"/>
        </w:rPr>
      </w:pPr>
      <w:r w:rsidRPr="00DB3EE1">
        <w:rPr>
          <w:rFonts w:ascii="Palatino Linotype" w:eastAsia="Palatino Linotype" w:hAnsi="Palatino Linotype" w:cs="Palatino Linotype"/>
          <w:color w:val="000000" w:themeColor="text1"/>
        </w:rPr>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4508F316" w14:textId="77777777" w:rsidR="00D21BD9" w:rsidRPr="00C854A2" w:rsidRDefault="003A5AA5" w:rsidP="00795721">
      <w:pPr>
        <w:shd w:val="clear" w:color="auto" w:fill="FFFFFF"/>
        <w:spacing w:line="360" w:lineRule="auto"/>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w:t>
      </w:r>
    </w:p>
    <w:p w14:paraId="73D043B6" w14:textId="5C9C6D2C" w:rsidR="00D21BD9" w:rsidRPr="00B70EBE" w:rsidRDefault="003A5AA5" w:rsidP="00B70EB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7C28113"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En atención con lo anterior, se considera que las calificaciones y la trayectoria escolar, es información íntima de los alumnos, pues corresponde a su desempeño escolar, lo cual únicamente atañe a estos, por lo que se considera que es un dato confidencial.</w:t>
      </w:r>
    </w:p>
    <w:p w14:paraId="1BDE755F" w14:textId="77777777" w:rsidR="00D21BD9" w:rsidRPr="00C854A2" w:rsidRDefault="003A5AA5" w:rsidP="00795721">
      <w:pPr>
        <w:shd w:val="clear" w:color="auto" w:fill="FFFFFF"/>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w:t>
      </w:r>
    </w:p>
    <w:p w14:paraId="40496B3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5BA3158A" w14:textId="77777777" w:rsidR="00D21BD9" w:rsidRPr="00C854A2" w:rsidRDefault="003A5AA5" w:rsidP="00795721">
      <w:pPr>
        <w:shd w:val="clear" w:color="auto" w:fill="FFFFFF"/>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w:t>
      </w:r>
    </w:p>
    <w:p w14:paraId="1A7E32F1"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De tales circunstancias, se considera que el dato en comento, es información confidencial lo cual atañe únicamente a los alumnos, por lo que, son clasificados en términos del artículo 143, fracción I de la Ley de la materia.</w:t>
      </w:r>
    </w:p>
    <w:p w14:paraId="007E90D7" w14:textId="77777777" w:rsidR="00D21BD9" w:rsidRPr="00C854A2" w:rsidRDefault="00D21BD9" w:rsidP="00795721">
      <w:pPr>
        <w:widowControl w:val="0"/>
        <w:tabs>
          <w:tab w:val="center" w:pos="4522"/>
        </w:tabs>
        <w:spacing w:line="360" w:lineRule="auto"/>
        <w:jc w:val="both"/>
        <w:rPr>
          <w:rFonts w:ascii="Palatino Linotype" w:eastAsia="Palatino Linotype" w:hAnsi="Palatino Linotype" w:cs="Palatino Linotype"/>
          <w:color w:val="000000" w:themeColor="text1"/>
        </w:rPr>
      </w:pPr>
    </w:p>
    <w:p w14:paraId="12873B96" w14:textId="77777777" w:rsidR="00D21BD9" w:rsidRPr="00C854A2" w:rsidRDefault="003A5AA5" w:rsidP="00795721">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t xml:space="preserve">Fotografías de los servidores públicos. </w:t>
      </w:r>
    </w:p>
    <w:p w14:paraId="162A615E"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2E609B2"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7E0ED47E"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9FAD618"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46F414FC"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CD5DF37"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53E10863"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criterios que se refieren de manera orientadora ya que la a fecha de la solicitud se encontraban vigentes</w:t>
      </w:r>
    </w:p>
    <w:p w14:paraId="0763E4A8"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E47BFE6"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41999D3E"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D322053"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470EF0F6"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33EDAEC"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3D614323"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Con respecto a la </w:t>
      </w:r>
      <w:r w:rsidRPr="00C854A2">
        <w:rPr>
          <w:rFonts w:ascii="Palatino Linotype" w:eastAsia="Palatino Linotype" w:hAnsi="Palatino Linotype" w:cs="Palatino Linotype"/>
          <w:b/>
          <w:color w:val="000000" w:themeColor="text1"/>
        </w:rPr>
        <w:t>firma de los servidores públicos</w:t>
      </w:r>
      <w:r w:rsidRPr="00C854A2">
        <w:rPr>
          <w:rFonts w:ascii="Palatino Linotype" w:eastAsia="Palatino Linotype" w:hAnsi="Palatino Linotype" w:cs="Palatino Linotype"/>
          <w:color w:val="000000" w:themeColor="text1"/>
        </w:rPr>
        <w:t xml:space="preserve">, por regla general cuando éstos emiten un acto de autoridad, en ejercicio de las funciones que tienen conferidas, la firma o </w:t>
      </w:r>
      <w:r w:rsidRPr="00C854A2">
        <w:rPr>
          <w:rFonts w:ascii="Palatino Linotype" w:eastAsia="Palatino Linotype" w:hAnsi="Palatino Linotype" w:cs="Palatino Linotype"/>
          <w:color w:val="000000" w:themeColor="text1"/>
        </w:rPr>
        <w:lastRenderedPageBreak/>
        <w:t xml:space="preserve">rúbrica mediante la cual se valida dicho acto es pública; sin embargo, al caso del presente estudio, al </w:t>
      </w:r>
      <w:r w:rsidRPr="00C854A2">
        <w:rPr>
          <w:rFonts w:ascii="Palatino Linotype" w:eastAsia="Palatino Linotype" w:hAnsi="Palatino Linotype" w:cs="Palatino Linotype"/>
          <w:b/>
          <w:color w:val="000000" w:themeColor="text1"/>
        </w:rPr>
        <w:t>asentar su firma en los documentos probatorios de su escolaridad</w:t>
      </w:r>
      <w:r w:rsidRPr="00C854A2">
        <w:rPr>
          <w:rFonts w:ascii="Palatino Linotype" w:eastAsia="Palatino Linotype" w:hAnsi="Palatino Linotype" w:cs="Palatino Linotype"/>
          <w:color w:val="000000" w:themeColor="text1"/>
        </w:rPr>
        <w:t>,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5759606B" w14:textId="77777777" w:rsidR="00D21BD9" w:rsidRPr="00C854A2" w:rsidRDefault="00D21BD9" w:rsidP="00795721">
      <w:pPr>
        <w:tabs>
          <w:tab w:val="left" w:pos="4962"/>
        </w:tabs>
        <w:spacing w:line="360" w:lineRule="auto"/>
        <w:jc w:val="both"/>
        <w:rPr>
          <w:rFonts w:ascii="Palatino Linotype" w:eastAsia="Palatino Linotype" w:hAnsi="Palatino Linotype" w:cs="Palatino Linotype"/>
          <w:color w:val="000000" w:themeColor="text1"/>
        </w:rPr>
      </w:pPr>
    </w:p>
    <w:p w14:paraId="1AD4C662"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color w:val="000000" w:themeColor="text1"/>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6FCB6B73"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69E6106A"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C854A2">
        <w:rPr>
          <w:rFonts w:ascii="Palatino Linotype" w:eastAsia="Palatino Linotype" w:hAnsi="Palatino Linotype" w:cs="Palatino Linotype"/>
          <w:b/>
          <w:color w:val="000000" w:themeColor="text1"/>
        </w:rPr>
        <w:t xml:space="preserve">RECURRENTE </w:t>
      </w:r>
      <w:r w:rsidRPr="00C854A2">
        <w:rPr>
          <w:rFonts w:ascii="Palatino Linotype" w:eastAsia="Palatino Linotype" w:hAnsi="Palatino Linotype" w:cs="Palatino Linotype"/>
          <w:color w:val="000000" w:themeColor="text1"/>
        </w:rPr>
        <w:t xml:space="preserve">dentro del recurso de revisión </w:t>
      </w:r>
      <w:r w:rsidRPr="00C854A2">
        <w:rPr>
          <w:rFonts w:ascii="Palatino Linotype" w:eastAsia="Palatino Linotype" w:hAnsi="Palatino Linotype" w:cs="Palatino Linotype"/>
          <w:b/>
          <w:color w:val="000000" w:themeColor="text1"/>
        </w:rPr>
        <w:t>06623/INFOEM/IP/RR/2025</w:t>
      </w:r>
      <w:r w:rsidRPr="00C854A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854A2">
        <w:rPr>
          <w:rFonts w:ascii="Palatino Linotype" w:eastAsia="Palatino Linotype" w:hAnsi="Palatino Linotype" w:cs="Palatino Linotype"/>
          <w:b/>
          <w:color w:val="000000" w:themeColor="text1"/>
        </w:rPr>
        <w:t xml:space="preserve">MODIFICA </w:t>
      </w:r>
      <w:r w:rsidRPr="00C854A2">
        <w:rPr>
          <w:rFonts w:ascii="Palatino Linotype" w:eastAsia="Palatino Linotype" w:hAnsi="Palatino Linotype" w:cs="Palatino Linotype"/>
          <w:color w:val="000000" w:themeColor="text1"/>
        </w:rPr>
        <w:t>la respuesta a la solicitud de información</w:t>
      </w:r>
      <w:r w:rsidRPr="00C854A2">
        <w:rPr>
          <w:rFonts w:ascii="Palatino Linotype" w:eastAsia="Palatino Linotype" w:hAnsi="Palatino Linotype" w:cs="Palatino Linotype"/>
          <w:b/>
          <w:color w:val="000000" w:themeColor="text1"/>
        </w:rPr>
        <w:t xml:space="preserve"> 02369/TOLUCA/IP/2025</w:t>
      </w:r>
      <w:r w:rsidRPr="00C854A2">
        <w:rPr>
          <w:rFonts w:ascii="Palatino Linotype" w:eastAsia="Palatino Linotype" w:hAnsi="Palatino Linotype" w:cs="Palatino Linotype"/>
          <w:color w:val="000000" w:themeColor="text1"/>
        </w:rPr>
        <w:t>.</w:t>
      </w:r>
    </w:p>
    <w:p w14:paraId="3A10933E" w14:textId="77777777" w:rsidR="00D21BD9" w:rsidRPr="00C854A2" w:rsidRDefault="00D21BD9" w:rsidP="00795721">
      <w:pPr>
        <w:pBdr>
          <w:top w:val="nil"/>
          <w:left w:val="nil"/>
          <w:bottom w:val="nil"/>
          <w:right w:val="nil"/>
          <w:between w:val="nil"/>
        </w:pBdr>
        <w:rPr>
          <w:rFonts w:ascii="Palatino Linotype" w:eastAsia="Palatino Linotype" w:hAnsi="Palatino Linotype" w:cs="Palatino Linotype"/>
          <w:color w:val="000000" w:themeColor="text1"/>
        </w:rPr>
      </w:pPr>
    </w:p>
    <w:p w14:paraId="28ED781C"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QUINTO. De la versión pública.</w:t>
      </w:r>
    </w:p>
    <w:p w14:paraId="6EED53FE" w14:textId="77777777" w:rsidR="00D21BD9" w:rsidRPr="00C854A2" w:rsidRDefault="003A5AA5" w:rsidP="00795721">
      <w:pPr>
        <w:pStyle w:val="Ttulo1"/>
        <w:numPr>
          <w:ilvl w:val="0"/>
          <w:numId w:val="5"/>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3" w:name="_heading=h.4hm3vlrjjcw2" w:colFirst="0" w:colLast="0"/>
      <w:bookmarkEnd w:id="13"/>
      <w:r w:rsidRPr="00C854A2">
        <w:rPr>
          <w:rFonts w:ascii="Palatino Linotype" w:eastAsia="Palatino Linotype" w:hAnsi="Palatino Linotype" w:cs="Palatino Linotype"/>
          <w:b/>
          <w:color w:val="000000" w:themeColor="text1"/>
          <w:sz w:val="24"/>
          <w:szCs w:val="24"/>
        </w:rPr>
        <w:t xml:space="preserve">Nociones generales. </w:t>
      </w:r>
    </w:p>
    <w:p w14:paraId="47FD4ADE"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Debe destacarse que, debido a la naturaleza de la información solicitada,</w:t>
      </w:r>
      <w:r w:rsidRPr="00C854A2">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C854A2">
        <w:rPr>
          <w:rFonts w:ascii="Palatino Linotype" w:eastAsia="Palatino Linotype" w:hAnsi="Palatino Linotype" w:cs="Palatino Linotype"/>
          <w:b/>
          <w:color w:val="000000" w:themeColor="text1"/>
        </w:rPr>
        <w:t xml:space="preserve">Sujeto Obligado </w:t>
      </w:r>
      <w:r w:rsidRPr="00C854A2">
        <w:rPr>
          <w:rFonts w:ascii="Palatino Linotype" w:eastAsia="Palatino Linotype" w:hAnsi="Palatino Linotype" w:cs="Palatino Linotype"/>
          <w:color w:val="000000" w:themeColor="text1"/>
        </w:rPr>
        <w:t xml:space="preserve">deberá de </w:t>
      </w:r>
      <w:r w:rsidRPr="00C854A2">
        <w:rPr>
          <w:rFonts w:ascii="Palatino Linotype" w:eastAsia="Palatino Linotype" w:hAnsi="Palatino Linotype" w:cs="Palatino Linotype"/>
          <w:color w:val="000000" w:themeColor="text1"/>
        </w:rPr>
        <w:lastRenderedPageBreak/>
        <w:t xml:space="preserve">hacer la adecuada versión pública, protegiendo los datos que no son susceptibles de ser proporcionados. </w:t>
      </w:r>
    </w:p>
    <w:p w14:paraId="5B2DFB04" w14:textId="77777777" w:rsidR="00D21BD9" w:rsidRPr="00C854A2" w:rsidRDefault="00D21BD9" w:rsidP="00795721">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0E03B687"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No pasa desapercibido para este Órgano Garante que los </w:t>
      </w:r>
      <w:r w:rsidRPr="00C854A2">
        <w:rPr>
          <w:rFonts w:ascii="Palatino Linotype" w:eastAsia="Palatino Linotype" w:hAnsi="Palatino Linotype" w:cs="Palatino Linotype"/>
          <w:b/>
          <w:color w:val="000000" w:themeColor="text1"/>
        </w:rPr>
        <w:t xml:space="preserve">Sujetos Obligados </w:t>
      </w:r>
      <w:r w:rsidRPr="00C854A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F7E0600" w14:textId="77777777" w:rsidR="00D21BD9" w:rsidRPr="00C854A2" w:rsidRDefault="00D21BD9" w:rsidP="00795721">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356"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2"/>
        <w:gridCol w:w="6804"/>
      </w:tblGrid>
      <w:tr w:rsidR="00795721" w:rsidRPr="00C854A2" w14:paraId="725A03CB" w14:textId="77777777" w:rsidTr="00B70EBE">
        <w:tc>
          <w:tcPr>
            <w:tcW w:w="2552" w:type="dxa"/>
            <w:tcBorders>
              <w:top w:val="single" w:sz="4" w:space="0" w:color="BFBFBF"/>
              <w:left w:val="single" w:sz="4" w:space="0" w:color="BFBFBF"/>
              <w:bottom w:val="single" w:sz="4" w:space="0" w:color="BFBFBF"/>
              <w:right w:val="single" w:sz="4" w:space="0" w:color="BFBFBF"/>
            </w:tcBorders>
          </w:tcPr>
          <w:p w14:paraId="60B9073D" w14:textId="77777777" w:rsidR="00D21BD9" w:rsidRPr="00C854A2" w:rsidRDefault="003A5AA5" w:rsidP="00795721">
            <w:pPr>
              <w:tabs>
                <w:tab w:val="left" w:pos="284"/>
              </w:tabs>
              <w:spacing w:line="360" w:lineRule="auto"/>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 Requisitos previos.</w:t>
            </w:r>
          </w:p>
        </w:tc>
        <w:tc>
          <w:tcPr>
            <w:tcW w:w="6804" w:type="dxa"/>
            <w:tcBorders>
              <w:top w:val="single" w:sz="4" w:space="0" w:color="BFBFBF"/>
              <w:left w:val="single" w:sz="4" w:space="0" w:color="BFBFBF"/>
              <w:bottom w:val="single" w:sz="4" w:space="0" w:color="BFBFBF"/>
              <w:right w:val="single" w:sz="4" w:space="0" w:color="BFBFBF"/>
            </w:tcBorders>
          </w:tcPr>
          <w:p w14:paraId="355795D0"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C1B208E"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7BCD92E"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62E47B45"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854A2">
              <w:rPr>
                <w:rFonts w:ascii="Palatino Linotype" w:eastAsia="Palatino Linotype" w:hAnsi="Palatino Linotype" w:cs="Palatino Linotype"/>
                <w:color w:val="000000" w:themeColor="text1"/>
                <w:u w:val="single"/>
              </w:rPr>
              <w:t xml:space="preserve">no se puede hacer un acuerdo para clasificar de manera </w:t>
            </w:r>
            <w:r w:rsidRPr="00C854A2">
              <w:rPr>
                <w:rFonts w:ascii="Palatino Linotype" w:eastAsia="Palatino Linotype" w:hAnsi="Palatino Linotype" w:cs="Palatino Linotype"/>
                <w:color w:val="000000" w:themeColor="text1"/>
                <w:u w:val="single"/>
              </w:rPr>
              <w:lastRenderedPageBreak/>
              <w:t>general todos los documentos de un expediente o área, sin</w:t>
            </w:r>
            <w:r w:rsidRPr="00C854A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795721" w:rsidRPr="00C854A2" w14:paraId="50C49778" w14:textId="77777777" w:rsidTr="00B70EBE">
        <w:tc>
          <w:tcPr>
            <w:tcW w:w="2552" w:type="dxa"/>
            <w:tcBorders>
              <w:top w:val="single" w:sz="4" w:space="0" w:color="BFBFBF"/>
              <w:left w:val="single" w:sz="4" w:space="0" w:color="BFBFBF"/>
              <w:bottom w:val="single" w:sz="4" w:space="0" w:color="BFBFBF"/>
              <w:right w:val="single" w:sz="4" w:space="0" w:color="BFBFBF"/>
            </w:tcBorders>
          </w:tcPr>
          <w:p w14:paraId="02507B03" w14:textId="77777777" w:rsidR="00D21BD9" w:rsidRPr="00C854A2" w:rsidRDefault="003A5AA5" w:rsidP="00795721">
            <w:pPr>
              <w:tabs>
                <w:tab w:val="left" w:pos="284"/>
              </w:tabs>
              <w:spacing w:line="360" w:lineRule="auto"/>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b) Supuestos de clasificación.</w:t>
            </w:r>
          </w:p>
        </w:tc>
        <w:tc>
          <w:tcPr>
            <w:tcW w:w="6804" w:type="dxa"/>
            <w:tcBorders>
              <w:top w:val="single" w:sz="4" w:space="0" w:color="BFBFBF"/>
              <w:left w:val="single" w:sz="4" w:space="0" w:color="BFBFBF"/>
              <w:bottom w:val="single" w:sz="4" w:space="0" w:color="BFBFBF"/>
              <w:right w:val="single" w:sz="4" w:space="0" w:color="BFBFBF"/>
            </w:tcBorders>
          </w:tcPr>
          <w:p w14:paraId="648BC3BB"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0E0CC21"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3EDC0"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95721" w:rsidRPr="00C854A2" w14:paraId="681C3826" w14:textId="77777777" w:rsidTr="00B70EBE">
        <w:tc>
          <w:tcPr>
            <w:tcW w:w="2552" w:type="dxa"/>
            <w:tcBorders>
              <w:top w:val="single" w:sz="4" w:space="0" w:color="BFBFBF"/>
              <w:left w:val="single" w:sz="4" w:space="0" w:color="BFBFBF"/>
              <w:bottom w:val="single" w:sz="4" w:space="0" w:color="BFBFBF"/>
              <w:right w:val="single" w:sz="4" w:space="0" w:color="BFBFBF"/>
            </w:tcBorders>
          </w:tcPr>
          <w:p w14:paraId="20F3C3B1" w14:textId="77777777" w:rsidR="00D21BD9" w:rsidRPr="00C854A2" w:rsidRDefault="003A5AA5" w:rsidP="00795721">
            <w:pPr>
              <w:tabs>
                <w:tab w:val="left" w:pos="284"/>
              </w:tabs>
              <w:spacing w:line="360" w:lineRule="auto"/>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c) Formalidades para emitir el acuerdo de clasificación.</w:t>
            </w:r>
          </w:p>
        </w:tc>
        <w:tc>
          <w:tcPr>
            <w:tcW w:w="6804" w:type="dxa"/>
            <w:tcBorders>
              <w:top w:val="single" w:sz="4" w:space="0" w:color="BFBFBF"/>
              <w:left w:val="single" w:sz="4" w:space="0" w:color="BFBFBF"/>
              <w:bottom w:val="single" w:sz="4" w:space="0" w:color="BFBFBF"/>
              <w:right w:val="single" w:sz="4" w:space="0" w:color="BFBFBF"/>
            </w:tcBorders>
          </w:tcPr>
          <w:p w14:paraId="42A722C2"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0ED54EE"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Es necesario que </w:t>
            </w:r>
            <w:r w:rsidRPr="00C854A2">
              <w:rPr>
                <w:rFonts w:ascii="Palatino Linotype" w:eastAsia="Palatino Linotype" w:hAnsi="Palatino Linotype" w:cs="Palatino Linotype"/>
                <w:b/>
                <w:color w:val="000000" w:themeColor="text1"/>
                <w:u w:val="single"/>
              </w:rPr>
              <w:t>el acto reúna con los requisitos elementales</w:t>
            </w:r>
            <w:r w:rsidRPr="00C854A2">
              <w:rPr>
                <w:rFonts w:ascii="Palatino Linotype" w:eastAsia="Palatino Linotype" w:hAnsi="Palatino Linotype" w:cs="Palatino Linotype"/>
                <w:color w:val="000000" w:themeColor="text1"/>
              </w:rPr>
              <w:t>, entre ellos, que la autoridad que va a emitir el acto de autoridad sea la legalmente facultada para ello.</w:t>
            </w:r>
          </w:p>
          <w:p w14:paraId="4BDFE9E1"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95721" w:rsidRPr="00C854A2" w14:paraId="1CA20D68" w14:textId="77777777" w:rsidTr="00B70EBE">
        <w:tc>
          <w:tcPr>
            <w:tcW w:w="2552" w:type="dxa"/>
            <w:tcBorders>
              <w:top w:val="single" w:sz="4" w:space="0" w:color="BFBFBF"/>
              <w:left w:val="single" w:sz="4" w:space="0" w:color="BFBFBF"/>
              <w:bottom w:val="single" w:sz="4" w:space="0" w:color="BFBFBF"/>
              <w:right w:val="single" w:sz="4" w:space="0" w:color="BFBFBF"/>
            </w:tcBorders>
          </w:tcPr>
          <w:p w14:paraId="1DA2FAB9" w14:textId="77777777" w:rsidR="00D21BD9" w:rsidRPr="00C854A2" w:rsidRDefault="00D21BD9" w:rsidP="00795721">
            <w:pPr>
              <w:tabs>
                <w:tab w:val="left" w:pos="284"/>
              </w:tabs>
              <w:spacing w:line="360" w:lineRule="auto"/>
              <w:rPr>
                <w:rFonts w:ascii="Palatino Linotype" w:eastAsia="Palatino Linotype" w:hAnsi="Palatino Linotype" w:cs="Palatino Linotype"/>
                <w:color w:val="000000" w:themeColor="text1"/>
              </w:rPr>
            </w:pPr>
          </w:p>
          <w:p w14:paraId="10795AC9"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 Requisitos de fondo del acuerdo de clasificación. </w:t>
            </w:r>
          </w:p>
        </w:tc>
        <w:tc>
          <w:tcPr>
            <w:tcW w:w="6804" w:type="dxa"/>
            <w:tcBorders>
              <w:top w:val="single" w:sz="4" w:space="0" w:color="BFBFBF"/>
              <w:left w:val="single" w:sz="4" w:space="0" w:color="BFBFBF"/>
              <w:bottom w:val="single" w:sz="4" w:space="0" w:color="BFBFBF"/>
              <w:right w:val="single" w:sz="4" w:space="0" w:color="BFBFBF"/>
            </w:tcBorders>
          </w:tcPr>
          <w:p w14:paraId="1A9C80C0"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854A2">
              <w:rPr>
                <w:rFonts w:ascii="Palatino Linotype" w:eastAsia="Palatino Linotype" w:hAnsi="Palatino Linotype" w:cs="Palatino Linotype"/>
                <w:b/>
                <w:color w:val="000000" w:themeColor="text1"/>
              </w:rPr>
              <w:t>Sujetos Obligados</w:t>
            </w:r>
            <w:r w:rsidRPr="00C854A2">
              <w:rPr>
                <w:rFonts w:ascii="Palatino Linotype" w:eastAsia="Palatino Linotype" w:hAnsi="Palatino Linotype" w:cs="Palatino Linotype"/>
                <w:color w:val="000000" w:themeColor="text1"/>
              </w:rPr>
              <w:t xml:space="preserve">, por lo que deberán fundar y motivar debidamente la clasificación. </w:t>
            </w:r>
          </w:p>
          <w:p w14:paraId="01041447"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 xml:space="preserve">De lo anterior, se desprende que para una correcta </w:t>
            </w:r>
            <w:r w:rsidRPr="00C854A2">
              <w:rPr>
                <w:rFonts w:ascii="Palatino Linotype" w:eastAsia="Palatino Linotype" w:hAnsi="Palatino Linotype" w:cs="Palatino Linotype"/>
                <w:b/>
                <w:color w:val="000000" w:themeColor="text1"/>
              </w:rPr>
              <w:t>clasificación total o parcial</w:t>
            </w:r>
            <w:r w:rsidRPr="00C854A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8AA90F"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6845FF2"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F618E6F"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Ahora bien, </w:t>
            </w:r>
            <w:r w:rsidRPr="00C854A2">
              <w:rPr>
                <w:rFonts w:ascii="Palatino Linotype" w:eastAsia="Palatino Linotype" w:hAnsi="Palatino Linotype" w:cs="Palatino Linotype"/>
                <w:b/>
                <w:color w:val="000000" w:themeColor="text1"/>
                <w:u w:val="single"/>
              </w:rPr>
              <w:t>para cada caso además de fundar y motivar</w:t>
            </w:r>
            <w:r w:rsidRPr="00C854A2">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w:t>
            </w:r>
            <w:r w:rsidRPr="00C854A2">
              <w:rPr>
                <w:rFonts w:ascii="Palatino Linotype" w:eastAsia="Palatino Linotype" w:hAnsi="Palatino Linotype" w:cs="Palatino Linotype"/>
                <w:color w:val="000000" w:themeColor="text1"/>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D21BD9" w:rsidRPr="00C854A2" w14:paraId="6EA15962" w14:textId="77777777" w:rsidTr="00B70EBE">
        <w:tc>
          <w:tcPr>
            <w:tcW w:w="2552" w:type="dxa"/>
            <w:tcBorders>
              <w:top w:val="single" w:sz="4" w:space="0" w:color="BFBFBF"/>
              <w:left w:val="single" w:sz="4" w:space="0" w:color="BFBFBF"/>
              <w:bottom w:val="single" w:sz="4" w:space="0" w:color="BFBFBF"/>
              <w:right w:val="single" w:sz="4" w:space="0" w:color="BFBFBF"/>
            </w:tcBorders>
          </w:tcPr>
          <w:p w14:paraId="0FE91F1C"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Borders>
              <w:top w:val="single" w:sz="4" w:space="0" w:color="BFBFBF"/>
              <w:left w:val="single" w:sz="4" w:space="0" w:color="BFBFBF"/>
              <w:bottom w:val="single" w:sz="4" w:space="0" w:color="BFBFBF"/>
              <w:right w:val="single" w:sz="4" w:space="0" w:color="BFBFBF"/>
            </w:tcBorders>
          </w:tcPr>
          <w:p w14:paraId="7D5B1DDB"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B954C9A" w14:textId="77777777" w:rsidR="00D21BD9" w:rsidRPr="00C854A2" w:rsidRDefault="003A5AA5" w:rsidP="00795721">
            <w:pPr>
              <w:tabs>
                <w:tab w:val="left" w:pos="284"/>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9A8751B" w14:textId="77777777" w:rsidR="00D21BD9" w:rsidRPr="00C854A2" w:rsidRDefault="003A5AA5" w:rsidP="00795721">
            <w:pPr>
              <w:tabs>
                <w:tab w:val="left" w:pos="284"/>
              </w:tabs>
              <w:spacing w:line="360" w:lineRule="auto"/>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EEF6DE" w14:textId="77777777" w:rsidR="00D21BD9" w:rsidRDefault="00D21BD9" w:rsidP="00795721">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13AEAB37" w14:textId="77777777" w:rsidR="00B70EBE" w:rsidRPr="00C854A2" w:rsidRDefault="00B70EBE" w:rsidP="00795721">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70817CA2" w14:textId="77777777" w:rsidR="00D21BD9" w:rsidRPr="00C854A2"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33767CC" w14:textId="3FC34E44" w:rsidR="00D21BD9" w:rsidRDefault="003A5AA5" w:rsidP="0079572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4" w:name="_heading=h.lnxbz9" w:colFirst="0" w:colLast="0"/>
      <w:bookmarkEnd w:id="14"/>
      <w:r w:rsidRPr="00C854A2">
        <w:rPr>
          <w:rFonts w:ascii="Palatino Linotype" w:eastAsia="Palatino Linotype" w:hAnsi="Palatino Linotype" w:cs="Palatino Linotype"/>
          <w:color w:val="000000" w:themeColor="text1"/>
        </w:rPr>
        <w:lastRenderedPageBreak/>
        <w:t xml:space="preserve">Por lo anteriormente expuesto y fundado, este </w:t>
      </w:r>
      <w:r w:rsidRPr="00C854A2">
        <w:rPr>
          <w:rFonts w:ascii="Palatino Linotype" w:eastAsia="Palatino Linotype" w:hAnsi="Palatino Linotype" w:cs="Palatino Linotype"/>
          <w:b/>
          <w:color w:val="000000" w:themeColor="text1"/>
        </w:rPr>
        <w:t>ÓRGANO GARANTE</w:t>
      </w:r>
      <w:r w:rsidRPr="00C854A2">
        <w:rPr>
          <w:rFonts w:ascii="Palatino Linotype" w:eastAsia="Palatino Linotype" w:hAnsi="Palatino Linotype" w:cs="Palatino Linotype"/>
          <w:color w:val="000000" w:themeColor="text1"/>
        </w:rPr>
        <w:t xml:space="preserve"> emite los siguientes:</w:t>
      </w:r>
      <w:r w:rsidR="00B70EBE">
        <w:rPr>
          <w:rFonts w:ascii="Palatino Linotype" w:eastAsia="Palatino Linotype" w:hAnsi="Palatino Linotype" w:cs="Palatino Linotype"/>
          <w:color w:val="000000" w:themeColor="text1"/>
        </w:rPr>
        <w:t xml:space="preserve"> </w:t>
      </w:r>
    </w:p>
    <w:p w14:paraId="7F15D24C" w14:textId="77777777" w:rsidR="00B70EBE" w:rsidRPr="00C854A2" w:rsidRDefault="00B70EBE" w:rsidP="00B70EB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7704649" w14:textId="77777777" w:rsidR="00D21BD9" w:rsidRPr="00C854A2" w:rsidRDefault="003A5AA5" w:rsidP="00795721">
      <w:pPr>
        <w:pStyle w:val="Ttulo1"/>
        <w:spacing w:before="0" w:line="360" w:lineRule="auto"/>
        <w:jc w:val="center"/>
        <w:rPr>
          <w:rFonts w:ascii="Palatino Linotype" w:eastAsia="Palatino Linotype" w:hAnsi="Palatino Linotype" w:cs="Palatino Linotype"/>
          <w:b/>
          <w:color w:val="000000" w:themeColor="text1"/>
          <w:sz w:val="24"/>
          <w:szCs w:val="24"/>
        </w:rPr>
      </w:pPr>
      <w:r w:rsidRPr="00C854A2">
        <w:rPr>
          <w:rFonts w:ascii="Palatino Linotype" w:eastAsia="Palatino Linotype" w:hAnsi="Palatino Linotype" w:cs="Palatino Linotype"/>
          <w:b/>
          <w:color w:val="000000" w:themeColor="text1"/>
          <w:sz w:val="24"/>
          <w:szCs w:val="24"/>
        </w:rPr>
        <w:t>R E S O L U T I V O S</w:t>
      </w:r>
    </w:p>
    <w:p w14:paraId="7945148A" w14:textId="77777777" w:rsidR="00D21BD9" w:rsidRPr="00C854A2" w:rsidRDefault="00D21BD9" w:rsidP="00795721">
      <w:pPr>
        <w:spacing w:line="360" w:lineRule="auto"/>
        <w:rPr>
          <w:rFonts w:ascii="Palatino Linotype" w:eastAsia="Palatino Linotype" w:hAnsi="Palatino Linotype" w:cs="Palatino Linotype"/>
          <w:color w:val="000000" w:themeColor="text1"/>
        </w:rPr>
      </w:pPr>
    </w:p>
    <w:p w14:paraId="6A31F0E9"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PRIMERO</w:t>
      </w:r>
      <w:r w:rsidRPr="00C854A2">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C854A2">
        <w:rPr>
          <w:rFonts w:ascii="Palatino Linotype" w:eastAsia="Palatino Linotype" w:hAnsi="Palatino Linotype" w:cs="Palatino Linotype"/>
          <w:b/>
          <w:color w:val="000000" w:themeColor="text1"/>
        </w:rPr>
        <w:t xml:space="preserve">06623/INFOEM/IP/RR/2025, </w:t>
      </w:r>
      <w:r w:rsidRPr="00C854A2">
        <w:rPr>
          <w:rFonts w:ascii="Palatino Linotype" w:eastAsia="Palatino Linotype" w:hAnsi="Palatino Linotype" w:cs="Palatino Linotype"/>
          <w:color w:val="000000" w:themeColor="text1"/>
        </w:rPr>
        <w:t xml:space="preserve">en términos de los Considerandos </w:t>
      </w:r>
      <w:r w:rsidRPr="00C854A2">
        <w:rPr>
          <w:rFonts w:ascii="Palatino Linotype" w:eastAsia="Palatino Linotype" w:hAnsi="Palatino Linotype" w:cs="Palatino Linotype"/>
          <w:b/>
          <w:color w:val="000000" w:themeColor="text1"/>
        </w:rPr>
        <w:t xml:space="preserve">Cuarto y Quinto  </w:t>
      </w:r>
      <w:r w:rsidRPr="00C854A2">
        <w:rPr>
          <w:rFonts w:ascii="Palatino Linotype" w:eastAsia="Palatino Linotype" w:hAnsi="Palatino Linotype" w:cs="Palatino Linotype"/>
          <w:color w:val="000000" w:themeColor="text1"/>
        </w:rPr>
        <w:t xml:space="preserve">de la presente resolución. </w:t>
      </w:r>
    </w:p>
    <w:p w14:paraId="18F40160"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63E57479"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bookmarkStart w:id="15" w:name="_heading=h.fslc99i1zfog" w:colFirst="0" w:colLast="0"/>
      <w:bookmarkEnd w:id="15"/>
      <w:r w:rsidRPr="00C854A2">
        <w:rPr>
          <w:rFonts w:ascii="Palatino Linotype" w:eastAsia="Palatino Linotype" w:hAnsi="Palatino Linotype" w:cs="Palatino Linotype"/>
          <w:b/>
          <w:color w:val="000000" w:themeColor="text1"/>
        </w:rPr>
        <w:t xml:space="preserve">SEGUNDO. </w:t>
      </w:r>
      <w:r w:rsidRPr="00C854A2">
        <w:rPr>
          <w:rFonts w:ascii="Palatino Linotype" w:eastAsia="Palatino Linotype" w:hAnsi="Palatino Linotype" w:cs="Palatino Linotype"/>
          <w:color w:val="000000" w:themeColor="text1"/>
        </w:rPr>
        <w:t xml:space="preserve">Se </w:t>
      </w:r>
      <w:r w:rsidRPr="00C854A2">
        <w:rPr>
          <w:rFonts w:ascii="Palatino Linotype" w:eastAsia="Palatino Linotype" w:hAnsi="Palatino Linotype" w:cs="Palatino Linotype"/>
          <w:b/>
          <w:color w:val="000000" w:themeColor="text1"/>
        </w:rPr>
        <w:t xml:space="preserve">MODIFICA </w:t>
      </w:r>
      <w:r w:rsidRPr="00C854A2">
        <w:rPr>
          <w:rFonts w:ascii="Palatino Linotype" w:eastAsia="Palatino Linotype" w:hAnsi="Palatino Linotype" w:cs="Palatino Linotype"/>
          <w:color w:val="000000" w:themeColor="text1"/>
        </w:rPr>
        <w:t xml:space="preserve">la respuesta emitida por el </w:t>
      </w:r>
      <w:r w:rsidRPr="00C854A2">
        <w:rPr>
          <w:rFonts w:ascii="Palatino Linotype" w:eastAsia="Palatino Linotype" w:hAnsi="Palatino Linotype" w:cs="Palatino Linotype"/>
          <w:b/>
          <w:color w:val="000000" w:themeColor="text1"/>
        </w:rPr>
        <w:t xml:space="preserve">Ayuntamiento de Toluca </w:t>
      </w:r>
      <w:r w:rsidRPr="00C854A2">
        <w:rPr>
          <w:rFonts w:ascii="Palatino Linotype" w:eastAsia="Palatino Linotype" w:hAnsi="Palatino Linotype" w:cs="Palatino Linotype"/>
          <w:color w:val="000000" w:themeColor="text1"/>
        </w:rPr>
        <w:t xml:space="preserve">y se </w:t>
      </w:r>
      <w:r w:rsidRPr="00C854A2">
        <w:rPr>
          <w:rFonts w:ascii="Palatino Linotype" w:eastAsia="Palatino Linotype" w:hAnsi="Palatino Linotype" w:cs="Palatino Linotype"/>
          <w:b/>
          <w:color w:val="000000" w:themeColor="text1"/>
        </w:rPr>
        <w:t>ORDENA</w:t>
      </w:r>
      <w:r w:rsidRPr="00C854A2">
        <w:rPr>
          <w:rFonts w:ascii="Palatino Linotype" w:eastAsia="Palatino Linotype" w:hAnsi="Palatino Linotype" w:cs="Palatino Linotype"/>
          <w:color w:val="000000" w:themeColor="text1"/>
        </w:rPr>
        <w:t xml:space="preserve"> entregar </w:t>
      </w:r>
      <w:r w:rsidRPr="00C854A2">
        <w:rPr>
          <w:rFonts w:ascii="Palatino Linotype" w:eastAsia="Palatino Linotype" w:hAnsi="Palatino Linotype" w:cs="Palatino Linotype"/>
          <w:b/>
          <w:color w:val="000000" w:themeColor="text1"/>
        </w:rPr>
        <w:t xml:space="preserve">vía SAIMEX, </w:t>
      </w:r>
      <w:r w:rsidRPr="00C854A2">
        <w:rPr>
          <w:rFonts w:ascii="Palatino Linotype" w:eastAsia="Palatino Linotype" w:hAnsi="Palatino Linotype" w:cs="Palatino Linotype"/>
          <w:color w:val="000000" w:themeColor="text1"/>
        </w:rPr>
        <w:t>en versión pública de ser procedente el documento en donde conste</w:t>
      </w:r>
      <w:r w:rsidRPr="00C854A2">
        <w:rPr>
          <w:rFonts w:ascii="Palatino Linotype" w:eastAsia="Palatino Linotype" w:hAnsi="Palatino Linotype" w:cs="Palatino Linotype"/>
          <w:b/>
          <w:color w:val="000000" w:themeColor="text1"/>
        </w:rPr>
        <w:t xml:space="preserve">  </w:t>
      </w:r>
      <w:r w:rsidRPr="00C854A2">
        <w:rPr>
          <w:rFonts w:ascii="Palatino Linotype" w:eastAsia="Palatino Linotype" w:hAnsi="Palatino Linotype" w:cs="Palatino Linotype"/>
          <w:color w:val="000000" w:themeColor="text1"/>
        </w:rPr>
        <w:t>la siguiente información.</w:t>
      </w:r>
    </w:p>
    <w:p w14:paraId="74B2336D" w14:textId="77777777" w:rsidR="00D21BD9" w:rsidRPr="00C854A2" w:rsidRDefault="00D21BD9" w:rsidP="00795721">
      <w:pPr>
        <w:spacing w:line="360" w:lineRule="auto"/>
        <w:jc w:val="both"/>
        <w:rPr>
          <w:rFonts w:ascii="Palatino Linotype" w:eastAsia="Palatino Linotype" w:hAnsi="Palatino Linotype" w:cs="Palatino Linotype"/>
          <w:color w:val="000000" w:themeColor="text1"/>
        </w:rPr>
      </w:pPr>
    </w:p>
    <w:p w14:paraId="736BC4E5" w14:textId="3EC2165C" w:rsidR="003241E6" w:rsidRPr="00C854A2" w:rsidRDefault="003A5AA5" w:rsidP="00795721">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t>Área administrativa a la que se encuentran adscritos  los servidores públicos referidos en respuesta de la  Dirección General de Administración a la solicitud de información 02369/TOLUCA/IP/2025; y</w:t>
      </w:r>
    </w:p>
    <w:p w14:paraId="36E08FF4" w14:textId="5A228E2D" w:rsidR="003241E6" w:rsidRPr="00C854A2" w:rsidRDefault="003241E6" w:rsidP="00795721">
      <w:pPr>
        <w:rPr>
          <w:rFonts w:ascii="Palatino Linotype" w:eastAsia="Palatino Linotype" w:hAnsi="Palatino Linotype" w:cs="Palatino Linotype"/>
          <w:b/>
          <w:color w:val="000000" w:themeColor="text1"/>
        </w:rPr>
      </w:pPr>
    </w:p>
    <w:p w14:paraId="2F99EA66" w14:textId="61B514BC" w:rsidR="00D21BD9" w:rsidRPr="00C854A2" w:rsidRDefault="003241E6" w:rsidP="00795721">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854A2">
        <w:rPr>
          <w:rFonts w:ascii="Palatino Linotype" w:eastAsia="Palatino Linotype" w:hAnsi="Palatino Linotype" w:cs="Palatino Linotype"/>
          <w:b/>
          <w:color w:val="000000" w:themeColor="text1"/>
        </w:rPr>
        <w:t>Nombre y escolaridad de los servidores públicos que participan en el proceso de la generación de las versiones públicas para atender las solicitudes de información, en funciones al veintidós de abril de dos mil veinticinco.</w:t>
      </w:r>
    </w:p>
    <w:p w14:paraId="086D7F67" w14:textId="77777777" w:rsidR="00D21BD9" w:rsidRPr="00C854A2" w:rsidRDefault="00D21BD9" w:rsidP="0079572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E6EA0BA" w14:textId="77777777" w:rsidR="003241E6" w:rsidRPr="00C854A2" w:rsidRDefault="003A5AA5" w:rsidP="00795721">
      <w:pPr>
        <w:tabs>
          <w:tab w:val="left" w:pos="8080"/>
        </w:tabs>
        <w:spacing w:line="360" w:lineRule="auto"/>
        <w:jc w:val="both"/>
        <w:rPr>
          <w:rFonts w:ascii="Palatino Linotype" w:eastAsia="Palatino Linotype" w:hAnsi="Palatino Linotype" w:cs="Palatino Linotype"/>
          <w:b/>
          <w:color w:val="000000" w:themeColor="text1"/>
        </w:rPr>
      </w:pPr>
      <w:bookmarkStart w:id="16" w:name="_heading=h.rr5zxadanah2" w:colFirst="0" w:colLast="0"/>
      <w:bookmarkEnd w:id="16"/>
      <w:r w:rsidRPr="00C854A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C854A2">
        <w:rPr>
          <w:rFonts w:ascii="Palatino Linotype" w:eastAsia="Palatino Linotype" w:hAnsi="Palatino Linotype" w:cs="Palatino Linotype"/>
          <w:color w:val="000000" w:themeColor="text1"/>
        </w:rPr>
        <w:lastRenderedPageBreak/>
        <w:t xml:space="preserve">motive las razones sobre los datos que se supriman o eliminen dentro del soporte documental respectivo objeto de las versiones públicas que se formulen y se pongan a disposición del </w:t>
      </w:r>
      <w:r w:rsidRPr="00C854A2">
        <w:rPr>
          <w:rFonts w:ascii="Palatino Linotype" w:eastAsia="Palatino Linotype" w:hAnsi="Palatino Linotype" w:cs="Palatino Linotype"/>
          <w:b/>
          <w:color w:val="000000" w:themeColor="text1"/>
        </w:rPr>
        <w:t>RECURRENTE.</w:t>
      </w:r>
    </w:p>
    <w:p w14:paraId="25E91C5A" w14:textId="77777777" w:rsidR="003241E6" w:rsidRPr="00C854A2" w:rsidRDefault="003241E6" w:rsidP="00795721">
      <w:pPr>
        <w:tabs>
          <w:tab w:val="left" w:pos="8080"/>
        </w:tabs>
        <w:spacing w:line="360" w:lineRule="auto"/>
        <w:jc w:val="both"/>
        <w:rPr>
          <w:rFonts w:ascii="Palatino Linotype" w:eastAsia="Palatino Linotype" w:hAnsi="Palatino Linotype" w:cs="Palatino Linotype"/>
          <w:color w:val="000000" w:themeColor="text1"/>
        </w:rPr>
      </w:pPr>
    </w:p>
    <w:p w14:paraId="52F7FFE3" w14:textId="23339E54" w:rsidR="003241E6" w:rsidRPr="00C854A2" w:rsidRDefault="003241E6" w:rsidP="00795721">
      <w:pPr>
        <w:tabs>
          <w:tab w:val="left" w:pos="8080"/>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color w:val="000000" w:themeColor="text1"/>
        </w:rPr>
        <w:t xml:space="preserve">Der ser el caso que alguno de los servidores públicos no </w:t>
      </w:r>
      <w:r w:rsidR="00B70EBE" w:rsidRPr="00C854A2">
        <w:rPr>
          <w:rFonts w:ascii="Palatino Linotype" w:eastAsia="Palatino Linotype" w:hAnsi="Palatino Linotype" w:cs="Palatino Linotype"/>
          <w:color w:val="000000" w:themeColor="text1"/>
        </w:rPr>
        <w:t>esté</w:t>
      </w:r>
      <w:r w:rsidRPr="00C854A2">
        <w:rPr>
          <w:rFonts w:ascii="Palatino Linotype" w:eastAsia="Palatino Linotype" w:hAnsi="Palatino Linotype" w:cs="Palatino Linotype"/>
          <w:color w:val="000000" w:themeColor="text1"/>
        </w:rPr>
        <w:t xml:space="preserve"> obligado acreditar algún nivel o grado académico para el desempeño del cargo deberá de hacerse del conocimiento de la RECURRENTE de conformidad con el artículo 19 párrafo segundo de la Ley de Transparencia y Acceso a la Información Pública del Estado de México y Municipios.</w:t>
      </w:r>
    </w:p>
    <w:p w14:paraId="58AAA2CB" w14:textId="77777777" w:rsidR="00D21BD9" w:rsidRPr="00C854A2" w:rsidRDefault="00D21BD9" w:rsidP="00795721">
      <w:pPr>
        <w:tabs>
          <w:tab w:val="left" w:pos="8080"/>
        </w:tabs>
        <w:spacing w:line="360" w:lineRule="auto"/>
        <w:jc w:val="both"/>
        <w:rPr>
          <w:rFonts w:ascii="Palatino Linotype" w:eastAsia="Palatino Linotype" w:hAnsi="Palatino Linotype" w:cs="Palatino Linotype"/>
          <w:b/>
          <w:color w:val="000000" w:themeColor="text1"/>
        </w:rPr>
      </w:pPr>
      <w:bookmarkStart w:id="17" w:name="_heading=h.y6ko0y37h3q8" w:colFirst="0" w:colLast="0"/>
      <w:bookmarkEnd w:id="17"/>
    </w:p>
    <w:p w14:paraId="25341865" w14:textId="77777777" w:rsidR="00D21BD9" w:rsidRPr="00C854A2" w:rsidRDefault="003A5AA5" w:rsidP="00795721">
      <w:pPr>
        <w:tabs>
          <w:tab w:val="left" w:pos="8080"/>
        </w:tabs>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TERCERO. NOTIFÍQUESE</w:t>
      </w:r>
      <w:r w:rsidRPr="00C854A2">
        <w:rPr>
          <w:rFonts w:ascii="Palatino Linotype" w:eastAsia="Palatino Linotype" w:hAnsi="Palatino Linotype" w:cs="Palatino Linotype"/>
          <w:color w:val="000000" w:themeColor="text1"/>
        </w:rPr>
        <w:t xml:space="preserve"> </w:t>
      </w:r>
      <w:r w:rsidRPr="00C854A2">
        <w:rPr>
          <w:rFonts w:ascii="Palatino Linotype" w:eastAsia="Palatino Linotype" w:hAnsi="Palatino Linotype" w:cs="Palatino Linotype"/>
          <w:b/>
          <w:color w:val="000000" w:themeColor="text1"/>
        </w:rPr>
        <w:t>vía SAIMEX</w:t>
      </w:r>
      <w:r w:rsidRPr="00C854A2">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854A2">
        <w:rPr>
          <w:rFonts w:ascii="Palatino Linotype" w:eastAsia="Palatino Linotype" w:hAnsi="Palatino Linotype" w:cs="Palatino Linotype"/>
          <w:b/>
          <w:color w:val="000000" w:themeColor="text1"/>
        </w:rPr>
        <w:t>dé cumplimiento a lo ordenado dentro del plazo de diez días hábiles</w:t>
      </w:r>
      <w:r w:rsidRPr="00C854A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989B94" w14:textId="77777777" w:rsidR="00D21BD9" w:rsidRPr="00C854A2" w:rsidRDefault="00D21BD9" w:rsidP="00795721">
      <w:pPr>
        <w:tabs>
          <w:tab w:val="left" w:pos="8080"/>
        </w:tabs>
        <w:spacing w:line="360" w:lineRule="auto"/>
        <w:jc w:val="both"/>
        <w:rPr>
          <w:rFonts w:ascii="Palatino Linotype" w:eastAsia="Palatino Linotype" w:hAnsi="Palatino Linotype" w:cs="Palatino Linotype"/>
          <w:color w:val="000000" w:themeColor="text1"/>
        </w:rPr>
      </w:pPr>
    </w:p>
    <w:p w14:paraId="2B956225" w14:textId="77777777" w:rsidR="00D21BD9" w:rsidRPr="00C854A2" w:rsidRDefault="003A5AA5" w:rsidP="00795721">
      <w:pPr>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 xml:space="preserve">CUARTO. </w:t>
      </w:r>
      <w:r w:rsidRPr="00C854A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854A2">
        <w:rPr>
          <w:rFonts w:ascii="Palatino Linotype" w:eastAsia="Palatino Linotype" w:hAnsi="Palatino Linotype" w:cs="Palatino Linotype"/>
          <w:b/>
          <w:color w:val="000000" w:themeColor="text1"/>
        </w:rPr>
        <w:t>SUJETO OBLIGADO</w:t>
      </w:r>
      <w:r w:rsidRPr="00C854A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A06AEBC" w14:textId="77777777" w:rsidR="00D21BD9" w:rsidRPr="00C854A2" w:rsidRDefault="003A5AA5" w:rsidP="00795721">
      <w:pPr>
        <w:tabs>
          <w:tab w:val="left" w:pos="8080"/>
        </w:tabs>
        <w:spacing w:line="360" w:lineRule="auto"/>
        <w:jc w:val="both"/>
        <w:rPr>
          <w:rFonts w:ascii="Palatino Linotype" w:eastAsia="Palatino Linotype" w:hAnsi="Palatino Linotype" w:cs="Palatino Linotype"/>
          <w:color w:val="000000" w:themeColor="text1"/>
        </w:rPr>
      </w:pPr>
      <w:bookmarkStart w:id="18" w:name="_heading=h.2jxsxqh" w:colFirst="0" w:colLast="0"/>
      <w:bookmarkEnd w:id="18"/>
      <w:r w:rsidRPr="00C854A2">
        <w:rPr>
          <w:rFonts w:ascii="Palatino Linotype" w:eastAsia="Palatino Linotype" w:hAnsi="Palatino Linotype" w:cs="Palatino Linotype"/>
          <w:b/>
          <w:color w:val="000000" w:themeColor="text1"/>
        </w:rPr>
        <w:lastRenderedPageBreak/>
        <w:t xml:space="preserve">QUINTO. </w:t>
      </w:r>
      <w:r w:rsidRPr="00C854A2">
        <w:rPr>
          <w:rFonts w:ascii="Palatino Linotype" w:eastAsia="Palatino Linotype" w:hAnsi="Palatino Linotype" w:cs="Palatino Linotype"/>
          <w:color w:val="000000" w:themeColor="text1"/>
        </w:rPr>
        <w:t xml:space="preserve">Notifíquese a </w:t>
      </w:r>
      <w:r w:rsidRPr="00C854A2">
        <w:rPr>
          <w:rFonts w:ascii="Palatino Linotype" w:eastAsia="Palatino Linotype" w:hAnsi="Palatino Linotype" w:cs="Palatino Linotype"/>
          <w:b/>
          <w:color w:val="000000" w:themeColor="text1"/>
        </w:rPr>
        <w:t>EL RECURRENTE</w:t>
      </w:r>
      <w:r w:rsidRPr="00C854A2">
        <w:rPr>
          <w:rFonts w:ascii="Palatino Linotype" w:eastAsia="Palatino Linotype" w:hAnsi="Palatino Linotype" w:cs="Palatino Linotype"/>
          <w:color w:val="000000" w:themeColor="text1"/>
        </w:rPr>
        <w:t xml:space="preserve"> la presente resolución, vía SAIMEX.</w:t>
      </w:r>
    </w:p>
    <w:p w14:paraId="7D6A43DA" w14:textId="77777777" w:rsidR="00D21BD9" w:rsidRPr="00C854A2" w:rsidRDefault="00D21BD9" w:rsidP="00795721">
      <w:pPr>
        <w:tabs>
          <w:tab w:val="left" w:pos="8080"/>
        </w:tabs>
        <w:spacing w:line="360" w:lineRule="auto"/>
        <w:jc w:val="both"/>
        <w:rPr>
          <w:rFonts w:ascii="Palatino Linotype" w:eastAsia="Palatino Linotype" w:hAnsi="Palatino Linotype" w:cs="Palatino Linotype"/>
          <w:color w:val="000000" w:themeColor="text1"/>
        </w:rPr>
      </w:pPr>
    </w:p>
    <w:p w14:paraId="70B9EF10" w14:textId="77777777" w:rsidR="00D21BD9" w:rsidRPr="00C854A2" w:rsidRDefault="003A5AA5" w:rsidP="00795721">
      <w:pPr>
        <w:shd w:val="clear" w:color="auto" w:fill="FFFFFF"/>
        <w:spacing w:line="360" w:lineRule="auto"/>
        <w:jc w:val="both"/>
        <w:rPr>
          <w:rFonts w:ascii="Palatino Linotype" w:eastAsia="Palatino Linotype" w:hAnsi="Palatino Linotype" w:cs="Palatino Linotype"/>
          <w:color w:val="000000" w:themeColor="text1"/>
        </w:rPr>
      </w:pPr>
      <w:r w:rsidRPr="00C854A2">
        <w:rPr>
          <w:rFonts w:ascii="Palatino Linotype" w:eastAsia="Palatino Linotype" w:hAnsi="Palatino Linotype" w:cs="Palatino Linotype"/>
          <w:b/>
          <w:color w:val="000000" w:themeColor="text1"/>
        </w:rPr>
        <w:t xml:space="preserve">SEXTO. </w:t>
      </w:r>
      <w:r w:rsidRPr="00C854A2">
        <w:rPr>
          <w:rFonts w:ascii="Palatino Linotype" w:eastAsia="Palatino Linotype" w:hAnsi="Palatino Linotype" w:cs="Palatino Linotype"/>
          <w:color w:val="000000" w:themeColor="text1"/>
        </w:rPr>
        <w:t xml:space="preserve">Se hace del conocimiento de </w:t>
      </w:r>
      <w:r w:rsidRPr="00C854A2">
        <w:rPr>
          <w:rFonts w:ascii="Palatino Linotype" w:eastAsia="Palatino Linotype" w:hAnsi="Palatino Linotype" w:cs="Palatino Linotype"/>
          <w:b/>
          <w:color w:val="000000" w:themeColor="text1"/>
        </w:rPr>
        <w:t>EL RECURRENTE</w:t>
      </w:r>
      <w:r w:rsidRPr="00C854A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0BC1672" w14:textId="77777777" w:rsidR="00795721" w:rsidRPr="00C854A2" w:rsidRDefault="00795721" w:rsidP="00795721">
      <w:pPr>
        <w:spacing w:line="360" w:lineRule="auto"/>
        <w:ind w:right="49"/>
        <w:jc w:val="both"/>
        <w:rPr>
          <w:rFonts w:ascii="Palatino Linotype" w:eastAsia="Palatino Linotype" w:hAnsi="Palatino Linotype" w:cs="Palatino Linotype"/>
        </w:rPr>
      </w:pPr>
    </w:p>
    <w:p w14:paraId="39B017A4" w14:textId="65E08814" w:rsidR="00795721" w:rsidRPr="00444783" w:rsidRDefault="00795721" w:rsidP="00795721">
      <w:pPr>
        <w:spacing w:line="360" w:lineRule="auto"/>
        <w:ind w:right="49"/>
        <w:jc w:val="both"/>
        <w:rPr>
          <w:rFonts w:ascii="Palatino Linotype" w:eastAsia="Palatino Linotype" w:hAnsi="Palatino Linotype" w:cs="Palatino Linotype"/>
        </w:rPr>
      </w:pPr>
      <w:r w:rsidRPr="00C854A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8D5D2B" w:rsidRPr="00C854A2">
        <w:rPr>
          <w:rFonts w:ascii="Palatino Linotype" w:eastAsia="Palatino Linotype" w:hAnsi="Palatino Linotype" w:cs="Palatino Linotype"/>
        </w:rPr>
        <w:t xml:space="preserve"> EMITIENDO VOTO PARTICULAR</w:t>
      </w:r>
      <w:r w:rsidRPr="00C854A2">
        <w:rPr>
          <w:rFonts w:ascii="Palatino Linotype" w:eastAsia="Palatino Linotype" w:hAnsi="Palatino Linotype" w:cs="Palatino Linotype"/>
        </w:rPr>
        <w:t>, MARÍA DEL ROSARIO MEJÍA AYALA</w:t>
      </w:r>
      <w:r w:rsidR="008D5D2B" w:rsidRPr="00C854A2">
        <w:rPr>
          <w:rFonts w:ascii="Palatino Linotype" w:eastAsia="Palatino Linotype" w:hAnsi="Palatino Linotype" w:cs="Palatino Linotype"/>
        </w:rPr>
        <w:t xml:space="preserve"> EMITIENDO VOTO PARTICULAR</w:t>
      </w:r>
      <w:r w:rsidRPr="00C854A2">
        <w:rPr>
          <w:rFonts w:ascii="Palatino Linotype" w:eastAsia="Palatino Linotype" w:hAnsi="Palatino Linotype" w:cs="Palatino Linotype"/>
        </w:rPr>
        <w:t>, SHARON CRISTINA MORALES MARTÍNEZ, LUIS GUSTAVO PARRA NORIEGA</w:t>
      </w:r>
      <w:r w:rsidR="008D5D2B" w:rsidRPr="00C854A2">
        <w:rPr>
          <w:rFonts w:ascii="Palatino Linotype" w:eastAsia="Palatino Linotype" w:hAnsi="Palatino Linotype" w:cs="Palatino Linotype"/>
        </w:rPr>
        <w:t xml:space="preserve"> EMITIENDO VOTO PARTICULAR</w:t>
      </w:r>
      <w:r w:rsidRPr="00C854A2">
        <w:rPr>
          <w:rFonts w:ascii="Palatino Linotype" w:eastAsia="Palatino Linotype" w:hAnsi="Palatino Linotype" w:cs="Palatino Linotype"/>
        </w:rPr>
        <w:t xml:space="preserve"> Y GUADALUPE RAMÍREZ PEÑA</w:t>
      </w:r>
      <w:r w:rsidR="008D5D2B" w:rsidRPr="00C854A2">
        <w:rPr>
          <w:rFonts w:ascii="Palatino Linotype" w:eastAsia="Palatino Linotype" w:hAnsi="Palatino Linotype" w:cs="Palatino Linotype"/>
        </w:rPr>
        <w:t xml:space="preserve"> EMITIENDO VOTO PARTICULAR</w:t>
      </w:r>
      <w:r w:rsidRPr="00C854A2">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14:paraId="39216D0A"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5260FADD"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6D84CF24"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1B0B96A2"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269E96C0"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2D0A0BAF"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756EFA6F"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3D8A6790"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01B3E73E"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6DBAE686"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362A9AF1" w14:textId="77777777" w:rsidR="00D21BD9" w:rsidRPr="00795721" w:rsidRDefault="00D21BD9" w:rsidP="00795721">
      <w:pPr>
        <w:spacing w:line="360" w:lineRule="auto"/>
        <w:jc w:val="both"/>
        <w:rPr>
          <w:rFonts w:ascii="Palatino Linotype" w:eastAsia="Palatino Linotype" w:hAnsi="Palatino Linotype" w:cs="Palatino Linotype"/>
          <w:color w:val="000000" w:themeColor="text1"/>
        </w:rPr>
      </w:pPr>
    </w:p>
    <w:p w14:paraId="1B86EE7D" w14:textId="77777777" w:rsidR="00D21BD9" w:rsidRPr="00795721" w:rsidRDefault="00D21BD9" w:rsidP="00795721">
      <w:pPr>
        <w:spacing w:line="360" w:lineRule="auto"/>
        <w:rPr>
          <w:rFonts w:ascii="Palatino Linotype" w:eastAsia="Palatino Linotype" w:hAnsi="Palatino Linotype" w:cs="Palatino Linotype"/>
          <w:color w:val="000000" w:themeColor="text1"/>
        </w:rPr>
      </w:pPr>
    </w:p>
    <w:p w14:paraId="70FE5597" w14:textId="470CE6DB" w:rsidR="00D21BD9" w:rsidRPr="00C854A2" w:rsidRDefault="00D21BD9" w:rsidP="00C854A2">
      <w:pPr>
        <w:tabs>
          <w:tab w:val="left" w:pos="3374"/>
        </w:tabs>
        <w:spacing w:line="360" w:lineRule="auto"/>
        <w:rPr>
          <w:rFonts w:ascii="Palatino Linotype" w:eastAsia="Palatino Linotype" w:hAnsi="Palatino Linotype" w:cs="Palatino Linotype"/>
          <w:color w:val="000000" w:themeColor="text1"/>
        </w:rPr>
      </w:pPr>
    </w:p>
    <w:sectPr w:rsidR="00D21BD9" w:rsidRPr="00C854A2" w:rsidSect="00B70EBE">
      <w:headerReference w:type="even" r:id="rId12"/>
      <w:headerReference w:type="default" r:id="rId13"/>
      <w:footerReference w:type="default" r:id="rId14"/>
      <w:headerReference w:type="first" r:id="rId15"/>
      <w:footerReference w:type="first" r:id="rId16"/>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62AD1" w14:textId="77777777" w:rsidR="00962E4C" w:rsidRDefault="00962E4C">
      <w:r>
        <w:separator/>
      </w:r>
    </w:p>
  </w:endnote>
  <w:endnote w:type="continuationSeparator" w:id="0">
    <w:p w14:paraId="12ADEA02" w14:textId="77777777" w:rsidR="00962E4C" w:rsidRDefault="0096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70FC" w14:textId="77777777" w:rsidR="00D21BD9" w:rsidRDefault="003A5A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EE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EE1">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250336AF" w14:textId="77777777" w:rsidR="00D21BD9" w:rsidRDefault="00D21B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5F40D" w14:textId="77777777" w:rsidR="00D21BD9" w:rsidRDefault="003A5AA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EE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EE1">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1E404FBF" w14:textId="77777777" w:rsidR="00D21BD9" w:rsidRDefault="00D21B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7D0EB" w14:textId="77777777" w:rsidR="00962E4C" w:rsidRDefault="00962E4C">
      <w:r>
        <w:separator/>
      </w:r>
    </w:p>
  </w:footnote>
  <w:footnote w:type="continuationSeparator" w:id="0">
    <w:p w14:paraId="0AAAEC0A" w14:textId="77777777" w:rsidR="00962E4C" w:rsidRDefault="00962E4C">
      <w:r>
        <w:continuationSeparator/>
      </w:r>
    </w:p>
  </w:footnote>
  <w:footnote w:id="1">
    <w:p w14:paraId="20E242A8" w14:textId="77777777" w:rsidR="00D21BD9" w:rsidRDefault="003A5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323FCE7" w14:textId="77777777" w:rsidR="00D21BD9" w:rsidRDefault="003A5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36A9E38A" w14:textId="77777777" w:rsidR="00D21BD9" w:rsidRDefault="003A5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E8AF2C3" w14:textId="77777777" w:rsidR="00D21BD9" w:rsidRDefault="003A5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7675" w14:textId="77777777" w:rsidR="00D21BD9" w:rsidRDefault="00962E4C">
    <w:pPr>
      <w:pBdr>
        <w:top w:val="nil"/>
        <w:left w:val="nil"/>
        <w:bottom w:val="nil"/>
        <w:right w:val="nil"/>
        <w:between w:val="nil"/>
      </w:pBdr>
      <w:tabs>
        <w:tab w:val="center" w:pos="4419"/>
        <w:tab w:val="right" w:pos="8838"/>
      </w:tabs>
      <w:rPr>
        <w:color w:val="000000"/>
      </w:rPr>
    </w:pPr>
    <w:r>
      <w:rPr>
        <w:color w:val="000000"/>
      </w:rPr>
      <w:pict w14:anchorId="277EB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5" w:type="dxa"/>
      <w:tblInd w:w="3119" w:type="dxa"/>
      <w:tblLayout w:type="fixed"/>
      <w:tblLook w:val="0400" w:firstRow="0" w:lastRow="0" w:firstColumn="0" w:lastColumn="0" w:noHBand="0" w:noVBand="1"/>
    </w:tblPr>
    <w:tblGrid>
      <w:gridCol w:w="2976"/>
      <w:gridCol w:w="3969"/>
    </w:tblGrid>
    <w:tr w:rsidR="00D21BD9" w14:paraId="4DA9E80E" w14:textId="77777777" w:rsidTr="00B70EBE">
      <w:trPr>
        <w:trHeight w:val="227"/>
      </w:trPr>
      <w:tc>
        <w:tcPr>
          <w:tcW w:w="2976" w:type="dxa"/>
          <w:vAlign w:val="center"/>
        </w:tcPr>
        <w:p w14:paraId="621F6E1C" w14:textId="77777777" w:rsidR="00D21BD9" w:rsidRPr="00795721" w:rsidRDefault="003A5AA5" w:rsidP="00795721">
          <w:pPr>
            <w:ind w:right="34"/>
            <w:jc w:val="right"/>
            <w:rPr>
              <w:rFonts w:ascii="Palatino Linotype" w:eastAsia="Palatino Linotype" w:hAnsi="Palatino Linotype" w:cs="Palatino Linotype"/>
              <w:b/>
            </w:rPr>
          </w:pPr>
          <w:r w:rsidRPr="00795721">
            <w:rPr>
              <w:rFonts w:ascii="Palatino Linotype" w:eastAsia="Palatino Linotype" w:hAnsi="Palatino Linotype" w:cs="Palatino Linotype"/>
              <w:b/>
            </w:rPr>
            <w:t>Recurso de Revisión:</w:t>
          </w:r>
        </w:p>
      </w:tc>
      <w:tc>
        <w:tcPr>
          <w:tcW w:w="3969" w:type="dxa"/>
          <w:vAlign w:val="center"/>
        </w:tcPr>
        <w:p w14:paraId="6AD021B4" w14:textId="77777777" w:rsidR="00D21BD9" w:rsidRPr="00795721" w:rsidRDefault="003A5AA5" w:rsidP="00795721">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95721">
            <w:rPr>
              <w:rFonts w:ascii="Palatino Linotype" w:eastAsia="Palatino Linotype" w:hAnsi="Palatino Linotype" w:cs="Palatino Linotype"/>
              <w:color w:val="000000"/>
            </w:rPr>
            <w:t>06623/INFOEM/IP/RR/2025</w:t>
          </w:r>
        </w:p>
      </w:tc>
    </w:tr>
    <w:tr w:rsidR="00D21BD9" w14:paraId="70DF6F1F" w14:textId="77777777" w:rsidTr="00B70EBE">
      <w:trPr>
        <w:trHeight w:val="242"/>
      </w:trPr>
      <w:tc>
        <w:tcPr>
          <w:tcW w:w="2976" w:type="dxa"/>
          <w:vAlign w:val="center"/>
        </w:tcPr>
        <w:p w14:paraId="0A38500F" w14:textId="77777777" w:rsidR="00D21BD9" w:rsidRPr="00795721" w:rsidRDefault="003A5AA5" w:rsidP="00795721">
          <w:pPr>
            <w:ind w:right="34"/>
            <w:jc w:val="right"/>
            <w:rPr>
              <w:rFonts w:ascii="Palatino Linotype" w:eastAsia="Palatino Linotype" w:hAnsi="Palatino Linotype" w:cs="Palatino Linotype"/>
              <w:b/>
            </w:rPr>
          </w:pPr>
          <w:r w:rsidRPr="00795721">
            <w:rPr>
              <w:rFonts w:ascii="Palatino Linotype" w:eastAsia="Palatino Linotype" w:hAnsi="Palatino Linotype" w:cs="Palatino Linotype"/>
              <w:b/>
            </w:rPr>
            <w:t>Sujeto Obligado:</w:t>
          </w:r>
        </w:p>
      </w:tc>
      <w:tc>
        <w:tcPr>
          <w:tcW w:w="3969" w:type="dxa"/>
          <w:vAlign w:val="center"/>
        </w:tcPr>
        <w:p w14:paraId="2D64034D" w14:textId="77777777" w:rsidR="00D21BD9" w:rsidRPr="00795721" w:rsidRDefault="003A5AA5" w:rsidP="00795721">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95721">
            <w:rPr>
              <w:rFonts w:ascii="Palatino Linotype" w:eastAsia="Palatino Linotype" w:hAnsi="Palatino Linotype" w:cs="Palatino Linotype"/>
              <w:color w:val="000000"/>
            </w:rPr>
            <w:t xml:space="preserve">Ayuntamiento de Toluca </w:t>
          </w:r>
        </w:p>
      </w:tc>
    </w:tr>
    <w:tr w:rsidR="00D21BD9" w14:paraId="197201C6" w14:textId="77777777" w:rsidTr="00B70EBE">
      <w:trPr>
        <w:trHeight w:val="342"/>
      </w:trPr>
      <w:tc>
        <w:tcPr>
          <w:tcW w:w="2976" w:type="dxa"/>
          <w:vAlign w:val="center"/>
        </w:tcPr>
        <w:p w14:paraId="46B6E369" w14:textId="77777777" w:rsidR="00D21BD9" w:rsidRPr="00795721" w:rsidRDefault="003A5AA5" w:rsidP="00795721">
          <w:pPr>
            <w:ind w:right="34"/>
            <w:jc w:val="right"/>
            <w:rPr>
              <w:rFonts w:ascii="Palatino Linotype" w:eastAsia="Palatino Linotype" w:hAnsi="Palatino Linotype" w:cs="Palatino Linotype"/>
              <w:b/>
            </w:rPr>
          </w:pPr>
          <w:r w:rsidRPr="00795721">
            <w:rPr>
              <w:rFonts w:ascii="Palatino Linotype" w:eastAsia="Palatino Linotype" w:hAnsi="Palatino Linotype" w:cs="Palatino Linotype"/>
              <w:b/>
            </w:rPr>
            <w:t>Comisionada Ponente:</w:t>
          </w:r>
        </w:p>
      </w:tc>
      <w:tc>
        <w:tcPr>
          <w:tcW w:w="3969" w:type="dxa"/>
          <w:vAlign w:val="center"/>
        </w:tcPr>
        <w:p w14:paraId="713F0364" w14:textId="77777777" w:rsidR="00D21BD9" w:rsidRPr="00795721" w:rsidRDefault="003A5AA5" w:rsidP="00795721">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95721">
            <w:rPr>
              <w:rFonts w:ascii="Palatino Linotype" w:eastAsia="Palatino Linotype" w:hAnsi="Palatino Linotype" w:cs="Palatino Linotype"/>
              <w:color w:val="000000"/>
            </w:rPr>
            <w:t>María del Rosario Mejía Ayala</w:t>
          </w:r>
        </w:p>
      </w:tc>
    </w:tr>
  </w:tbl>
  <w:p w14:paraId="45BAD8E1" w14:textId="77777777" w:rsidR="00D21BD9" w:rsidRDefault="00962E4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4309A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9.1pt;margin-top:-125.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804" w:type="dxa"/>
      <w:tblInd w:w="3119" w:type="dxa"/>
      <w:tblLayout w:type="fixed"/>
      <w:tblLook w:val="0400" w:firstRow="0" w:lastRow="0" w:firstColumn="0" w:lastColumn="0" w:noHBand="0" w:noVBand="1"/>
    </w:tblPr>
    <w:tblGrid>
      <w:gridCol w:w="2977"/>
      <w:gridCol w:w="3827"/>
    </w:tblGrid>
    <w:tr w:rsidR="00D21BD9" w14:paraId="1982FCE1" w14:textId="77777777" w:rsidTr="00B70EBE">
      <w:trPr>
        <w:trHeight w:val="227"/>
      </w:trPr>
      <w:tc>
        <w:tcPr>
          <w:tcW w:w="2977" w:type="dxa"/>
          <w:vAlign w:val="center"/>
        </w:tcPr>
        <w:p w14:paraId="28F92919" w14:textId="77777777" w:rsidR="00D21BD9" w:rsidRPr="00795721" w:rsidRDefault="003A5AA5" w:rsidP="00795721">
          <w:pPr>
            <w:jc w:val="right"/>
            <w:rPr>
              <w:rFonts w:ascii="Palatino Linotype" w:eastAsia="Palatino Linotype" w:hAnsi="Palatino Linotype" w:cs="Palatino Linotype"/>
              <w:b/>
              <w:color w:val="000000" w:themeColor="text1"/>
            </w:rPr>
          </w:pPr>
          <w:r w:rsidRPr="00795721">
            <w:rPr>
              <w:rFonts w:ascii="Palatino Linotype" w:eastAsia="Palatino Linotype" w:hAnsi="Palatino Linotype" w:cs="Palatino Linotype"/>
              <w:b/>
              <w:color w:val="000000" w:themeColor="text1"/>
            </w:rPr>
            <w:t>Recurso de Revisión:</w:t>
          </w:r>
        </w:p>
      </w:tc>
      <w:tc>
        <w:tcPr>
          <w:tcW w:w="3827" w:type="dxa"/>
          <w:vAlign w:val="center"/>
        </w:tcPr>
        <w:p w14:paraId="79AA68CA" w14:textId="77777777" w:rsidR="00D21BD9" w:rsidRPr="00795721" w:rsidRDefault="003A5AA5" w:rsidP="007957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795721">
            <w:rPr>
              <w:rFonts w:ascii="Palatino Linotype" w:eastAsia="Palatino Linotype" w:hAnsi="Palatino Linotype" w:cs="Palatino Linotype"/>
              <w:color w:val="000000" w:themeColor="text1"/>
            </w:rPr>
            <w:t>06623/INFOEM/IP/RR/2025</w:t>
          </w:r>
        </w:p>
      </w:tc>
    </w:tr>
    <w:tr w:rsidR="00D21BD9" w14:paraId="1381D251" w14:textId="77777777" w:rsidTr="00B70EBE">
      <w:trPr>
        <w:trHeight w:val="242"/>
      </w:trPr>
      <w:tc>
        <w:tcPr>
          <w:tcW w:w="2977" w:type="dxa"/>
          <w:vAlign w:val="center"/>
        </w:tcPr>
        <w:p w14:paraId="512C0201" w14:textId="77777777" w:rsidR="00D21BD9" w:rsidRPr="00795721" w:rsidRDefault="003A5AA5" w:rsidP="00795721">
          <w:pPr>
            <w:jc w:val="right"/>
            <w:rPr>
              <w:rFonts w:ascii="Palatino Linotype" w:eastAsia="Palatino Linotype" w:hAnsi="Palatino Linotype" w:cs="Palatino Linotype"/>
              <w:b/>
              <w:color w:val="000000" w:themeColor="text1"/>
            </w:rPr>
          </w:pPr>
          <w:r w:rsidRPr="00795721">
            <w:rPr>
              <w:rFonts w:ascii="Palatino Linotype" w:eastAsia="Palatino Linotype" w:hAnsi="Palatino Linotype" w:cs="Palatino Linotype"/>
              <w:b/>
              <w:color w:val="000000" w:themeColor="text1"/>
            </w:rPr>
            <w:t>Recurrente:</w:t>
          </w:r>
        </w:p>
      </w:tc>
      <w:tc>
        <w:tcPr>
          <w:tcW w:w="3827" w:type="dxa"/>
        </w:tcPr>
        <w:p w14:paraId="2055B808" w14:textId="54C0476A" w:rsidR="00D21BD9" w:rsidRPr="00795721" w:rsidRDefault="00D21BD9" w:rsidP="0079572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D21BD9" w14:paraId="0483D987" w14:textId="77777777" w:rsidTr="00B70EBE">
      <w:trPr>
        <w:trHeight w:val="342"/>
      </w:trPr>
      <w:tc>
        <w:tcPr>
          <w:tcW w:w="2977" w:type="dxa"/>
          <w:vAlign w:val="center"/>
        </w:tcPr>
        <w:p w14:paraId="766E24DF" w14:textId="77777777" w:rsidR="00D21BD9" w:rsidRPr="00795721" w:rsidRDefault="003A5AA5" w:rsidP="00795721">
          <w:pPr>
            <w:jc w:val="right"/>
            <w:rPr>
              <w:rFonts w:ascii="Palatino Linotype" w:eastAsia="Palatino Linotype" w:hAnsi="Palatino Linotype" w:cs="Palatino Linotype"/>
              <w:b/>
              <w:color w:val="000000" w:themeColor="text1"/>
            </w:rPr>
          </w:pPr>
          <w:r w:rsidRPr="00795721">
            <w:rPr>
              <w:rFonts w:ascii="Palatino Linotype" w:eastAsia="Palatino Linotype" w:hAnsi="Palatino Linotype" w:cs="Palatino Linotype"/>
              <w:b/>
              <w:color w:val="000000" w:themeColor="text1"/>
            </w:rPr>
            <w:t>Sujeto Obligado:</w:t>
          </w:r>
        </w:p>
      </w:tc>
      <w:tc>
        <w:tcPr>
          <w:tcW w:w="3827" w:type="dxa"/>
          <w:vAlign w:val="center"/>
        </w:tcPr>
        <w:p w14:paraId="7A8968BB" w14:textId="77777777" w:rsidR="00D21BD9" w:rsidRPr="00795721" w:rsidRDefault="003A5AA5" w:rsidP="0079572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795721">
            <w:rPr>
              <w:rFonts w:ascii="Palatino Linotype" w:eastAsia="Palatino Linotype" w:hAnsi="Palatino Linotype" w:cs="Palatino Linotype"/>
              <w:color w:val="000000" w:themeColor="text1"/>
            </w:rPr>
            <w:t xml:space="preserve">Ayuntamiento de Toluca </w:t>
          </w:r>
        </w:p>
      </w:tc>
    </w:tr>
    <w:tr w:rsidR="00D21BD9" w14:paraId="543AA2FE" w14:textId="77777777" w:rsidTr="00B70EBE">
      <w:trPr>
        <w:trHeight w:val="342"/>
      </w:trPr>
      <w:tc>
        <w:tcPr>
          <w:tcW w:w="2977" w:type="dxa"/>
          <w:vAlign w:val="center"/>
        </w:tcPr>
        <w:p w14:paraId="513CD2CE" w14:textId="77777777" w:rsidR="00D21BD9" w:rsidRPr="00795721" w:rsidRDefault="003A5AA5" w:rsidP="00795721">
          <w:pPr>
            <w:jc w:val="right"/>
            <w:rPr>
              <w:rFonts w:ascii="Palatino Linotype" w:eastAsia="Palatino Linotype" w:hAnsi="Palatino Linotype" w:cs="Palatino Linotype"/>
              <w:b/>
              <w:color w:val="000000" w:themeColor="text1"/>
            </w:rPr>
          </w:pPr>
          <w:r w:rsidRPr="00795721">
            <w:rPr>
              <w:rFonts w:ascii="Palatino Linotype" w:eastAsia="Palatino Linotype" w:hAnsi="Palatino Linotype" w:cs="Palatino Linotype"/>
              <w:b/>
              <w:color w:val="000000" w:themeColor="text1"/>
            </w:rPr>
            <w:t>Comisionada Ponente:</w:t>
          </w:r>
        </w:p>
      </w:tc>
      <w:tc>
        <w:tcPr>
          <w:tcW w:w="3827" w:type="dxa"/>
          <w:vAlign w:val="center"/>
        </w:tcPr>
        <w:p w14:paraId="256FFC9C" w14:textId="77777777" w:rsidR="00D21BD9" w:rsidRPr="00795721" w:rsidRDefault="003A5AA5" w:rsidP="0079572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795721">
            <w:rPr>
              <w:rFonts w:ascii="Palatino Linotype" w:eastAsia="Palatino Linotype" w:hAnsi="Palatino Linotype" w:cs="Palatino Linotype"/>
              <w:color w:val="000000" w:themeColor="text1"/>
            </w:rPr>
            <w:t>María del Rosario Mejía Ayala</w:t>
          </w:r>
        </w:p>
      </w:tc>
    </w:tr>
  </w:tbl>
  <w:p w14:paraId="688BDE8F" w14:textId="77777777" w:rsidR="00D21BD9" w:rsidRDefault="00962E4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64977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6.7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9A5"/>
    <w:multiLevelType w:val="multilevel"/>
    <w:tmpl w:val="564E4F1C"/>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96651FC"/>
    <w:multiLevelType w:val="multilevel"/>
    <w:tmpl w:val="CB1C6CA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18779C2"/>
    <w:multiLevelType w:val="multilevel"/>
    <w:tmpl w:val="9584942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7EF32F1"/>
    <w:multiLevelType w:val="multilevel"/>
    <w:tmpl w:val="EC5658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8053F1"/>
    <w:multiLevelType w:val="multilevel"/>
    <w:tmpl w:val="30162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491677"/>
    <w:multiLevelType w:val="multilevel"/>
    <w:tmpl w:val="0BAE6AD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3065484D"/>
    <w:multiLevelType w:val="multilevel"/>
    <w:tmpl w:val="E0083B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73FBF"/>
    <w:multiLevelType w:val="multilevel"/>
    <w:tmpl w:val="9FF61FD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E5F7661"/>
    <w:multiLevelType w:val="hybridMultilevel"/>
    <w:tmpl w:val="FB689296"/>
    <w:lvl w:ilvl="0" w:tplc="ED2A1B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E73262"/>
    <w:multiLevelType w:val="multilevel"/>
    <w:tmpl w:val="2F5899C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3"/>
  </w:num>
  <w:num w:numId="2">
    <w:abstractNumId w:val="7"/>
  </w:num>
  <w:num w:numId="3">
    <w:abstractNumId w:val="4"/>
  </w:num>
  <w:num w:numId="4">
    <w:abstractNumId w:val="9"/>
  </w:num>
  <w:num w:numId="5">
    <w:abstractNumId w:val="6"/>
  </w:num>
  <w:num w:numId="6">
    <w:abstractNumId w:val="10"/>
  </w:num>
  <w:num w:numId="7">
    <w:abstractNumId w:val="5"/>
  </w:num>
  <w:num w:numId="8">
    <w:abstractNumId w:val="2"/>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D9"/>
    <w:rsid w:val="002B214B"/>
    <w:rsid w:val="003241E6"/>
    <w:rsid w:val="003A3F62"/>
    <w:rsid w:val="003A5AA5"/>
    <w:rsid w:val="00467761"/>
    <w:rsid w:val="00795721"/>
    <w:rsid w:val="008D5D2B"/>
    <w:rsid w:val="00962E4C"/>
    <w:rsid w:val="00AC7A80"/>
    <w:rsid w:val="00B70EBE"/>
    <w:rsid w:val="00C854A2"/>
    <w:rsid w:val="00D21BD9"/>
    <w:rsid w:val="00D969D0"/>
    <w:rsid w:val="00DB3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AAD6A"/>
  <w15:docId w15:val="{AEC1247E-22D0-4818-BF89-3CF63496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uiPriority w:val="9"/>
    <w:unhideWhenUsed/>
    <w:qFormat/>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uiPriority w:val="9"/>
    <w:rsid w:val="008F4C0D"/>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uiPriority w:val="9"/>
    <w:rsid w:val="008F4C0D"/>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4C0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4C0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8F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F4C0D"/>
    <w:pPr>
      <w:tabs>
        <w:tab w:val="center" w:pos="4419"/>
        <w:tab w:val="right" w:pos="8838"/>
      </w:tabs>
    </w:pPr>
  </w:style>
  <w:style w:type="character" w:customStyle="1" w:styleId="PiedepginaCar">
    <w:name w:val="Pie de página Car"/>
    <w:basedOn w:val="Fuentedeprrafopredeter"/>
    <w:link w:val="Piedepgina"/>
    <w:uiPriority w:val="99"/>
    <w:rsid w:val="008F4C0D"/>
    <w:rPr>
      <w:rFonts w:ascii="Times New Roman" w:eastAsia="Times New Roman" w:hAnsi="Times New Roman" w:cs="Times New Roman"/>
      <w:sz w:val="24"/>
      <w:szCs w:val="24"/>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3241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4771">
      <w:bodyDiv w:val="1"/>
      <w:marLeft w:val="0"/>
      <w:marRight w:val="0"/>
      <w:marTop w:val="0"/>
      <w:marBottom w:val="0"/>
      <w:divBdr>
        <w:top w:val="none" w:sz="0" w:space="0" w:color="auto"/>
        <w:left w:val="none" w:sz="0" w:space="0" w:color="auto"/>
        <w:bottom w:val="none" w:sz="0" w:space="0" w:color="auto"/>
        <w:right w:val="none" w:sz="0" w:space="0" w:color="auto"/>
      </w:divBdr>
    </w:div>
    <w:div w:id="16045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5m91pshnsM46oy/phpPPeXtYQ==">CgMxLjAyDmguYXB2aGNhNHpscXljMg5oLjlwZjh2eTFkZ2toZDIOaC5idTQ4bjM1MDdjeDgyDmguOTY2Z2hmZjBiM2ZuMg5oLmwzeHhha2M3dDZpMDIOaC50Z3liOXBveHBvOWUyDmguOHZxYzlqcDF1em82Mg5oLjF5bWMyazV2ajRjczIOaC5ta2U0eG5idXYyeWsyDmguajAxeTZqNHg1eXAzMgloLjJzOGV5bzEyCWguMTdkcDh2dTIOaC40aG0zdmxyampjdzIyCGgubG54Yno5Mg5oLmZzbGM5OWkxemZvZzIOaC5ycjV6eGFkYW5haDIyDmgueTZrbzB5MzdoM3E4MgloLjJqeHN4cWg4AHIhMWVMNFMySTdZVFBBaTlQX0hfajZ4V0lRSnVrcVdLWU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9050</Words>
  <Characters>49775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2025-09-11T15:57:00Z</cp:lastPrinted>
  <dcterms:created xsi:type="dcterms:W3CDTF">2025-09-04T20:20:00Z</dcterms:created>
  <dcterms:modified xsi:type="dcterms:W3CDTF">2025-09-23T22:46:00Z</dcterms:modified>
</cp:coreProperties>
</file>