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ADE1B0D"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E951B7">
        <w:rPr>
          <w:rFonts w:ascii="Palatino Linotype" w:hAnsi="Palatino Linotype"/>
          <w:b/>
          <w:sz w:val="24"/>
          <w:szCs w:val="24"/>
        </w:rPr>
        <w:t>SÉPTIMA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951B7">
        <w:rPr>
          <w:rFonts w:ascii="Palatino Linotype" w:hAnsi="Palatino Linotype"/>
          <w:b/>
          <w:sz w:val="24"/>
          <w:szCs w:val="24"/>
        </w:rPr>
        <w:t>TRES</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E951B7">
        <w:rPr>
          <w:rFonts w:ascii="Palatino Linotype" w:hAnsi="Palatino Linotype"/>
          <w:b/>
          <w:sz w:val="24"/>
          <w:szCs w:val="24"/>
        </w:rPr>
        <w:t>679</w:t>
      </w:r>
      <w:r w:rsidR="00DD5D12">
        <w:rPr>
          <w:rFonts w:ascii="Palatino Linotype" w:hAnsi="Palatino Linotype"/>
          <w:b/>
          <w:sz w:val="24"/>
          <w:szCs w:val="24"/>
        </w:rPr>
        <w:t>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6594EB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D5D12" w:rsidRPr="00DD5D12">
        <w:rPr>
          <w:rFonts w:ascii="Palatino Linotype" w:hAnsi="Palatino Linotype"/>
          <w:b/>
          <w:color w:val="000000" w:themeColor="text1"/>
          <w:sz w:val="24"/>
          <w:szCs w:val="24"/>
          <w:lang w:val="es-ES"/>
        </w:rPr>
        <w:t>00</w:t>
      </w:r>
      <w:r w:rsidR="00E951B7">
        <w:rPr>
          <w:rFonts w:ascii="Palatino Linotype" w:hAnsi="Palatino Linotype"/>
          <w:b/>
          <w:color w:val="000000" w:themeColor="text1"/>
          <w:sz w:val="24"/>
          <w:szCs w:val="24"/>
          <w:lang w:val="es-ES"/>
        </w:rPr>
        <w:t>075</w:t>
      </w:r>
      <w:r w:rsidR="00DD5D12" w:rsidRPr="00DD5D12">
        <w:rPr>
          <w:rFonts w:ascii="Palatino Linotype" w:hAnsi="Palatino Linotype"/>
          <w:b/>
          <w:color w:val="000000" w:themeColor="text1"/>
          <w:sz w:val="24"/>
          <w:szCs w:val="24"/>
          <w:lang w:val="es-ES"/>
        </w:rPr>
        <w:t>/</w:t>
      </w:r>
      <w:r w:rsidR="00E951B7">
        <w:rPr>
          <w:rFonts w:ascii="Palatino Linotype" w:hAnsi="Palatino Linotype"/>
          <w:b/>
          <w:color w:val="000000" w:themeColor="text1"/>
          <w:sz w:val="24"/>
          <w:szCs w:val="24"/>
          <w:lang w:val="es-ES"/>
        </w:rPr>
        <w:t>TEZOYUCA</w:t>
      </w:r>
      <w:r w:rsidR="00DD5D12" w:rsidRPr="00DD5D12">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E951B7"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E951B7"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E951B7"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E951B7"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E951B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614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52884C9"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DD5D12">
      <w:rPr>
        <w:rFonts w:ascii="Palatino Linotype" w:hAnsi="Palatino Linotype" w:cs="Arial"/>
        <w:b/>
      </w:rPr>
      <w:t>67</w:t>
    </w:r>
    <w:r w:rsidR="00E951B7">
      <w:rPr>
        <w:rFonts w:ascii="Palatino Linotype" w:hAnsi="Palatino Linotype" w:cs="Arial"/>
        <w:b/>
      </w:rPr>
      <w:t>97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DD5D12"/>
    <w:rsid w:val="00E00B04"/>
    <w:rsid w:val="00E34CA6"/>
    <w:rsid w:val="00E46E74"/>
    <w:rsid w:val="00E554DC"/>
    <w:rsid w:val="00E6367E"/>
    <w:rsid w:val="00E92686"/>
    <w:rsid w:val="00E951B7"/>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2406</Words>
  <Characters>13237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carmen colin</cp:lastModifiedBy>
  <cp:revision>2</cp:revision>
  <cp:lastPrinted>2022-08-11T17:28:00Z</cp:lastPrinted>
  <dcterms:created xsi:type="dcterms:W3CDTF">2024-02-19T22:31:00Z</dcterms:created>
  <dcterms:modified xsi:type="dcterms:W3CDTF">2024-02-19T22:31:00Z</dcterms:modified>
</cp:coreProperties>
</file>