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087D233A"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7E55F6">
        <w:rPr>
          <w:rFonts w:ascii="Palatino Linotype" w:hAnsi="Palatino Linotype" w:cs="Tahoma"/>
          <w:b/>
        </w:rPr>
        <w:t>01010</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7E55F6">
        <w:rPr>
          <w:rFonts w:ascii="Palatino Linotype" w:hAnsi="Palatino Linotype" w:cs="Tahoma"/>
          <w:b/>
        </w:rPr>
        <w:t>ZUMPAHUACAN</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2F512ED5"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7E55F6">
        <w:rPr>
          <w:rFonts w:ascii="Palatino Linotype" w:hAnsi="Palatino Linotype"/>
          <w:b/>
          <w:lang w:val="es-MX"/>
        </w:rPr>
        <w:t>01010</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EDA8" w14:textId="77777777" w:rsidR="0009065D" w:rsidRDefault="0009065D" w:rsidP="00EE29F6">
      <w:pPr>
        <w:spacing w:after="0" w:line="240" w:lineRule="auto"/>
      </w:pPr>
      <w:r>
        <w:separator/>
      </w:r>
    </w:p>
  </w:endnote>
  <w:endnote w:type="continuationSeparator" w:id="0">
    <w:p w14:paraId="00660561" w14:textId="77777777" w:rsidR="0009065D" w:rsidRDefault="0009065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56C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56CA">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5BC1" w14:textId="77777777" w:rsidR="0009065D" w:rsidRDefault="0009065D" w:rsidP="00EE29F6">
      <w:pPr>
        <w:spacing w:after="0" w:line="240" w:lineRule="auto"/>
      </w:pPr>
      <w:r>
        <w:separator/>
      </w:r>
    </w:p>
  </w:footnote>
  <w:footnote w:type="continuationSeparator" w:id="0">
    <w:p w14:paraId="56CB74CC" w14:textId="77777777" w:rsidR="0009065D" w:rsidRDefault="0009065D"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52D4B110"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7E55F6">
            <w:rPr>
              <w:rFonts w:ascii="Palatino Linotype" w:hAnsi="Palatino Linotype" w:cs="Arial"/>
              <w:lang w:val="es-MX" w:eastAsia="es-MX"/>
            </w:rPr>
            <w:t>01010</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p>
        <w:p w14:paraId="04583972" w14:textId="1AE2E901"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7E55F6">
            <w:rPr>
              <w:rFonts w:ascii="Palatino Linotype" w:hAnsi="Palatino Linotype" w:cs="Tahoma"/>
              <w:bCs/>
            </w:rPr>
            <w:t>Zumpahuacan</w:t>
          </w:r>
        </w:p>
        <w:p w14:paraId="11ECBD1E" w14:textId="3CE137C4"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572410">
            <w:rPr>
              <w:rFonts w:ascii="Palatino Linotype" w:hAnsi="Palatino Linotype"/>
            </w:rPr>
            <w:t>José Martínez Vilchis</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065D"/>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D47D8"/>
    <w:rsid w:val="001F1CE3"/>
    <w:rsid w:val="001F7811"/>
    <w:rsid w:val="0020052A"/>
    <w:rsid w:val="00201520"/>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72410"/>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973DE"/>
    <w:rsid w:val="007A1071"/>
    <w:rsid w:val="007A2D13"/>
    <w:rsid w:val="007B40BC"/>
    <w:rsid w:val="007B5753"/>
    <w:rsid w:val="007C7F60"/>
    <w:rsid w:val="007D3257"/>
    <w:rsid w:val="007D5554"/>
    <w:rsid w:val="007E3F77"/>
    <w:rsid w:val="007E55F6"/>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E7955"/>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3149-FEF2-4B9D-A40B-A7F6ABF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2840</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Carlos Fernandez</cp:lastModifiedBy>
  <cp:revision>3</cp:revision>
  <cp:lastPrinted>2022-04-19T20:44:00Z</cp:lastPrinted>
  <dcterms:created xsi:type="dcterms:W3CDTF">2022-04-25T15:01:00Z</dcterms:created>
  <dcterms:modified xsi:type="dcterms:W3CDTF">2022-04-25T15:01:00Z</dcterms:modified>
</cp:coreProperties>
</file>