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9A" w:rsidRDefault="000B3A24">
      <w:pPr>
        <w:pStyle w:val="Textoindependiente"/>
        <w:rPr>
          <w:rFonts w:ascii="Times New Roman"/>
          <w:i w:val="0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3" type="#_x0000_t202" style="position:absolute;margin-left:25.75pt;margin-top:247.6pt;width:14pt;height:165.4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8D4C9A">
      <w:pPr>
        <w:pStyle w:val="Textoindependiente"/>
        <w:spacing w:before="6"/>
        <w:rPr>
          <w:rFonts w:ascii="Times New Roman"/>
          <w:i w:val="0"/>
          <w:sz w:val="17"/>
        </w:rPr>
      </w:pPr>
    </w:p>
    <w:p w:rsidR="008D4C9A" w:rsidRDefault="000B3A24">
      <w:pPr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2"/>
        <w:rPr>
          <w:b/>
          <w:sz w:val="16"/>
        </w:rPr>
      </w:pPr>
    </w:p>
    <w:p w:rsidR="008D4C9A" w:rsidRDefault="000B3A24">
      <w:pPr>
        <w:pStyle w:val="Ttulo1"/>
        <w:spacing w:line="360" w:lineRule="auto"/>
        <w:ind w:right="255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05905/INFOEM/IP/RR/2025,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OCTAVA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VEINTIDÓS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VEINTICINCO.</w:t>
      </w:r>
    </w:p>
    <w:p w:rsidR="008D4C9A" w:rsidRDefault="008D4C9A">
      <w:pPr>
        <w:rPr>
          <w:b/>
          <w:sz w:val="24"/>
        </w:rPr>
      </w:pPr>
    </w:p>
    <w:p w:rsidR="008D4C9A" w:rsidRDefault="000B3A24">
      <w:pPr>
        <w:spacing w:before="164" w:line="360" w:lineRule="auto"/>
        <w:ind w:left="682" w:right="257"/>
        <w:jc w:val="both"/>
        <w:rPr>
          <w:sz w:val="24"/>
        </w:rPr>
      </w:pP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dispuesto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artículo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Reglamento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Transparencia,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Protección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Datos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Personales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México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Municipios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suscribe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Sharon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Cristina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Morales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b/>
          <w:sz w:val="24"/>
        </w:rPr>
        <w:t>Martínez</w:t>
      </w:r>
      <w:r>
        <w:rPr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emite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Voto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Particular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respecto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resolución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dictada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recurso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revisión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05905/INFOEM/IP/RR/2025,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pronunciada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Pleno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este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ante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proyecto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presentado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z w:val="24"/>
        </w:rPr>
        <w:t>Comisionado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José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Martínez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Vilchis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criterio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mayoritario,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tenor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siguiente:</w:t>
      </w:r>
    </w:p>
    <w:p w:rsidR="008D4C9A" w:rsidRDefault="008D4C9A">
      <w:pPr>
        <w:spacing w:before="12"/>
        <w:rPr>
          <w:sz w:val="35"/>
        </w:rPr>
      </w:pPr>
    </w:p>
    <w:p w:rsidR="008D4C9A" w:rsidRDefault="000B3A24">
      <w:pPr>
        <w:pStyle w:val="Ttulo1"/>
        <w:numPr>
          <w:ilvl w:val="0"/>
          <w:numId w:val="2"/>
        </w:numPr>
        <w:tabs>
          <w:tab w:val="left" w:pos="1249"/>
        </w:tabs>
        <w:jc w:val="both"/>
      </w:pPr>
      <w:r>
        <w:rPr>
          <w:spacing w:val="-2"/>
        </w:rPr>
        <w:t>Antecedentes.</w:t>
      </w:r>
    </w:p>
    <w:p w:rsidR="008D4C9A" w:rsidRDefault="000B3A24">
      <w:pPr>
        <w:pStyle w:val="Ttulo2"/>
        <w:spacing w:before="163" w:line="360" w:lineRule="auto"/>
        <w:ind w:left="682" w:right="117"/>
        <w:jc w:val="both"/>
      </w:pPr>
      <w:r>
        <w:t>A</w:t>
      </w:r>
      <w:r>
        <w:rPr>
          <w:rFonts w:ascii="Times New Roman" w:hAnsi="Times New Roman"/>
        </w:rPr>
        <w:t xml:space="preserve"> </w:t>
      </w:r>
      <w:r>
        <w:t>través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solicitud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solicitante</w:t>
      </w:r>
      <w:r>
        <w:rPr>
          <w:rFonts w:ascii="Times New Roman" w:hAnsi="Times New Roman"/>
        </w:rPr>
        <w:t xml:space="preserve"> </w:t>
      </w:r>
      <w:r>
        <w:t>requirió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rPr>
          <w:b/>
        </w:rPr>
        <w:t>Ayuntamiento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Rayón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adelante)</w:t>
      </w:r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proporcionara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información:</w:t>
      </w:r>
    </w:p>
    <w:p w:rsidR="008D4C9A" w:rsidRDefault="008D4C9A">
      <w:pPr>
        <w:spacing w:line="360" w:lineRule="auto"/>
        <w:jc w:val="both"/>
        <w:sectPr w:rsidR="008D4C9A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FD7D9A">
      <w:pPr>
        <w:spacing w:before="4"/>
        <w:rPr>
          <w:sz w:val="29"/>
        </w:rPr>
      </w:pPr>
      <w:r>
        <w:lastRenderedPageBreak/>
        <w:pict>
          <v:group id="docshapegroup2" o:spid="_x0000_s1039" style="position:absolute;margin-left:51.75pt;margin-top:34.65pt;width:484.7pt;height:756.3pt;z-index:-15890944;mso-position-horizontal-relative:page;mso-position-vertical-relative:page" coordorigin="1035,693" coordsize="9694,15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2" type="#_x0000_t75" style="position:absolute;left:1034;top:693;width:9694;height:15126">
              <v:imagedata r:id="rId6" o:title=""/>
            </v:shape>
            <v:shape id="docshape4" o:spid="_x0000_s1041" type="#_x0000_t75" style="position:absolute;left:2491;top:8532;width:7104;height:4296">
              <v:imagedata r:id="rId7" o:title=""/>
            </v:shape>
            <v:shape id="docshape5" o:spid="_x0000_s1040" type="#_x0000_t75" style="position:absolute;left:2794;top:8831;width:6498;height:3695">
              <v:imagedata r:id="rId8" o:title=""/>
            </v:shape>
            <w10:wrap anchorx="page" anchory="page"/>
          </v:group>
        </w:pict>
      </w:r>
      <w:r>
        <w:pict>
          <v:shape id="docshape6" o:spid="_x0000_s1038" type="#_x0000_t202" style="position:absolute;margin-left:25.75pt;margin-top:247.6pt;width:14pt;height:165.4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pStyle w:val="Textoindependiente"/>
        <w:spacing w:before="1"/>
        <w:ind w:left="1533" w:right="735"/>
        <w:jc w:val="both"/>
      </w:pPr>
      <w:r>
        <w:t>“Solicito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plantilla</w:t>
      </w:r>
      <w:r>
        <w:rPr>
          <w:rFonts w:ascii="Times New Roman" w:hAnsi="Times New Roman"/>
          <w:i w:val="0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cada</w:t>
      </w:r>
      <w:r>
        <w:rPr>
          <w:rFonts w:ascii="Times New Roman" w:hAnsi="Times New Roman"/>
          <w:i w:val="0"/>
        </w:rPr>
        <w:t xml:space="preserve"> </w:t>
      </w:r>
      <w:r>
        <w:t>area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ayuntamiento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actual</w:t>
      </w:r>
      <w:r>
        <w:rPr>
          <w:rFonts w:ascii="Times New Roman" w:hAnsi="Times New Roman"/>
          <w:i w:val="0"/>
        </w:rPr>
        <w:t xml:space="preserve"> </w:t>
      </w:r>
      <w:r>
        <w:t>administración,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siendo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se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acostumbra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tener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aviadores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administraciónes,</w:t>
      </w:r>
      <w:r>
        <w:rPr>
          <w:rFonts w:ascii="Times New Roman" w:hAnsi="Times New Roman"/>
          <w:i w:val="0"/>
        </w:rPr>
        <w:t xml:space="preserve"> </w:t>
      </w:r>
      <w:r>
        <w:t>anexando</w:t>
      </w:r>
      <w:r>
        <w:rPr>
          <w:rFonts w:ascii="Times New Roman" w:hAnsi="Times New Roman"/>
          <w:i w:val="0"/>
        </w:rPr>
        <w:t xml:space="preserve"> </w:t>
      </w:r>
      <w:r>
        <w:t>gafetes</w:t>
      </w:r>
      <w:r>
        <w:rPr>
          <w:rFonts w:ascii="Times New Roman" w:hAnsi="Times New Roman"/>
          <w:i w:val="0"/>
        </w:rPr>
        <w:t xml:space="preserve"> </w:t>
      </w:r>
      <w:r>
        <w:t>pars</w:t>
      </w:r>
      <w:r>
        <w:rPr>
          <w:rFonts w:ascii="Times New Roman" w:hAnsi="Times New Roman"/>
          <w:i w:val="0"/>
        </w:rPr>
        <w:t xml:space="preserve"> </w:t>
      </w:r>
      <w:r>
        <w:t>identificarlos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públicos” (Sic)</w:t>
      </w:r>
    </w:p>
    <w:p w:rsidR="008D4C9A" w:rsidRDefault="008D4C9A">
      <w:pPr>
        <w:spacing w:before="10"/>
        <w:rPr>
          <w:i/>
          <w:sz w:val="32"/>
        </w:rPr>
      </w:pPr>
    </w:p>
    <w:p w:rsidR="008D4C9A" w:rsidRDefault="000B3A24">
      <w:pPr>
        <w:spacing w:line="256" w:lineRule="auto"/>
        <w:ind w:left="682" w:right="113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respondió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siguientes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documentos:</w:t>
      </w:r>
    </w:p>
    <w:p w:rsidR="008D4C9A" w:rsidRDefault="008D4C9A">
      <w:pPr>
        <w:rPr>
          <w:sz w:val="24"/>
        </w:rPr>
      </w:pPr>
    </w:p>
    <w:p w:rsidR="008D4C9A" w:rsidRDefault="000B3A24">
      <w:pPr>
        <w:pStyle w:val="Prrafodelista"/>
        <w:numPr>
          <w:ilvl w:val="0"/>
          <w:numId w:val="1"/>
        </w:numPr>
        <w:tabs>
          <w:tab w:val="left" w:pos="1401"/>
          <w:tab w:val="left" w:pos="1402"/>
        </w:tabs>
        <w:spacing w:before="183"/>
        <w:ind w:left="1402" w:hanging="361"/>
        <w:jc w:val="left"/>
      </w:pPr>
      <w:r>
        <w:rPr>
          <w:b/>
        </w:rPr>
        <w:t>SUBAD111_2025.pdf:</w:t>
      </w:r>
      <w:r>
        <w:rPr>
          <w:rFonts w:ascii="Times New Roman" w:hAnsi="Times New Roman"/>
          <w:spacing w:val="-9"/>
        </w:rPr>
        <w:t xml:space="preserve"> </w:t>
      </w:r>
      <w:r>
        <w:t>Consta</w:t>
      </w:r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los</w:t>
      </w:r>
      <w:r>
        <w:rPr>
          <w:rFonts w:ascii="Times New Roman" w:hAnsi="Times New Roman"/>
          <w:spacing w:val="-4"/>
        </w:rPr>
        <w:t xml:space="preserve"> </w:t>
      </w:r>
      <w:r>
        <w:t>siguientes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oficios:</w:t>
      </w:r>
    </w:p>
    <w:p w:rsidR="008D4C9A" w:rsidRDefault="000B3A24">
      <w:pPr>
        <w:pStyle w:val="Prrafodelista"/>
        <w:numPr>
          <w:ilvl w:val="1"/>
          <w:numId w:val="1"/>
        </w:numPr>
        <w:tabs>
          <w:tab w:val="left" w:pos="2182"/>
        </w:tabs>
        <w:spacing w:before="147" w:line="360" w:lineRule="auto"/>
        <w:ind w:left="2181" w:right="255"/>
      </w:pPr>
      <w:r>
        <w:t>Oficio</w:t>
      </w:r>
      <w:r>
        <w:rPr>
          <w:rFonts w:ascii="Times New Roman" w:hAnsi="Times New Roman"/>
          <w:spacing w:val="-16"/>
        </w:rPr>
        <w:t xml:space="preserve"> </w:t>
      </w:r>
      <w:r>
        <w:rPr>
          <w:b/>
        </w:rPr>
        <w:t>SUBAD111/2025</w:t>
      </w:r>
      <w:r>
        <w:t>,</w:t>
      </w:r>
      <w:r>
        <w:rPr>
          <w:rFonts w:ascii="Times New Roman" w:hAnsi="Times New Roman"/>
          <w:spacing w:val="-14"/>
        </w:rPr>
        <w:t xml:space="preserve"> </w:t>
      </w:r>
      <w:r>
        <w:t>signado</w:t>
      </w:r>
      <w:r>
        <w:rPr>
          <w:rFonts w:ascii="Times New Roman" w:hAnsi="Times New Roman"/>
          <w:spacing w:val="-14"/>
        </w:rPr>
        <w:t xml:space="preserve"> </w:t>
      </w:r>
      <w:r>
        <w:t>por</w:t>
      </w:r>
      <w:r>
        <w:rPr>
          <w:rFonts w:ascii="Times New Roman" w:hAnsi="Times New Roman"/>
          <w:spacing w:val="-13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r>
        <w:t>Subdirector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Recursos</w:t>
      </w:r>
      <w:r>
        <w:rPr>
          <w:rFonts w:ascii="Times New Roman" w:hAnsi="Times New Roman"/>
          <w:spacing w:val="-13"/>
        </w:rPr>
        <w:t xml:space="preserve"> </w:t>
      </w:r>
      <w:r>
        <w:t>Humanos,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cual</w:t>
      </w:r>
      <w:r>
        <w:rPr>
          <w:rFonts w:ascii="Times New Roman" w:hAnsi="Times New Roman"/>
          <w:spacing w:val="-9"/>
        </w:rPr>
        <w:t xml:space="preserve"> </w:t>
      </w:r>
      <w:r>
        <w:t>refiere</w:t>
      </w:r>
      <w:r>
        <w:rPr>
          <w:rFonts w:ascii="Times New Roman" w:hAnsi="Times New Roman"/>
          <w:spacing w:val="-8"/>
        </w:rPr>
        <w:t xml:space="preserve"> </w:t>
      </w:r>
      <w:r>
        <w:t>que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8"/>
        </w:rPr>
        <w:t xml:space="preserve"> </w:t>
      </w:r>
      <w:r>
        <w:t>adjunta</w:t>
      </w:r>
      <w:r>
        <w:rPr>
          <w:rFonts w:ascii="Times New Roman" w:hAnsi="Times New Roman"/>
          <w:spacing w:val="-10"/>
        </w:rPr>
        <w:t xml:space="preserve"> </w:t>
      </w:r>
      <w:r>
        <w:t>copia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plantilla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personal,</w:t>
      </w:r>
      <w:r>
        <w:rPr>
          <w:rFonts w:ascii="Times New Roman" w:hAnsi="Times New Roman"/>
          <w:spacing w:val="-9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7"/>
        </w:rPr>
        <w:t xml:space="preserve"> </w:t>
      </w:r>
      <w:r>
        <w:t>oficio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requerimiento</w:t>
      </w:r>
      <w:r>
        <w:rPr>
          <w:rFonts w:ascii="Times New Roman" w:hAnsi="Times New Roman"/>
          <w:spacing w:val="-9"/>
        </w:rPr>
        <w:t xml:space="preserve"> </w:t>
      </w:r>
      <w:r>
        <w:t>para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credencialización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los</w:t>
      </w:r>
      <w:r>
        <w:rPr>
          <w:rFonts w:ascii="Times New Roman" w:hAnsi="Times New Roman"/>
          <w:spacing w:val="-8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ahora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portan</w:t>
      </w:r>
      <w:r>
        <w:rPr>
          <w:rFonts w:ascii="Times New Roman" w:hAnsi="Times New Roman"/>
        </w:rPr>
        <w:t xml:space="preserve"> </w:t>
      </w:r>
      <w:r>
        <w:t>gafete</w:t>
      </w:r>
      <w:r>
        <w:rPr>
          <w:rFonts w:ascii="Times New Roman" w:hAnsi="Times New Roman"/>
        </w:rPr>
        <w:t xml:space="preserve"> </w:t>
      </w:r>
      <w:r>
        <w:t>y/o</w:t>
      </w:r>
      <w:r>
        <w:rPr>
          <w:rFonts w:ascii="Times New Roman" w:hAnsi="Times New Roman"/>
        </w:rPr>
        <w:t xml:space="preserve"> </w:t>
      </w:r>
      <w:r>
        <w:t>credenciales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identificación.</w:t>
      </w:r>
      <w:r>
        <w:rPr>
          <w:rFonts w:ascii="Times New Roman" w:hAnsi="Times New Roman"/>
        </w:rPr>
        <w:t xml:space="preserve"> </w:t>
      </w:r>
      <w:r>
        <w:t>Asimismo,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adjuntan</w:t>
      </w:r>
      <w:r>
        <w:rPr>
          <w:rFonts w:ascii="Times New Roman" w:hAnsi="Times New Roman"/>
        </w:rPr>
        <w:t xml:space="preserve"> </w:t>
      </w:r>
      <w:r>
        <w:t>tablas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observa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nombre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adscrito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diversas</w:t>
      </w:r>
      <w:r>
        <w:rPr>
          <w:rFonts w:ascii="Times New Roman" w:hAnsi="Times New Roman"/>
        </w:rPr>
        <w:t xml:space="preserve"> </w:t>
      </w:r>
      <w:r>
        <w:t>áreas,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observa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manera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imagen:</w:t>
      </w:r>
    </w:p>
    <w:p w:rsidR="008D4C9A" w:rsidRDefault="008D4C9A">
      <w:pPr>
        <w:spacing w:line="360" w:lineRule="auto"/>
        <w:jc w:val="both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7" o:spid="_x0000_s1037" type="#_x0000_t202" style="position:absolute;margin-left:25.75pt;margin-top:247.6pt;width:14pt;height:165.4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pStyle w:val="Prrafodelista"/>
        <w:numPr>
          <w:ilvl w:val="1"/>
          <w:numId w:val="1"/>
        </w:numPr>
        <w:tabs>
          <w:tab w:val="left" w:pos="2182"/>
        </w:tabs>
        <w:spacing w:before="1" w:line="360" w:lineRule="auto"/>
        <w:ind w:left="2181" w:right="254"/>
      </w:pPr>
      <w:r>
        <w:t>Oficio</w:t>
      </w:r>
      <w:r>
        <w:rPr>
          <w:rFonts w:ascii="Times New Roman" w:hAnsi="Times New Roman"/>
        </w:rPr>
        <w:t xml:space="preserve"> </w:t>
      </w:r>
      <w:r>
        <w:rPr>
          <w:b/>
        </w:rPr>
        <w:t>SUBAD/097/2025</w:t>
      </w:r>
      <w:r>
        <w:t>,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Director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cual</w:t>
      </w:r>
      <w:r>
        <w:rPr>
          <w:rFonts w:ascii="Times New Roman" w:hAnsi="Times New Roman"/>
        </w:rPr>
        <w:t xml:space="preserve"> </w:t>
      </w:r>
      <w:r>
        <w:t>refiere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Presidenta</w:t>
      </w:r>
      <w:r>
        <w:rPr>
          <w:rFonts w:ascii="Times New Roman" w:hAnsi="Times New Roman"/>
        </w:rPr>
        <w:t xml:space="preserve"> </w:t>
      </w:r>
      <w:r>
        <w:t>Municipal,</w:t>
      </w:r>
      <w:r>
        <w:rPr>
          <w:rFonts w:ascii="Times New Roman" w:hAnsi="Times New Roman"/>
        </w:rPr>
        <w:t xml:space="preserve"> </w:t>
      </w:r>
      <w:r>
        <w:t>ha</w:t>
      </w:r>
      <w:r>
        <w:rPr>
          <w:rFonts w:ascii="Times New Roman" w:hAnsi="Times New Roman"/>
        </w:rPr>
        <w:t xml:space="preserve"> </w:t>
      </w:r>
      <w:r>
        <w:t>tenido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autorizar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credencialización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Gobierno</w:t>
      </w:r>
      <w:r>
        <w:rPr>
          <w:rFonts w:ascii="Times New Roman" w:hAnsi="Times New Roman"/>
        </w:rPr>
        <w:t xml:space="preserve"> </w:t>
      </w:r>
      <w:r>
        <w:t>2025-2027.</w:t>
      </w:r>
    </w:p>
    <w:p w:rsidR="008D4C9A" w:rsidRDefault="000B3A24">
      <w:pPr>
        <w:pStyle w:val="Prrafodelista"/>
        <w:numPr>
          <w:ilvl w:val="1"/>
          <w:numId w:val="1"/>
        </w:numPr>
        <w:tabs>
          <w:tab w:val="left" w:pos="2182"/>
        </w:tabs>
        <w:spacing w:line="360" w:lineRule="auto"/>
        <w:ind w:left="2181" w:right="258"/>
      </w:pPr>
      <w:r>
        <w:t>Documento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25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marzo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2025,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Presidenta</w:t>
      </w:r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Constitucional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Rayón,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cual</w:t>
      </w:r>
      <w:r>
        <w:rPr>
          <w:rFonts w:ascii="Times New Roman" w:hAnsi="Times New Roman"/>
        </w:rPr>
        <w:t xml:space="preserve"> </w:t>
      </w:r>
      <w:r>
        <w:t>Autoriza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credencialización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gobierno.</w:t>
      </w:r>
    </w:p>
    <w:p w:rsidR="008D4C9A" w:rsidRDefault="008D4C9A"/>
    <w:p w:rsidR="008D4C9A" w:rsidRDefault="000B3A24">
      <w:pPr>
        <w:pStyle w:val="Prrafodelista"/>
        <w:numPr>
          <w:ilvl w:val="0"/>
          <w:numId w:val="1"/>
        </w:numPr>
        <w:tabs>
          <w:tab w:val="left" w:pos="1402"/>
        </w:tabs>
        <w:spacing w:before="148" w:line="360" w:lineRule="auto"/>
        <w:ind w:right="254"/>
      </w:pPr>
      <w:r>
        <w:rPr>
          <w:b/>
        </w:rPr>
        <w:t>PMR_UT_105_2025.pdf</w:t>
      </w:r>
      <w:r>
        <w:rPr>
          <w:i/>
        </w:rPr>
        <w:t>:</w:t>
      </w:r>
      <w:r>
        <w:rPr>
          <w:rFonts w:ascii="Times New Roman" w:hAnsi="Times New Roman"/>
          <w:spacing w:val="-9"/>
        </w:rPr>
        <w:t xml:space="preserve"> </w:t>
      </w:r>
      <w:r>
        <w:t>Consta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t>oficio</w:t>
      </w:r>
      <w:r>
        <w:rPr>
          <w:rFonts w:ascii="Times New Roman" w:hAnsi="Times New Roman"/>
          <w:spacing w:val="-9"/>
        </w:rPr>
        <w:t xml:space="preserve"> </w:t>
      </w:r>
      <w:r>
        <w:t>PMR/UT/105/2025,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fecha</w:t>
      </w:r>
      <w:r>
        <w:rPr>
          <w:rFonts w:ascii="Times New Roman" w:hAnsi="Times New Roman"/>
          <w:spacing w:val="-7"/>
        </w:rPr>
        <w:t xml:space="preserve"> </w:t>
      </w:r>
      <w:r>
        <w:t>22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2025,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cual</w:t>
      </w:r>
      <w:r>
        <w:rPr>
          <w:rFonts w:ascii="Times New Roman" w:hAnsi="Times New Roman"/>
        </w:rPr>
        <w:t xml:space="preserve"> </w:t>
      </w:r>
      <w:r>
        <w:t>medularmente</w:t>
      </w:r>
      <w:r>
        <w:rPr>
          <w:rFonts w:ascii="Times New Roman" w:hAnsi="Times New Roman"/>
        </w:rPr>
        <w:t xml:space="preserve"> </w:t>
      </w:r>
      <w:r>
        <w:t>refiere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adjunta</w:t>
      </w:r>
      <w:r>
        <w:rPr>
          <w:rFonts w:ascii="Times New Roman" w:hAnsi="Times New Roman"/>
        </w:rPr>
        <w:t xml:space="preserve"> </w:t>
      </w:r>
      <w:r>
        <w:t>respuesta.</w:t>
      </w:r>
    </w:p>
    <w:p w:rsidR="008D4C9A" w:rsidRDefault="000B3A24">
      <w:pPr>
        <w:spacing w:before="160" w:line="360" w:lineRule="auto"/>
        <w:ind w:left="682" w:right="115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1"/>
        </w:rPr>
        <w:t xml:space="preserve"> </w:t>
      </w:r>
      <w:r>
        <w:t>respuesta</w:t>
      </w:r>
      <w:r>
        <w:rPr>
          <w:rFonts w:ascii="Times New Roman" w:hAnsi="Times New Roman"/>
          <w:spacing w:val="-1"/>
        </w:rPr>
        <w:t xml:space="preserve"> </w:t>
      </w:r>
      <w:r>
        <w:t>planteada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Recurrente</w:t>
      </w:r>
      <w:r>
        <w:rPr>
          <w:rFonts w:ascii="Times New Roman" w:hAnsi="Times New Roman"/>
        </w:rPr>
        <w:t xml:space="preserve"> </w:t>
      </w:r>
      <w:r>
        <w:t>consideró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2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-1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había</w:t>
      </w:r>
      <w:r>
        <w:rPr>
          <w:rFonts w:ascii="Times New Roman" w:hAnsi="Times New Roman"/>
          <w:spacing w:val="-14"/>
        </w:rPr>
        <w:t xml:space="preserve"> </w:t>
      </w:r>
      <w:r>
        <w:t>sido</w:t>
      </w:r>
      <w:r>
        <w:rPr>
          <w:rFonts w:ascii="Times New Roman" w:hAnsi="Times New Roman"/>
          <w:spacing w:val="-14"/>
        </w:rPr>
        <w:t xml:space="preserve"> </w:t>
      </w:r>
      <w:r>
        <w:t>conculcado,</w:t>
      </w:r>
      <w:r>
        <w:rPr>
          <w:rFonts w:ascii="Times New Roman" w:hAnsi="Times New Roman"/>
          <w:spacing w:val="-13"/>
        </w:rPr>
        <w:t xml:space="preserve"> </w:t>
      </w:r>
      <w:r>
        <w:t>por</w:t>
      </w:r>
      <w:r>
        <w:rPr>
          <w:rFonts w:ascii="Times New Roman" w:hAnsi="Times New Roman"/>
          <w:spacing w:val="-11"/>
        </w:rPr>
        <w:t xml:space="preserve"> </w:t>
      </w:r>
      <w:r>
        <w:t>lo</w:t>
      </w:r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interpuso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r>
        <w:t>recurso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revisión</w:t>
      </w:r>
      <w:r>
        <w:rPr>
          <w:rFonts w:ascii="Times New Roman" w:hAnsi="Times New Roman"/>
          <w:spacing w:val="-11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rubro</w:t>
      </w:r>
      <w:r>
        <w:rPr>
          <w:rFonts w:ascii="Times New Roman" w:hAnsi="Times New Roman"/>
          <w:spacing w:val="-14"/>
        </w:rPr>
        <w:t xml:space="preserve"> </w:t>
      </w:r>
      <w:r>
        <w:t>citado,</w:t>
      </w:r>
      <w:r>
        <w:rPr>
          <w:rFonts w:ascii="Times New Roman" w:hAnsi="Times New Roman"/>
          <w:spacing w:val="-11"/>
        </w:rPr>
        <w:t xml:space="preserve"> </w:t>
      </w:r>
      <w:r>
        <w:t>señalando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acto</w:t>
      </w:r>
      <w:r>
        <w:rPr>
          <w:rFonts w:ascii="Times New Roman" w:hAnsi="Times New Roman"/>
        </w:rPr>
        <w:t xml:space="preserve"> </w:t>
      </w:r>
      <w:r>
        <w:t>impugnado “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presenta</w:t>
      </w:r>
      <w:r>
        <w:rPr>
          <w:rFonts w:ascii="Times New Roman" w:hAnsi="Times New Roman"/>
        </w:rPr>
        <w:t xml:space="preserve"> </w:t>
      </w:r>
      <w:r>
        <w:rPr>
          <w:i/>
        </w:rPr>
        <w:t>gafetes</w:t>
      </w:r>
      <w:r>
        <w:rPr>
          <w:rFonts w:ascii="Times New Roman" w:hAnsi="Times New Roman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</w:rPr>
        <w:t xml:space="preserve"> </w:t>
      </w:r>
      <w:r>
        <w:rPr>
          <w:i/>
        </w:rPr>
        <w:t>poder</w:t>
      </w:r>
      <w:r>
        <w:rPr>
          <w:rFonts w:ascii="Times New Roman" w:hAnsi="Times New Roman"/>
        </w:rPr>
        <w:t xml:space="preserve"> </w:t>
      </w:r>
      <w:r>
        <w:rPr>
          <w:i/>
        </w:rPr>
        <w:t>identificar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públicos,</w:t>
      </w:r>
      <w:r>
        <w:rPr>
          <w:rFonts w:ascii="Times New Roman" w:hAnsi="Times New Roman"/>
        </w:rPr>
        <w:t xml:space="preserve"> </w:t>
      </w:r>
      <w:r>
        <w:rPr>
          <w:i/>
        </w:rPr>
        <w:t>así</w:t>
      </w:r>
      <w:r>
        <w:rPr>
          <w:rFonts w:ascii="Times New Roman" w:hAnsi="Times New Roman"/>
        </w:rPr>
        <w:t xml:space="preserve"> </w:t>
      </w:r>
      <w:r>
        <w:rPr>
          <w:i/>
        </w:rPr>
        <w:t>mismo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presidencia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ha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visto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laborando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viene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plantilla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personal,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ello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solicita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aclare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petición.”</w:t>
      </w:r>
      <w:r>
        <w:rPr>
          <w:i/>
          <w:spacing w:val="-12"/>
        </w:rPr>
        <w:t xml:space="preserve"> </w:t>
      </w:r>
      <w:r>
        <w:rPr>
          <w:i/>
        </w:rPr>
        <w:t>(</w:t>
      </w:r>
      <w:proofErr w:type="gramStart"/>
      <w:r>
        <w:rPr>
          <w:i/>
        </w:rPr>
        <w:t>sic</w:t>
      </w:r>
      <w:proofErr w:type="gramEnd"/>
      <w:r>
        <w:rPr>
          <w:i/>
        </w:rPr>
        <w:t>)</w:t>
      </w:r>
      <w:r>
        <w:rPr>
          <w:i/>
          <w:spacing w:val="-8"/>
        </w:rPr>
        <w:t xml:space="preserve"> </w:t>
      </w:r>
      <w:r>
        <w:t>y</w:t>
      </w:r>
      <w:r>
        <w:rPr>
          <w:rFonts w:ascii="Times New Roman" w:hAnsi="Times New Roman"/>
          <w:spacing w:val="-10"/>
        </w:rPr>
        <w:t xml:space="preserve"> </w:t>
      </w:r>
      <w:r>
        <w:t>motivos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inconformidad</w:t>
      </w:r>
      <w:r>
        <w:rPr>
          <w:spacing w:val="-10"/>
        </w:rPr>
        <w:t xml:space="preserve"> </w:t>
      </w:r>
      <w:r>
        <w:t>“</w:t>
      </w:r>
      <w:r>
        <w:rPr>
          <w:i/>
        </w:rPr>
        <w:t>Información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 xml:space="preserve">incompleta” </w:t>
      </w:r>
      <w:r>
        <w:t>en</w:t>
      </w:r>
      <w:r>
        <w:rPr>
          <w:rFonts w:ascii="Times New Roman" w:hAnsi="Times New Roman"/>
          <w:spacing w:val="-14"/>
        </w:rPr>
        <w:t xml:space="preserve"> </w:t>
      </w:r>
      <w:r>
        <w:t>este</w:t>
      </w:r>
      <w:r>
        <w:rPr>
          <w:rFonts w:ascii="Times New Roman" w:hAnsi="Times New Roman"/>
          <w:spacing w:val="-11"/>
        </w:rPr>
        <w:t xml:space="preserve"> </w:t>
      </w:r>
      <w:r>
        <w:t>sentido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1"/>
        </w:rPr>
        <w:t xml:space="preserve"> </w:t>
      </w:r>
      <w:r>
        <w:t>Recurrente</w:t>
      </w:r>
      <w:r>
        <w:rPr>
          <w:rFonts w:ascii="Times New Roman" w:hAnsi="Times New Roman"/>
          <w:spacing w:val="-10"/>
        </w:rPr>
        <w:t xml:space="preserve"> </w:t>
      </w:r>
      <w:r>
        <w:t>considero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r>
        <w:t>respuesta</w:t>
      </w:r>
      <w:r>
        <w:rPr>
          <w:rFonts w:ascii="Times New Roman" w:hAnsi="Times New Roman"/>
          <w:spacing w:val="-12"/>
        </w:rPr>
        <w:t xml:space="preserve"> </w:t>
      </w:r>
      <w:r>
        <w:t>otorgada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2"/>
        </w:rPr>
        <w:t xml:space="preserve"> </w:t>
      </w:r>
      <w:r>
        <w:t>satisface</w:t>
      </w:r>
      <w:r>
        <w:rPr>
          <w:rFonts w:ascii="Times New Roman" w:hAnsi="Times New Roman"/>
          <w:spacing w:val="-10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pretensión,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esta</w:t>
      </w:r>
      <w:r>
        <w:rPr>
          <w:rFonts w:ascii="Times New Roman" w:hAnsi="Times New Roman"/>
        </w:rPr>
        <w:t xml:space="preserve"> </w:t>
      </w:r>
      <w:r>
        <w:t>materia,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recibir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solicitada.</w:t>
      </w:r>
    </w:p>
    <w:p w:rsidR="008D4C9A" w:rsidRDefault="008D4C9A">
      <w:pPr>
        <w:spacing w:before="8"/>
        <w:rPr>
          <w:sz w:val="25"/>
        </w:rPr>
      </w:pPr>
    </w:p>
    <w:p w:rsidR="008D4C9A" w:rsidRDefault="000B3A24">
      <w:pPr>
        <w:ind w:left="682"/>
        <w:jc w:val="both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0"/>
          <w:sz w:val="24"/>
        </w:rPr>
        <w:t xml:space="preserve"> </w:t>
      </w:r>
      <w:r>
        <w:rPr>
          <w:sz w:val="24"/>
        </w:rPr>
        <w:t>vez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conocida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/>
          <w:spacing w:val="13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1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2"/>
          <w:sz w:val="24"/>
        </w:rPr>
        <w:t xml:space="preserve"> </w:t>
      </w:r>
      <w:r>
        <w:rPr>
          <w:b/>
          <w:sz w:val="24"/>
        </w:rPr>
        <w:t>OBLIGADO</w:t>
      </w:r>
      <w:r>
        <w:rPr>
          <w:sz w:val="24"/>
        </w:rPr>
        <w:t>,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4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8D4C9A" w:rsidRDefault="000B3A24">
      <w:pPr>
        <w:pStyle w:val="Ttulo2"/>
        <w:spacing w:before="166" w:line="240" w:lineRule="auto"/>
        <w:ind w:left="682"/>
        <w:jc w:val="both"/>
      </w:pPr>
      <w:proofErr w:type="gramStart"/>
      <w:r>
        <w:t>interpuso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medió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impugnación</w:t>
      </w:r>
      <w:r>
        <w:rPr>
          <w:rFonts w:ascii="Times New Roman" w:hAnsi="Times New Roman"/>
          <w:spacing w:val="-1"/>
        </w:rPr>
        <w:t xml:space="preserve"> </w:t>
      </w:r>
      <w:r>
        <w:t>objeto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manifestado</w:t>
      </w:r>
      <w:r>
        <w:rPr>
          <w:rFonts w:ascii="Times New Roman" w:hAnsi="Times New Roman"/>
          <w:spacing w:val="-1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siguiente:</w:t>
      </w:r>
    </w:p>
    <w:p w:rsidR="008D4C9A" w:rsidRDefault="008D4C9A">
      <w:pPr>
        <w:jc w:val="both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8" o:spid="_x0000_s1036" type="#_x0000_t202" style="position:absolute;margin-left:25.75pt;margin-top:247.6pt;width:14pt;height:165.4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2"/>
        <w:rPr>
          <w:b/>
          <w:sz w:val="14"/>
        </w:rPr>
      </w:pPr>
    </w:p>
    <w:p w:rsidR="008D4C9A" w:rsidRDefault="000B3A24">
      <w:pPr>
        <w:spacing w:before="36"/>
        <w:ind w:left="1533"/>
        <w:rPr>
          <w:b/>
          <w:sz w:val="20"/>
        </w:rPr>
      </w:pPr>
      <w:r>
        <w:rPr>
          <w:b/>
          <w:sz w:val="20"/>
        </w:rPr>
        <w:t>ACTO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pacing w:val="-2"/>
          <w:sz w:val="20"/>
        </w:rPr>
        <w:t>IMPUGNADO</w:t>
      </w:r>
    </w:p>
    <w:p w:rsidR="008D4C9A" w:rsidRDefault="000B3A24">
      <w:pPr>
        <w:spacing w:before="136"/>
        <w:ind w:left="1533" w:right="734"/>
        <w:jc w:val="both"/>
        <w:rPr>
          <w:i/>
          <w:sz w:val="20"/>
        </w:rPr>
      </w:pPr>
      <w:r>
        <w:rPr>
          <w:i/>
          <w:spacing w:val="-2"/>
          <w:sz w:val="20"/>
        </w:rPr>
        <w:t>“No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presenta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gafetes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para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poder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identificar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los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servidores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públicos,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así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mismo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pacing w:val="-2"/>
          <w:sz w:val="20"/>
        </w:rPr>
        <w:t>en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i/>
          <w:spacing w:val="-2"/>
          <w:sz w:val="20"/>
        </w:rPr>
        <w:t>presidencia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ha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visto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laborando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personal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viene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su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plantilla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i/>
          <w:sz w:val="20"/>
        </w:rPr>
        <w:t>personal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,es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ello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solicita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aclare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petición.” (Sic)</w:t>
      </w:r>
    </w:p>
    <w:p w:rsidR="008D4C9A" w:rsidRDefault="008D4C9A">
      <w:pPr>
        <w:spacing w:before="11"/>
        <w:rPr>
          <w:i/>
          <w:sz w:val="29"/>
        </w:rPr>
      </w:pPr>
    </w:p>
    <w:p w:rsidR="008D4C9A" w:rsidRDefault="000B3A24">
      <w:pPr>
        <w:ind w:left="1533"/>
        <w:rPr>
          <w:b/>
          <w:sz w:val="20"/>
        </w:rPr>
      </w:pPr>
      <w:r>
        <w:rPr>
          <w:b/>
          <w:sz w:val="20"/>
        </w:rPr>
        <w:t>RAZONES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MOTIVOS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INCONFORMIDAD</w:t>
      </w:r>
    </w:p>
    <w:p w:rsidR="008D4C9A" w:rsidRDefault="000B3A24">
      <w:pPr>
        <w:spacing w:before="138"/>
        <w:ind w:left="1533"/>
        <w:jc w:val="both"/>
        <w:rPr>
          <w:i/>
          <w:sz w:val="20"/>
        </w:rPr>
      </w:pPr>
      <w:r>
        <w:rPr>
          <w:i/>
          <w:sz w:val="20"/>
        </w:rPr>
        <w:t>“Información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incompleta”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(Sic)</w:t>
      </w:r>
    </w:p>
    <w:p w:rsidR="008D4C9A" w:rsidRDefault="008D4C9A">
      <w:pPr>
        <w:spacing w:before="13"/>
        <w:rPr>
          <w:i/>
          <w:sz w:val="29"/>
        </w:rPr>
      </w:pPr>
    </w:p>
    <w:p w:rsidR="008D4C9A" w:rsidRDefault="000B3A24">
      <w:pPr>
        <w:pStyle w:val="Ttulo2"/>
        <w:spacing w:line="360" w:lineRule="auto"/>
        <w:ind w:left="682" w:right="115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fue</w:t>
      </w:r>
      <w:r>
        <w:rPr>
          <w:rFonts w:ascii="Times New Roman" w:hAnsi="Times New Roman"/>
        </w:rPr>
        <w:t xml:space="preserve"> </w:t>
      </w:r>
      <w:r>
        <w:t>omiso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presentar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informes</w:t>
      </w:r>
      <w:r>
        <w:rPr>
          <w:rFonts w:ascii="Times New Roman" w:hAnsi="Times New Roman"/>
        </w:rPr>
        <w:t xml:space="preserve"> </w:t>
      </w:r>
      <w:r>
        <w:t>justificados</w:t>
      </w:r>
      <w:r>
        <w:rPr>
          <w:rFonts w:ascii="Times New Roman" w:hAnsi="Times New Roman"/>
        </w:rPr>
        <w:t xml:space="preserve"> </w:t>
      </w:r>
      <w:r>
        <w:t>correspondientes,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igual</w:t>
      </w:r>
      <w:r>
        <w:rPr>
          <w:rFonts w:ascii="Times New Roman" w:hAnsi="Times New Roman"/>
        </w:rPr>
        <w:t xml:space="preserve"> </w:t>
      </w:r>
      <w:r>
        <w:t>manera,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RECURRENTE,</w:t>
      </w:r>
      <w:r>
        <w:rPr>
          <w:rFonts w:ascii="Times New Roman" w:hAnsi="Times New Roman"/>
        </w:rPr>
        <w:t xml:space="preserve"> </w:t>
      </w:r>
      <w:r>
        <w:t>omitió</w:t>
      </w:r>
      <w:r>
        <w:rPr>
          <w:rFonts w:ascii="Times New Roman" w:hAnsi="Times New Roman"/>
        </w:rPr>
        <w:t xml:space="preserve"> </w:t>
      </w:r>
      <w:r>
        <w:t>rendir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término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manifestaciones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intereses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conviniera.</w:t>
      </w:r>
    </w:p>
    <w:p w:rsidR="008D4C9A" w:rsidRDefault="008D4C9A">
      <w:pPr>
        <w:rPr>
          <w:sz w:val="24"/>
        </w:rPr>
      </w:pPr>
    </w:p>
    <w:p w:rsidR="008D4C9A" w:rsidRDefault="000B3A24">
      <w:pPr>
        <w:spacing w:before="164" w:line="360" w:lineRule="auto"/>
        <w:ind w:left="682" w:right="119"/>
        <w:jc w:val="both"/>
        <w:rPr>
          <w:sz w:val="24"/>
        </w:rPr>
      </w:pPr>
      <w:r>
        <w:rPr>
          <w:sz w:val="24"/>
        </w:rPr>
        <w:t>Así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cosas,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consideró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razones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motivos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inconformidad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hechos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PARTE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RECURRENTE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resultan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determinó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MODIFICAR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ordenar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siguiente:</w:t>
      </w:r>
    </w:p>
    <w:p w:rsidR="008D4C9A" w:rsidRDefault="008D4C9A">
      <w:pPr>
        <w:spacing w:before="12"/>
        <w:rPr>
          <w:sz w:val="35"/>
        </w:rPr>
      </w:pPr>
    </w:p>
    <w:p w:rsidR="008D4C9A" w:rsidRDefault="000B3A24">
      <w:pPr>
        <w:ind w:left="1533" w:right="730"/>
        <w:jc w:val="both"/>
        <w:rPr>
          <w:i/>
        </w:rPr>
      </w:pPr>
      <w:r>
        <w:rPr>
          <w:i/>
        </w:rPr>
        <w:t>“</w:t>
      </w:r>
      <w:r>
        <w:rPr>
          <w:b/>
          <w:i/>
        </w:rPr>
        <w:t>PRIMERO.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MODIFICA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respuesta</w:t>
      </w:r>
      <w:r>
        <w:rPr>
          <w:rFonts w:ascii="Times New Roman" w:hAnsi="Times New Roman"/>
        </w:rPr>
        <w:t xml:space="preserve"> </w:t>
      </w:r>
      <w:r>
        <w:rPr>
          <w:i/>
        </w:rPr>
        <w:t>entregada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OBLIGADO,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solicitud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número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00043/RAYON/IP/2025,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resultar</w:t>
      </w:r>
      <w:r>
        <w:rPr>
          <w:rFonts w:ascii="Times New Roman" w:hAnsi="Times New Roman"/>
        </w:rPr>
        <w:t xml:space="preserve"> </w:t>
      </w:r>
      <w:r>
        <w:rPr>
          <w:i/>
        </w:rPr>
        <w:t>parcialmente</w:t>
      </w:r>
      <w:r>
        <w:rPr>
          <w:rFonts w:ascii="Times New Roman" w:hAnsi="Times New Roman"/>
        </w:rPr>
        <w:t xml:space="preserve"> </w:t>
      </w:r>
      <w:r>
        <w:rPr>
          <w:i/>
        </w:rPr>
        <w:t>fundados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motivos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inconformidad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arguye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RECURRENTE,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presente</w:t>
      </w:r>
      <w:r>
        <w:rPr>
          <w:rFonts w:ascii="Times New Roman" w:hAnsi="Times New Roman"/>
        </w:rPr>
        <w:t xml:space="preserve"> </w:t>
      </w:r>
      <w:r>
        <w:rPr>
          <w:i/>
          <w:spacing w:val="-2"/>
        </w:rPr>
        <w:t>resolución.</w:t>
      </w:r>
    </w:p>
    <w:p w:rsidR="008D4C9A" w:rsidRDefault="008D4C9A">
      <w:pPr>
        <w:rPr>
          <w:i/>
        </w:rPr>
      </w:pPr>
    </w:p>
    <w:p w:rsidR="008D4C9A" w:rsidRDefault="008D4C9A">
      <w:pPr>
        <w:spacing w:before="9"/>
        <w:rPr>
          <w:i/>
          <w:sz w:val="23"/>
        </w:rPr>
      </w:pPr>
    </w:p>
    <w:p w:rsidR="008D4C9A" w:rsidRDefault="000B3A24">
      <w:pPr>
        <w:ind w:left="1533" w:right="113"/>
        <w:rPr>
          <w:i/>
        </w:rPr>
      </w:pPr>
      <w:r>
        <w:rPr>
          <w:b/>
          <w:i/>
        </w:rPr>
        <w:t>SEGUNDO.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  <w:i/>
        </w:rPr>
        <w:t>ORDENA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  <w:i/>
        </w:rPr>
        <w:t>OBLIGADO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realizar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una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búsqueda</w:t>
      </w:r>
      <w:r>
        <w:rPr>
          <w:rFonts w:ascii="Times New Roman" w:hAnsi="Times New Roman"/>
        </w:rPr>
        <w:t xml:space="preserve"> </w:t>
      </w:r>
      <w:r>
        <w:rPr>
          <w:i/>
        </w:rPr>
        <w:t>exhaustiva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razonable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fin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entregar</w:t>
      </w:r>
      <w:r>
        <w:rPr>
          <w:rFonts w:ascii="Times New Roman" w:hAnsi="Times New Roman"/>
          <w:spacing w:val="1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  <w:i/>
        </w:rPr>
        <w:t>RECURRENTE,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vía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Sistema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  <w:spacing w:val="-2"/>
        </w:rPr>
        <w:t>Acceso</w:t>
      </w:r>
    </w:p>
    <w:p w:rsidR="008D4C9A" w:rsidRDefault="008D4C9A">
      <w:pPr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9" o:spid="_x0000_s1035" type="#_x0000_t202" style="position:absolute;margin-left:25.75pt;margin-top:247.6pt;width:14pt;height:165.4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spacing w:before="1"/>
        <w:ind w:left="1533" w:right="731"/>
        <w:jc w:val="both"/>
        <w:rPr>
          <w:i/>
        </w:rPr>
      </w:pPr>
      <w:proofErr w:type="gramStart"/>
      <w:r>
        <w:rPr>
          <w:i/>
        </w:rPr>
        <w:t>a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Mexiquense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(SAIMEX),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</w:t>
      </w:r>
      <w:r>
        <w:rPr>
          <w:rFonts w:ascii="Times New Roman" w:hAnsi="Times New Roman"/>
        </w:rPr>
        <w:t xml:space="preserve"> </w:t>
      </w:r>
      <w:r>
        <w:rPr>
          <w:i/>
        </w:rPr>
        <w:t>procedente,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esta</w:t>
      </w:r>
      <w:r>
        <w:rPr>
          <w:rFonts w:ascii="Times New Roman" w:hAnsi="Times New Roman"/>
        </w:rPr>
        <w:t xml:space="preserve"> </w:t>
      </w:r>
      <w:r>
        <w:rPr>
          <w:i/>
        </w:rPr>
        <w:t>resolución,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</w:p>
    <w:p w:rsidR="008D4C9A" w:rsidRDefault="008D4C9A">
      <w:pPr>
        <w:rPr>
          <w:i/>
        </w:rPr>
      </w:pPr>
    </w:p>
    <w:p w:rsidR="008D4C9A" w:rsidRDefault="008D4C9A">
      <w:pPr>
        <w:spacing w:before="8"/>
        <w:rPr>
          <w:i/>
          <w:sz w:val="23"/>
        </w:rPr>
      </w:pPr>
    </w:p>
    <w:p w:rsidR="008D4C9A" w:rsidRDefault="000B3A24">
      <w:pPr>
        <w:pStyle w:val="Prrafodelista"/>
        <w:numPr>
          <w:ilvl w:val="1"/>
          <w:numId w:val="2"/>
        </w:numPr>
        <w:tabs>
          <w:tab w:val="left" w:pos="2097"/>
          <w:tab w:val="left" w:pos="2098"/>
        </w:tabs>
        <w:ind w:hanging="565"/>
        <w:rPr>
          <w:i/>
        </w:rPr>
      </w:pPr>
      <w:r>
        <w:rPr>
          <w:i/>
        </w:rPr>
        <w:t>Plantilla</w:t>
      </w:r>
      <w:r>
        <w:rPr>
          <w:rFonts w:asci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/>
          <w:spacing w:val="-4"/>
        </w:rPr>
        <w:t xml:space="preserve"> </w:t>
      </w:r>
      <w:r>
        <w:rPr>
          <w:i/>
        </w:rPr>
        <w:t>personal</w:t>
      </w:r>
      <w:r>
        <w:rPr>
          <w:rFonts w:ascii="Times New Roman"/>
          <w:spacing w:val="-2"/>
        </w:rPr>
        <w:t xml:space="preserve"> </w:t>
      </w:r>
      <w:r>
        <w:rPr>
          <w:i/>
        </w:rPr>
        <w:t>completa,</w:t>
      </w:r>
      <w:r>
        <w:rPr>
          <w:rFonts w:ascii="Times New Roman"/>
          <w:spacing w:val="-6"/>
        </w:rPr>
        <w:t xml:space="preserve"> </w:t>
      </w:r>
      <w:r>
        <w:rPr>
          <w:i/>
        </w:rPr>
        <w:t>al</w:t>
      </w:r>
      <w:r>
        <w:rPr>
          <w:rFonts w:ascii="Times New Roman"/>
          <w:spacing w:val="-5"/>
        </w:rPr>
        <w:t xml:space="preserve"> </w:t>
      </w:r>
      <w:r>
        <w:rPr>
          <w:i/>
        </w:rPr>
        <w:t>treinta</w:t>
      </w:r>
      <w:r>
        <w:rPr>
          <w:rFonts w:ascii="Times New Roman"/>
          <w:spacing w:val="-4"/>
        </w:rPr>
        <w:t xml:space="preserve"> </w:t>
      </w:r>
      <w:r>
        <w:rPr>
          <w:i/>
        </w:rPr>
        <w:t>de</w:t>
      </w:r>
      <w:r>
        <w:rPr>
          <w:rFonts w:ascii="Times New Roman"/>
          <w:spacing w:val="-5"/>
        </w:rPr>
        <w:t xml:space="preserve"> </w:t>
      </w:r>
      <w:r>
        <w:rPr>
          <w:i/>
        </w:rPr>
        <w:t>abril</w:t>
      </w:r>
      <w:r>
        <w:rPr>
          <w:rFonts w:ascii="Times New Roman"/>
          <w:spacing w:val="-3"/>
        </w:rPr>
        <w:t xml:space="preserve"> </w:t>
      </w:r>
      <w:r>
        <w:rPr>
          <w:i/>
        </w:rPr>
        <w:t>de</w:t>
      </w:r>
      <w:r>
        <w:rPr>
          <w:rFonts w:ascii="Times New Roman"/>
          <w:spacing w:val="-3"/>
        </w:rPr>
        <w:t xml:space="preserve"> </w:t>
      </w:r>
      <w:r>
        <w:rPr>
          <w:i/>
        </w:rPr>
        <w:t>dos</w:t>
      </w:r>
      <w:r>
        <w:rPr>
          <w:rFonts w:ascii="Times New Roman"/>
          <w:spacing w:val="-4"/>
        </w:rPr>
        <w:t xml:space="preserve"> </w:t>
      </w:r>
      <w:r>
        <w:rPr>
          <w:i/>
        </w:rPr>
        <w:t>mil</w:t>
      </w:r>
      <w:r>
        <w:rPr>
          <w:rFonts w:ascii="Times New Roman"/>
          <w:spacing w:val="-2"/>
        </w:rPr>
        <w:t xml:space="preserve"> </w:t>
      </w:r>
      <w:r>
        <w:rPr>
          <w:i/>
          <w:spacing w:val="-2"/>
        </w:rPr>
        <w:t>veinticinco.</w:t>
      </w:r>
    </w:p>
    <w:p w:rsidR="008D4C9A" w:rsidRDefault="000B3A24">
      <w:pPr>
        <w:pStyle w:val="Prrafodelista"/>
        <w:numPr>
          <w:ilvl w:val="1"/>
          <w:numId w:val="2"/>
        </w:numPr>
        <w:tabs>
          <w:tab w:val="left" w:pos="2097"/>
          <w:tab w:val="left" w:pos="2098"/>
        </w:tabs>
        <w:spacing w:before="162"/>
        <w:ind w:left="1533" w:right="736" w:firstLine="0"/>
        <w:rPr>
          <w:i/>
        </w:rPr>
      </w:pPr>
      <w:r>
        <w:rPr>
          <w:i/>
        </w:rPr>
        <w:t>Los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gafetes/credenciales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correspondientes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todos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adscritos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Ayuntamiento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Rayón,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treinta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8D4C9A" w:rsidRDefault="008D4C9A">
      <w:pPr>
        <w:rPr>
          <w:i/>
        </w:rPr>
      </w:pPr>
    </w:p>
    <w:p w:rsidR="008D4C9A" w:rsidRDefault="008D4C9A">
      <w:pPr>
        <w:spacing w:before="9"/>
        <w:rPr>
          <w:i/>
          <w:sz w:val="23"/>
        </w:rPr>
      </w:pPr>
    </w:p>
    <w:p w:rsidR="008D4C9A" w:rsidRDefault="000B3A24">
      <w:pPr>
        <w:pStyle w:val="Textoindependiente"/>
        <w:ind w:left="1533" w:right="733"/>
        <w:jc w:val="both"/>
      </w:pPr>
      <w:r>
        <w:t>Para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entrega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versión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deberá</w:t>
      </w:r>
      <w:r>
        <w:rPr>
          <w:rFonts w:ascii="Times New Roman" w:hAnsi="Times New Roman"/>
          <w:i w:val="0"/>
        </w:rPr>
        <w:t xml:space="preserve"> </w:t>
      </w:r>
      <w:r>
        <w:t>emitir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Acuerdo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Comité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términos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artículos</w:t>
      </w:r>
      <w:r>
        <w:rPr>
          <w:rFonts w:ascii="Times New Roman" w:hAnsi="Times New Roman"/>
          <w:i w:val="0"/>
        </w:rPr>
        <w:t xml:space="preserve"> </w:t>
      </w:r>
      <w:r>
        <w:t>49,</w:t>
      </w:r>
      <w:r>
        <w:rPr>
          <w:rFonts w:ascii="Times New Roman" w:hAnsi="Times New Roman"/>
          <w:i w:val="0"/>
        </w:rPr>
        <w:t xml:space="preserve"> </w:t>
      </w:r>
      <w:r>
        <w:t>fracción</w:t>
      </w:r>
      <w:r>
        <w:rPr>
          <w:rFonts w:ascii="Times New Roman" w:hAnsi="Times New Roman"/>
          <w:i w:val="0"/>
        </w:rPr>
        <w:t xml:space="preserve"> </w:t>
      </w:r>
      <w:r>
        <w:t>VIII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132</w:t>
      </w:r>
      <w:r>
        <w:rPr>
          <w:rFonts w:ascii="Times New Roman" w:hAnsi="Times New Roman"/>
          <w:i w:val="0"/>
        </w:rPr>
        <w:t xml:space="preserve"> </w:t>
      </w:r>
      <w:r>
        <w:t>fracción</w:t>
      </w:r>
      <w:r>
        <w:rPr>
          <w:rFonts w:ascii="Times New Roman" w:hAnsi="Times New Roman"/>
          <w:i w:val="0"/>
        </w:rPr>
        <w:t xml:space="preserve"> </w:t>
      </w:r>
      <w:r>
        <w:t>II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Ley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Estado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México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Municipios,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funde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motive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razones</w:t>
      </w:r>
      <w:r>
        <w:rPr>
          <w:rFonts w:ascii="Times New Roman" w:hAnsi="Times New Roman"/>
          <w:i w:val="0"/>
        </w:rPr>
        <w:t xml:space="preserve"> </w:t>
      </w:r>
      <w:r>
        <w:t>sobre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supriman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eliminen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ponga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disposición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Recurrente.” (Sic)</w:t>
      </w:r>
    </w:p>
    <w:p w:rsidR="008D4C9A" w:rsidRDefault="000B3A24">
      <w:pPr>
        <w:spacing w:before="160"/>
        <w:ind w:left="1533"/>
        <w:rPr>
          <w:i/>
        </w:rPr>
      </w:pPr>
      <w:r>
        <w:rPr>
          <w:i/>
          <w:spacing w:val="-5"/>
        </w:rPr>
        <w:t>(…)</w:t>
      </w:r>
    </w:p>
    <w:p w:rsidR="008D4C9A" w:rsidRDefault="008D4C9A">
      <w:pPr>
        <w:rPr>
          <w:i/>
        </w:rPr>
      </w:pPr>
    </w:p>
    <w:p w:rsidR="008D4C9A" w:rsidRDefault="008D4C9A">
      <w:pPr>
        <w:spacing w:before="10"/>
        <w:rPr>
          <w:i/>
          <w:sz w:val="29"/>
        </w:rPr>
      </w:pPr>
    </w:p>
    <w:p w:rsidR="008D4C9A" w:rsidRDefault="000B3A24">
      <w:pPr>
        <w:pStyle w:val="Ttulo1"/>
        <w:numPr>
          <w:ilvl w:val="0"/>
          <w:numId w:val="2"/>
        </w:numPr>
        <w:tabs>
          <w:tab w:val="left" w:pos="1762"/>
        </w:tabs>
        <w:ind w:left="1761" w:hanging="721"/>
        <w:jc w:val="both"/>
      </w:pPr>
      <w:r>
        <w:t>Razones</w:t>
      </w:r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r>
        <w:t>Voto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Particular</w:t>
      </w:r>
    </w:p>
    <w:p w:rsidR="008D4C9A" w:rsidRDefault="000B3A24">
      <w:pPr>
        <w:pStyle w:val="Ttulo2"/>
        <w:spacing w:before="164" w:line="360" w:lineRule="auto"/>
        <w:ind w:left="682" w:right="264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sentido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conforman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desprendió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transparentarse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encuentra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  <w:spacing w:val="-13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gestión</w:t>
      </w:r>
      <w:r>
        <w:rPr>
          <w:rFonts w:ascii="Times New Roman" w:hAnsi="Times New Roman"/>
          <w:spacing w:val="-13"/>
        </w:rPr>
        <w:t xml:space="preserve"> </w:t>
      </w:r>
      <w:r>
        <w:t>pública</w:t>
      </w:r>
      <w:r>
        <w:rPr>
          <w:rFonts w:ascii="Times New Roman" w:hAnsi="Times New Roman"/>
          <w:spacing w:val="-13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publicidad</w:t>
      </w:r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favorece</w:t>
      </w:r>
      <w:r>
        <w:rPr>
          <w:rFonts w:ascii="Times New Roman" w:hAnsi="Times New Roman"/>
          <w:spacing w:val="-12"/>
        </w:rPr>
        <w:t xml:space="preserve"> </w:t>
      </w:r>
      <w:r>
        <w:t>indudablemente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cuentas.</w:t>
      </w:r>
    </w:p>
    <w:p w:rsidR="008D4C9A" w:rsidRDefault="008D4C9A">
      <w:pPr>
        <w:spacing w:before="12"/>
        <w:rPr>
          <w:sz w:val="35"/>
        </w:rPr>
      </w:pPr>
    </w:p>
    <w:p w:rsidR="008D4C9A" w:rsidRDefault="000B3A24">
      <w:pPr>
        <w:spacing w:before="1" w:line="360" w:lineRule="auto"/>
        <w:ind w:left="682" w:right="123"/>
        <w:jc w:val="both"/>
        <w:rPr>
          <w:sz w:val="24"/>
        </w:rPr>
      </w:pPr>
      <w:r>
        <w:rPr>
          <w:sz w:val="24"/>
        </w:rPr>
        <w:t>Sin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embargo,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preciso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mencionar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presente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formula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relación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argumentos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señalados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resolución,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particularmente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considerar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fotografía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z w:val="24"/>
        </w:rPr>
        <w:t>servidores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públicos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z w:val="24"/>
        </w:rPr>
        <w:t>sin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z w:val="24"/>
        </w:rPr>
        <w:t>importar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nivel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z w:val="24"/>
        </w:rPr>
        <w:t>cargo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2"/>
          <w:sz w:val="24"/>
        </w:rPr>
        <w:t>cualquier</w:t>
      </w:r>
    </w:p>
    <w:p w:rsidR="008D4C9A" w:rsidRDefault="008D4C9A">
      <w:pPr>
        <w:spacing w:line="360" w:lineRule="auto"/>
        <w:jc w:val="both"/>
        <w:rPr>
          <w:sz w:val="24"/>
        </w:rPr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963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10" o:spid="_x0000_s1034" type="#_x0000_t202" style="position:absolute;margin-left:25.75pt;margin-top:247.6pt;width:14pt;height:165.4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"/>
        <w:rPr>
          <w:b/>
          <w:sz w:val="17"/>
        </w:rPr>
      </w:pPr>
    </w:p>
    <w:p w:rsidR="008D4C9A" w:rsidRDefault="000B3A24">
      <w:pPr>
        <w:pStyle w:val="Ttulo2"/>
        <w:spacing w:line="360" w:lineRule="auto"/>
        <w:ind w:left="682"/>
        <w:rPr>
          <w:sz w:val="22"/>
        </w:rPr>
      </w:pPr>
      <w:proofErr w:type="gramStart"/>
      <w:r>
        <w:t>documento</w:t>
      </w:r>
      <w:proofErr w:type="gramEnd"/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se</w:t>
      </w:r>
      <w:r>
        <w:rPr>
          <w:rFonts w:ascii="Times New Roman" w:hAnsi="Times New Roman"/>
          <w:spacing w:val="40"/>
        </w:rPr>
        <w:t xml:space="preserve"> </w:t>
      </w:r>
      <w:r>
        <w:t>encuentre</w:t>
      </w:r>
      <w:r>
        <w:rPr>
          <w:rFonts w:ascii="Times New Roman" w:hAnsi="Times New Roman"/>
          <w:spacing w:val="40"/>
        </w:rPr>
        <w:t xml:space="preserve"> </w:t>
      </w:r>
      <w:r>
        <w:t>vinculado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cumplimiento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disposiciones</w:t>
      </w:r>
      <w:r>
        <w:rPr>
          <w:rFonts w:ascii="Times New Roman" w:hAnsi="Times New Roman"/>
          <w:spacing w:val="40"/>
        </w:rPr>
        <w:t xml:space="preserve"> </w:t>
      </w:r>
      <w:r>
        <w:t>legales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sz w:val="22"/>
        </w:rPr>
        <w:t>.</w:t>
      </w:r>
    </w:p>
    <w:p w:rsidR="008D4C9A" w:rsidRDefault="000B3A24">
      <w:pPr>
        <w:spacing w:before="156"/>
        <w:ind w:left="682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respecto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Ponencia,</w:t>
      </w:r>
      <w:r>
        <w:rPr>
          <w:rFonts w:ascii="Times New Roman" w:hAnsi="Times New Roman"/>
          <w:spacing w:val="-4"/>
        </w:rPr>
        <w:t xml:space="preserve"> </w:t>
      </w:r>
      <w:r>
        <w:t>consideró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siguiente:</w:t>
      </w:r>
    </w:p>
    <w:p w:rsidR="008D4C9A" w:rsidRDefault="008D4C9A">
      <w:pPr>
        <w:spacing w:before="11"/>
      </w:pPr>
    </w:p>
    <w:p w:rsidR="008D4C9A" w:rsidRDefault="000B3A24">
      <w:pPr>
        <w:pStyle w:val="Textoindependiente"/>
        <w:ind w:left="1041" w:right="730"/>
        <w:jc w:val="both"/>
      </w:pPr>
      <w:r>
        <w:t>“Por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hace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fotografías,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preciso</w:t>
      </w:r>
      <w:r>
        <w:rPr>
          <w:rFonts w:ascii="Times New Roman" w:hAnsi="Times New Roman"/>
          <w:i w:val="0"/>
        </w:rPr>
        <w:t xml:space="preserve"> </w:t>
      </w:r>
      <w:r>
        <w:t>señalar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estas</w:t>
      </w:r>
      <w:r>
        <w:rPr>
          <w:rFonts w:ascii="Times New Roman" w:hAnsi="Times New Roman"/>
          <w:i w:val="0"/>
        </w:rPr>
        <w:t xml:space="preserve"> </w:t>
      </w:r>
      <w:r>
        <w:t>dan</w:t>
      </w:r>
      <w:r>
        <w:rPr>
          <w:rFonts w:ascii="Times New Roman" w:hAnsi="Times New Roman"/>
          <w:i w:val="0"/>
        </w:rPr>
        <w:t xml:space="preserve"> </w:t>
      </w:r>
      <w:r>
        <w:t>cuenta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características</w:t>
      </w:r>
      <w:r>
        <w:rPr>
          <w:rFonts w:ascii="Times New Roman" w:hAnsi="Times New Roman"/>
          <w:i w:val="0"/>
        </w:rPr>
        <w:t xml:space="preserve"> </w:t>
      </w:r>
      <w:r>
        <w:t>físicas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públicos;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que,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debe</w:t>
      </w:r>
      <w:r>
        <w:rPr>
          <w:rFonts w:ascii="Times New Roman" w:hAnsi="Times New Roman"/>
          <w:i w:val="0"/>
        </w:rPr>
        <w:t xml:space="preserve"> </w:t>
      </w:r>
      <w:r>
        <w:t>perderse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vista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imagen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apariencia</w:t>
      </w:r>
      <w:r>
        <w:rPr>
          <w:rFonts w:ascii="Times New Roman" w:hAnsi="Times New Roman"/>
          <w:i w:val="0"/>
        </w:rPr>
        <w:t xml:space="preserve"> </w:t>
      </w:r>
      <w:r>
        <w:t>física,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cual</w:t>
      </w:r>
      <w:r>
        <w:rPr>
          <w:rFonts w:ascii="Times New Roman" w:hAnsi="Times New Roman"/>
          <w:i w:val="0"/>
        </w:rPr>
        <w:t xml:space="preserve"> </w:t>
      </w:r>
      <w:r>
        <w:t>puede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captada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dibujo,</w:t>
      </w:r>
      <w:r>
        <w:rPr>
          <w:rFonts w:ascii="Times New Roman" w:hAnsi="Times New Roman"/>
          <w:i w:val="0"/>
        </w:rPr>
        <w:t xml:space="preserve"> </w:t>
      </w:r>
      <w:r>
        <w:t>pintura,</w:t>
      </w:r>
      <w:r>
        <w:rPr>
          <w:rFonts w:ascii="Times New Roman" w:hAnsi="Times New Roman"/>
          <w:i w:val="0"/>
        </w:rPr>
        <w:t xml:space="preserve"> </w:t>
      </w:r>
      <w:r>
        <w:t>escultura,</w:t>
      </w:r>
      <w:r>
        <w:rPr>
          <w:rFonts w:ascii="Times New Roman" w:hAnsi="Times New Roman"/>
          <w:i w:val="0"/>
        </w:rPr>
        <w:t xml:space="preserve"> </w:t>
      </w:r>
      <w:r>
        <w:t>fotografía,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video;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imagen</w:t>
      </w:r>
      <w:r>
        <w:rPr>
          <w:rFonts w:ascii="Times New Roman" w:hAnsi="Times New Roman"/>
          <w:i w:val="0"/>
        </w:rPr>
        <w:t xml:space="preserve"> </w:t>
      </w:r>
      <w:r>
        <w:t>así</w:t>
      </w:r>
      <w:r>
        <w:rPr>
          <w:rFonts w:ascii="Times New Roman" w:hAnsi="Times New Roman"/>
          <w:i w:val="0"/>
        </w:rPr>
        <w:t xml:space="preserve"> </w:t>
      </w:r>
      <w:r>
        <w:t>captada</w:t>
      </w:r>
      <w:r>
        <w:rPr>
          <w:rFonts w:ascii="Times New Roman" w:hAnsi="Times New Roman"/>
          <w:i w:val="0"/>
        </w:rPr>
        <w:t xml:space="preserve"> </w:t>
      </w:r>
      <w:r>
        <w:t>puede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reproducida,</w:t>
      </w:r>
      <w:r>
        <w:rPr>
          <w:rFonts w:ascii="Times New Roman" w:hAnsi="Times New Roman"/>
          <w:i w:val="0"/>
        </w:rPr>
        <w:t xml:space="preserve"> </w:t>
      </w:r>
      <w:r>
        <w:t>publicada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divulgada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diversos</w:t>
      </w:r>
      <w:r>
        <w:rPr>
          <w:rFonts w:ascii="Times New Roman" w:hAnsi="Times New Roman"/>
          <w:i w:val="0"/>
        </w:rPr>
        <w:t xml:space="preserve"> </w:t>
      </w:r>
      <w:r>
        <w:t>medios,</w:t>
      </w:r>
      <w:r>
        <w:rPr>
          <w:rFonts w:ascii="Times New Roman" w:hAnsi="Times New Roman"/>
          <w:i w:val="0"/>
        </w:rPr>
        <w:t xml:space="preserve"> </w:t>
      </w:r>
      <w:r>
        <w:t>desde</w:t>
      </w:r>
      <w:r>
        <w:rPr>
          <w:rFonts w:ascii="Times New Roman" w:hAnsi="Times New Roman"/>
          <w:i w:val="0"/>
        </w:rPr>
        <w:t xml:space="preserve"> </w:t>
      </w:r>
      <w:r>
        <w:t>volantes</w:t>
      </w:r>
      <w:r>
        <w:rPr>
          <w:rFonts w:ascii="Times New Roman" w:hAnsi="Times New Roman"/>
          <w:i w:val="0"/>
        </w:rPr>
        <w:t xml:space="preserve"> </w:t>
      </w:r>
      <w:r>
        <w:t>impresos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forma</w:t>
      </w:r>
      <w:r>
        <w:rPr>
          <w:rFonts w:ascii="Times New Roman" w:hAnsi="Times New Roman"/>
          <w:i w:val="0"/>
        </w:rPr>
        <w:t xml:space="preserve"> </w:t>
      </w:r>
      <w:r>
        <w:t>más</w:t>
      </w:r>
      <w:r>
        <w:rPr>
          <w:rFonts w:ascii="Times New Roman" w:hAnsi="Times New Roman"/>
          <w:i w:val="0"/>
        </w:rPr>
        <w:t xml:space="preserve"> </w:t>
      </w:r>
      <w:r>
        <w:t>rudimentaria,</w:t>
      </w:r>
      <w:r>
        <w:rPr>
          <w:rFonts w:ascii="Times New Roman" w:hAnsi="Times New Roman"/>
          <w:i w:val="0"/>
        </w:rPr>
        <w:t xml:space="preserve"> </w:t>
      </w:r>
      <w:r>
        <w:t>hasta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filmaciones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y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fotografías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transmitidas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por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televisión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cine,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video,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correo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electrónico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rPr>
          <w:spacing w:val="-2"/>
        </w:rPr>
        <w:t>Internet.</w:t>
      </w:r>
    </w:p>
    <w:p w:rsidR="008D4C9A" w:rsidRDefault="008D4C9A">
      <w:pPr>
        <w:rPr>
          <w:i/>
        </w:rPr>
      </w:pPr>
    </w:p>
    <w:p w:rsidR="008D4C9A" w:rsidRDefault="008D4C9A">
      <w:pPr>
        <w:spacing w:before="11"/>
        <w:rPr>
          <w:i/>
          <w:sz w:val="23"/>
        </w:rPr>
      </w:pPr>
    </w:p>
    <w:p w:rsidR="008D4C9A" w:rsidRDefault="000B3A24">
      <w:pPr>
        <w:pStyle w:val="Textoindependiente"/>
        <w:ind w:left="1041" w:right="732"/>
        <w:jc w:val="both"/>
      </w:pPr>
      <w:r>
        <w:t>Así,</w:t>
      </w:r>
      <w:r>
        <w:rPr>
          <w:rFonts w:ascii="Times New Roman" w:hAnsi="Times New Roman"/>
          <w:i w:val="0"/>
        </w:rPr>
        <w:t xml:space="preserve"> </w:t>
      </w:r>
      <w:r>
        <w:t>dichos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constituyen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reproducción</w:t>
      </w:r>
      <w:r>
        <w:rPr>
          <w:rFonts w:ascii="Times New Roman" w:hAnsi="Times New Roman"/>
          <w:i w:val="0"/>
        </w:rPr>
        <w:t xml:space="preserve"> </w:t>
      </w:r>
      <w:r>
        <w:t>fiel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características</w:t>
      </w:r>
      <w:r>
        <w:rPr>
          <w:rFonts w:ascii="Times New Roman" w:hAnsi="Times New Roman"/>
          <w:i w:val="0"/>
        </w:rPr>
        <w:t xml:space="preserve"> </w:t>
      </w:r>
      <w:r>
        <w:t>físicas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una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momento</w:t>
      </w:r>
      <w:r>
        <w:rPr>
          <w:rFonts w:ascii="Times New Roman" w:hAnsi="Times New Roman"/>
          <w:i w:val="0"/>
        </w:rPr>
        <w:t xml:space="preserve"> </w:t>
      </w:r>
      <w:r>
        <w:t>determinado,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representan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instrumento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identificación,</w:t>
      </w:r>
      <w:r>
        <w:rPr>
          <w:rFonts w:ascii="Times New Roman" w:hAnsi="Times New Roman"/>
          <w:i w:val="0"/>
        </w:rPr>
        <w:t xml:space="preserve"> </w:t>
      </w:r>
      <w:r>
        <w:t>proyección</w:t>
      </w:r>
      <w:r>
        <w:rPr>
          <w:rFonts w:ascii="Times New Roman" w:hAnsi="Times New Roman"/>
          <w:i w:val="0"/>
        </w:rPr>
        <w:t xml:space="preserve"> </w:t>
      </w:r>
      <w:r>
        <w:t>exterior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factor</w:t>
      </w:r>
      <w:r>
        <w:rPr>
          <w:rFonts w:ascii="Times New Roman" w:hAnsi="Times New Roman"/>
          <w:i w:val="0"/>
        </w:rPr>
        <w:t xml:space="preserve"> </w:t>
      </w:r>
      <w:r>
        <w:t>imprescindible</w:t>
      </w:r>
      <w:r>
        <w:rPr>
          <w:rFonts w:ascii="Times New Roman" w:hAnsi="Times New Roman"/>
          <w:i w:val="0"/>
        </w:rPr>
        <w:t xml:space="preserve"> </w:t>
      </w:r>
      <w:r>
        <w:t>para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propio</w:t>
      </w:r>
      <w:r>
        <w:rPr>
          <w:rFonts w:ascii="Times New Roman" w:hAnsi="Times New Roman"/>
          <w:i w:val="0"/>
        </w:rPr>
        <w:t xml:space="preserve"> </w:t>
      </w:r>
      <w:r>
        <w:t>reconocimiento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sujeto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individual;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presente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caso,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acreditaría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identificaría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una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posible</w:t>
      </w:r>
      <w:r>
        <w:rPr>
          <w:rFonts w:ascii="Times New Roman" w:hAnsi="Times New Roman"/>
          <w:i w:val="0"/>
        </w:rPr>
        <w:t xml:space="preserve"> </w:t>
      </w:r>
      <w:r>
        <w:t>advertir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existe</w:t>
      </w:r>
      <w:r>
        <w:rPr>
          <w:rFonts w:ascii="Times New Roman" w:hAnsi="Times New Roman"/>
          <w:i w:val="0"/>
        </w:rPr>
        <w:t xml:space="preserve"> </w:t>
      </w:r>
      <w:r>
        <w:t>cierto</w:t>
      </w:r>
      <w:r>
        <w:rPr>
          <w:rFonts w:ascii="Times New Roman" w:hAnsi="Times New Roman"/>
          <w:i w:val="0"/>
        </w:rPr>
        <w:t xml:space="preserve"> </w:t>
      </w:r>
      <w:r>
        <w:t>interés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obra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vinculados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cumplimiento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disposiciones</w:t>
      </w:r>
      <w:r>
        <w:rPr>
          <w:rFonts w:ascii="Times New Roman" w:hAnsi="Times New Roman"/>
          <w:i w:val="0"/>
        </w:rPr>
        <w:t xml:space="preserve"> </w:t>
      </w:r>
      <w:r>
        <w:t>legales.</w:t>
      </w:r>
    </w:p>
    <w:p w:rsidR="008D4C9A" w:rsidRDefault="008D4C9A">
      <w:pPr>
        <w:rPr>
          <w:i/>
        </w:rPr>
      </w:pPr>
    </w:p>
    <w:p w:rsidR="008D4C9A" w:rsidRDefault="008D4C9A">
      <w:pPr>
        <w:spacing w:before="11"/>
        <w:rPr>
          <w:i/>
          <w:sz w:val="23"/>
        </w:rPr>
      </w:pPr>
    </w:p>
    <w:p w:rsidR="008D4C9A" w:rsidRDefault="000B3A24">
      <w:pPr>
        <w:pStyle w:val="Textoindependiente"/>
        <w:ind w:left="1041" w:right="730"/>
        <w:jc w:val="both"/>
      </w:pPr>
      <w:r>
        <w:t>Además,</w:t>
      </w:r>
      <w:r>
        <w:rPr>
          <w:rFonts w:ascii="Times New Roman" w:hAnsi="Times New Roman"/>
          <w:i w:val="0"/>
        </w:rPr>
        <w:t xml:space="preserve"> </w:t>
      </w:r>
      <w:r>
        <w:t>existen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contienen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cuales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permite</w:t>
      </w:r>
      <w:r>
        <w:rPr>
          <w:rFonts w:ascii="Times New Roman" w:hAnsi="Times New Roman"/>
          <w:i w:val="0"/>
        </w:rPr>
        <w:t xml:space="preserve"> </w:t>
      </w:r>
      <w:r>
        <w:t>identificar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una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acredita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trabajador</w:t>
      </w:r>
      <w:r>
        <w:rPr>
          <w:rFonts w:ascii="Times New Roman" w:hAnsi="Times New Roman"/>
          <w:i w:val="0"/>
        </w:rPr>
        <w:t xml:space="preserve"> </w:t>
      </w:r>
      <w:r>
        <w:t>gubernamental,</w:t>
      </w:r>
      <w:r>
        <w:rPr>
          <w:rFonts w:ascii="Times New Roman" w:hAnsi="Times New Roman"/>
          <w:i w:val="0"/>
        </w:rPr>
        <w:t xml:space="preserve"> </w:t>
      </w:r>
      <w:r>
        <w:t>realmente</w:t>
      </w:r>
      <w:r>
        <w:rPr>
          <w:rFonts w:ascii="Times New Roman" w:hAnsi="Times New Roman"/>
          <w:i w:val="0"/>
        </w:rPr>
        <w:t xml:space="preserve"> </w:t>
      </w:r>
      <w:r>
        <w:t>tiene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cargo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ostenta,</w:t>
      </w:r>
      <w:r>
        <w:rPr>
          <w:rFonts w:ascii="Times New Roman" w:hAnsi="Times New Roman"/>
          <w:i w:val="0"/>
        </w:rPr>
        <w:t xml:space="preserve"> </w:t>
      </w:r>
      <w:r>
        <w:t>otros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cuales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rinde</w:t>
      </w:r>
      <w:r>
        <w:rPr>
          <w:rFonts w:ascii="Times New Roman" w:hAnsi="Times New Roman"/>
          <w:i w:val="0"/>
        </w:rPr>
        <w:t xml:space="preserve"> </w:t>
      </w:r>
      <w:r>
        <w:t>cuentas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ciudadanía,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ejemplo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cubre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perfil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puesto;</w:t>
      </w:r>
      <w:r>
        <w:rPr>
          <w:rFonts w:ascii="Times New Roman" w:hAnsi="Times New Roman"/>
          <w:i w:val="0"/>
        </w:rPr>
        <w:t xml:space="preserve"> </w:t>
      </w:r>
      <w:r>
        <w:t>además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brinda</w:t>
      </w:r>
      <w:r>
        <w:rPr>
          <w:rFonts w:ascii="Times New Roman" w:hAnsi="Times New Roman"/>
          <w:i w:val="0"/>
        </w:rPr>
        <w:t xml:space="preserve"> </w:t>
      </w:r>
      <w:r>
        <w:t>servicios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ciudadanía,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es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relevancia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conocer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identificar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todos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sus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trabajadores,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importa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nivel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rango</w:t>
      </w:r>
      <w:r>
        <w:rPr>
          <w:rFonts w:ascii="Times New Roman" w:hAnsi="Times New Roman"/>
          <w:i w:val="0"/>
        </w:rPr>
        <w:t xml:space="preserve"> </w:t>
      </w:r>
      <w:r>
        <w:t>(con</w:t>
      </w:r>
      <w:r>
        <w:rPr>
          <w:rFonts w:ascii="Times New Roman" w:hAnsi="Times New Roman"/>
          <w:i w:val="0"/>
        </w:rPr>
        <w:t xml:space="preserve"> </w:t>
      </w:r>
      <w:r>
        <w:t>excepción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operativo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materia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seguridad,</w:t>
      </w:r>
      <w:r>
        <w:rPr>
          <w:rFonts w:ascii="Times New Roman" w:hAnsi="Times New Roman"/>
          <w:i w:val="0"/>
        </w:rPr>
        <w:t xml:space="preserve"> </w:t>
      </w:r>
      <w:r>
        <w:t>respecto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cual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Pleno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este</w:t>
      </w:r>
      <w:r>
        <w:rPr>
          <w:rFonts w:ascii="Times New Roman" w:hAnsi="Times New Roman"/>
          <w:i w:val="0"/>
        </w:rPr>
        <w:t xml:space="preserve"> </w:t>
      </w:r>
      <w:r>
        <w:t>Instituto</w:t>
      </w:r>
      <w:r>
        <w:rPr>
          <w:rFonts w:ascii="Times New Roman" w:hAnsi="Times New Roman"/>
          <w:i w:val="0"/>
        </w:rPr>
        <w:t xml:space="preserve"> </w:t>
      </w:r>
      <w:r>
        <w:t>ya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ha</w:t>
      </w:r>
      <w:r>
        <w:rPr>
          <w:rFonts w:ascii="Times New Roman" w:hAnsi="Times New Roman"/>
          <w:i w:val="0"/>
        </w:rPr>
        <w:t xml:space="preserve"> </w:t>
      </w:r>
      <w:r>
        <w:t>pronunciado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sentido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haga</w:t>
      </w:r>
      <w:r>
        <w:rPr>
          <w:rFonts w:ascii="Times New Roman" w:hAnsi="Times New Roman"/>
          <w:i w:val="0"/>
        </w:rPr>
        <w:t xml:space="preserve"> </w:t>
      </w:r>
      <w:r>
        <w:t>identificados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identificables</w:t>
      </w:r>
      <w:r>
        <w:rPr>
          <w:rFonts w:ascii="Times New Roman" w:hAnsi="Times New Roman"/>
          <w:i w:val="0"/>
        </w:rPr>
        <w:t xml:space="preserve"> </w:t>
      </w:r>
      <w:r>
        <w:t>debe</w:t>
      </w:r>
      <w:r>
        <w:rPr>
          <w:rFonts w:ascii="Times New Roman" w:hAnsi="Times New Roman"/>
          <w:i w:val="0"/>
        </w:rPr>
        <w:t xml:space="preserve"> </w:t>
      </w:r>
      <w:r>
        <w:t>clasificarse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reservada).</w:t>
      </w:r>
    </w:p>
    <w:p w:rsidR="008D4C9A" w:rsidRDefault="008D4C9A">
      <w:pPr>
        <w:jc w:val="both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065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11" o:spid="_x0000_s1033" type="#_x0000_t202" style="position:absolute;margin-left:25.75pt;margin-top:247.6pt;width:14pt;height:165.4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pStyle w:val="Textoindependiente"/>
        <w:spacing w:before="1"/>
        <w:ind w:left="1041" w:right="732"/>
        <w:jc w:val="both"/>
      </w:pPr>
      <w:r>
        <w:t>En</w:t>
      </w:r>
      <w:r>
        <w:rPr>
          <w:rFonts w:ascii="Times New Roman" w:hAnsi="Times New Roman"/>
          <w:i w:val="0"/>
        </w:rPr>
        <w:t xml:space="preserve"> </w:t>
      </w:r>
      <w:r>
        <w:t>este</w:t>
      </w:r>
      <w:r>
        <w:rPr>
          <w:rFonts w:ascii="Times New Roman" w:hAnsi="Times New Roman"/>
          <w:i w:val="0"/>
        </w:rPr>
        <w:t xml:space="preserve"> </w:t>
      </w:r>
      <w:r>
        <w:t>sentido,</w:t>
      </w:r>
      <w:r>
        <w:rPr>
          <w:rFonts w:ascii="Times New Roman" w:hAnsi="Times New Roman"/>
          <w:i w:val="0"/>
        </w:rPr>
        <w:t xml:space="preserve"> </w:t>
      </w:r>
      <w:r>
        <w:t>resultan</w:t>
      </w:r>
      <w:r>
        <w:rPr>
          <w:rFonts w:ascii="Times New Roman" w:hAnsi="Times New Roman"/>
          <w:i w:val="0"/>
        </w:rPr>
        <w:t xml:space="preserve"> </w:t>
      </w:r>
      <w:r>
        <w:t>aplicables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analogía,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Criterios</w:t>
      </w:r>
      <w:r>
        <w:rPr>
          <w:rFonts w:ascii="Times New Roman" w:hAnsi="Times New Roman"/>
          <w:i w:val="0"/>
        </w:rPr>
        <w:t xml:space="preserve"> </w:t>
      </w:r>
      <w:r>
        <w:t>15/17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1/13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Instituto</w:t>
      </w:r>
      <w:r>
        <w:rPr>
          <w:rFonts w:ascii="Times New Roman" w:hAnsi="Times New Roman"/>
          <w:i w:val="0"/>
        </w:rPr>
        <w:t xml:space="preserve"> </w:t>
      </w:r>
      <w:r>
        <w:t>Nacional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Protección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Personales,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cuales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esgrimen</w:t>
      </w:r>
      <w:r>
        <w:rPr>
          <w:rFonts w:ascii="Times New Roman" w:hAnsi="Times New Roman"/>
          <w:i w:val="0"/>
        </w:rPr>
        <w:t xml:space="preserve"> </w:t>
      </w:r>
      <w:r>
        <w:t>argumentos,</w:t>
      </w:r>
      <w:r>
        <w:rPr>
          <w:rFonts w:ascii="Times New Roman" w:hAnsi="Times New Roman"/>
          <w:i w:val="0"/>
        </w:rPr>
        <w:t xml:space="preserve"> </w:t>
      </w:r>
      <w:r>
        <w:t>que,</w:t>
      </w:r>
      <w:r>
        <w:rPr>
          <w:rFonts w:ascii="Times New Roman" w:hAnsi="Times New Roman"/>
          <w:i w:val="0"/>
        </w:rPr>
        <w:t xml:space="preserve"> </w:t>
      </w:r>
      <w:r>
        <w:t>si</w:t>
      </w:r>
      <w:r>
        <w:rPr>
          <w:rFonts w:ascii="Times New Roman" w:hAnsi="Times New Roman"/>
          <w:i w:val="0"/>
        </w:rPr>
        <w:t xml:space="preserve"> </w:t>
      </w:r>
      <w:r>
        <w:t>bien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refieren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manera</w:t>
      </w:r>
      <w:r>
        <w:rPr>
          <w:rFonts w:ascii="Times New Roman" w:hAnsi="Times New Roman"/>
          <w:i w:val="0"/>
        </w:rPr>
        <w:t xml:space="preserve"> </w:t>
      </w:r>
      <w:r>
        <w:t>específica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fotografías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públicos,</w:t>
      </w:r>
      <w:r>
        <w:rPr>
          <w:rFonts w:ascii="Times New Roman" w:hAnsi="Times New Roman"/>
          <w:i w:val="0"/>
        </w:rPr>
        <w:t xml:space="preserve"> </w:t>
      </w:r>
      <w:r>
        <w:t>sí</w:t>
      </w:r>
      <w:r>
        <w:rPr>
          <w:rFonts w:ascii="Times New Roman" w:hAnsi="Times New Roman"/>
          <w:i w:val="0"/>
        </w:rPr>
        <w:t xml:space="preserve"> </w:t>
      </w:r>
      <w:r>
        <w:t>establecen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criterio</w:t>
      </w:r>
      <w:r>
        <w:rPr>
          <w:rFonts w:ascii="Times New Roman" w:hAnsi="Times New Roman"/>
          <w:i w:val="0"/>
        </w:rPr>
        <w:t xml:space="preserve"> </w:t>
      </w:r>
      <w:r>
        <w:t>para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este</w:t>
      </w:r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pueda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considerado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pretende</w:t>
      </w:r>
      <w:r>
        <w:rPr>
          <w:rFonts w:ascii="Times New Roman" w:hAnsi="Times New Roman"/>
          <w:i w:val="0"/>
        </w:rPr>
        <w:t xml:space="preserve"> </w:t>
      </w:r>
      <w:r>
        <w:t>acreditar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una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público.</w:t>
      </w:r>
    </w:p>
    <w:p w:rsidR="008D4C9A" w:rsidRDefault="008D4C9A">
      <w:pPr>
        <w:rPr>
          <w:i/>
        </w:rPr>
      </w:pPr>
    </w:p>
    <w:p w:rsidR="008D4C9A" w:rsidRDefault="008D4C9A">
      <w:pPr>
        <w:spacing w:before="9"/>
        <w:rPr>
          <w:i/>
          <w:sz w:val="23"/>
        </w:rPr>
      </w:pPr>
    </w:p>
    <w:p w:rsidR="008D4C9A" w:rsidRDefault="000B3A24">
      <w:pPr>
        <w:pStyle w:val="Textoindependiente"/>
        <w:ind w:left="1041" w:right="734"/>
        <w:jc w:val="both"/>
      </w:pPr>
      <w:r>
        <w:t>Debe</w:t>
      </w:r>
      <w:r>
        <w:rPr>
          <w:rFonts w:ascii="Times New Roman" w:hAnsi="Times New Roman"/>
          <w:i w:val="0"/>
        </w:rPr>
        <w:t xml:space="preserve"> </w:t>
      </w:r>
      <w:r>
        <w:t>tenerse</w:t>
      </w:r>
      <w:r>
        <w:rPr>
          <w:rFonts w:ascii="Times New Roman" w:hAnsi="Times New Roman"/>
          <w:i w:val="0"/>
        </w:rPr>
        <w:t xml:space="preserve"> </w:t>
      </w:r>
      <w:r>
        <w:t>presente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actuar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incide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manera</w:t>
      </w:r>
      <w:r>
        <w:rPr>
          <w:rFonts w:ascii="Times New Roman" w:hAnsi="Times New Roman"/>
          <w:i w:val="0"/>
        </w:rPr>
        <w:t xml:space="preserve"> </w:t>
      </w:r>
      <w:r>
        <w:t>específica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derechos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particulares,</w:t>
      </w:r>
      <w:r>
        <w:rPr>
          <w:rFonts w:ascii="Times New Roman" w:hAnsi="Times New Roman"/>
          <w:i w:val="0"/>
        </w:rPr>
        <w:t xml:space="preserve"> </w:t>
      </w:r>
      <w:r>
        <w:t>pues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acto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ejercicio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sus</w:t>
      </w:r>
      <w:r>
        <w:rPr>
          <w:rFonts w:ascii="Times New Roman" w:hAnsi="Times New Roman"/>
          <w:i w:val="0"/>
        </w:rPr>
        <w:t xml:space="preserve"> </w:t>
      </w:r>
      <w:r>
        <w:t>funciones,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manera</w:t>
      </w:r>
      <w:r>
        <w:rPr>
          <w:rFonts w:ascii="Times New Roman" w:hAnsi="Times New Roman"/>
          <w:i w:val="0"/>
        </w:rPr>
        <w:t xml:space="preserve"> </w:t>
      </w:r>
      <w:r>
        <w:t>directa</w:t>
      </w:r>
      <w:r>
        <w:rPr>
          <w:rFonts w:ascii="Times New Roman" w:hAnsi="Times New Roman"/>
          <w:i w:val="0"/>
        </w:rPr>
        <w:t xml:space="preserve"> </w:t>
      </w:r>
      <w:r>
        <w:t>genera</w:t>
      </w:r>
      <w:r>
        <w:rPr>
          <w:rFonts w:ascii="Times New Roman" w:hAnsi="Times New Roman"/>
          <w:i w:val="0"/>
        </w:rPr>
        <w:t xml:space="preserve"> </w:t>
      </w:r>
      <w:r>
        <w:t>derechos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obligaciones</w:t>
      </w:r>
      <w:r>
        <w:rPr>
          <w:rFonts w:ascii="Times New Roman" w:hAnsi="Times New Roman"/>
          <w:i w:val="0"/>
        </w:rPr>
        <w:t xml:space="preserve"> </w:t>
      </w:r>
      <w:r>
        <w:t>pues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considera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acto</w:t>
      </w:r>
      <w:r>
        <w:rPr>
          <w:rFonts w:ascii="Times New Roman" w:hAnsi="Times New Roman"/>
          <w:i w:val="0"/>
        </w:rPr>
        <w:t xml:space="preserve"> </w:t>
      </w:r>
      <w:r>
        <w:t>administrativo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acto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autoridad,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primordial,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estos</w:t>
      </w:r>
      <w:r>
        <w:rPr>
          <w:rFonts w:ascii="Times New Roman" w:hAnsi="Times New Roman"/>
          <w:i w:val="0"/>
        </w:rPr>
        <w:t xml:space="preserve"> </w:t>
      </w:r>
      <w:r>
        <w:t>trabajadores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identifiquen</w:t>
      </w:r>
      <w:r>
        <w:rPr>
          <w:rFonts w:ascii="Times New Roman" w:hAnsi="Times New Roman"/>
          <w:i w:val="0"/>
        </w:rPr>
        <w:t xml:space="preserve"> </w:t>
      </w:r>
      <w:r>
        <w:t>ante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ciudadanía,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otorgar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obran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archivos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sujetos</w:t>
      </w:r>
      <w:r>
        <w:rPr>
          <w:rFonts w:ascii="Times New Roman" w:hAnsi="Times New Roman"/>
          <w:i w:val="0"/>
        </w:rPr>
        <w:t xml:space="preserve"> </w:t>
      </w:r>
      <w:r>
        <w:t>obligados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además</w:t>
      </w:r>
      <w:r>
        <w:rPr>
          <w:rFonts w:ascii="Times New Roman" w:hAnsi="Times New Roman"/>
          <w:i w:val="0"/>
        </w:rPr>
        <w:t xml:space="preserve"> </w:t>
      </w:r>
      <w:r>
        <w:t>están</w:t>
      </w:r>
      <w:r>
        <w:rPr>
          <w:rFonts w:ascii="Times New Roman" w:hAnsi="Times New Roman"/>
          <w:i w:val="0"/>
        </w:rPr>
        <w:t xml:space="preserve"> </w:t>
      </w:r>
      <w:r>
        <w:t>directamente</w:t>
      </w:r>
      <w:r>
        <w:rPr>
          <w:rFonts w:ascii="Times New Roman" w:hAnsi="Times New Roman"/>
          <w:i w:val="0"/>
        </w:rPr>
        <w:t xml:space="preserve"> </w:t>
      </w:r>
      <w:r>
        <w:t>relacionados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cumplimiento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disposiciones</w:t>
      </w:r>
      <w:r>
        <w:rPr>
          <w:rFonts w:ascii="Times New Roman" w:hAnsi="Times New Roman"/>
          <w:i w:val="0"/>
        </w:rPr>
        <w:t xml:space="preserve"> </w:t>
      </w:r>
      <w:r>
        <w:t>normativas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ejercicio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funciones</w:t>
      </w:r>
      <w:r>
        <w:rPr>
          <w:rFonts w:ascii="Times New Roman" w:hAnsi="Times New Roman"/>
          <w:i w:val="0"/>
        </w:rPr>
        <w:t xml:space="preserve"> </w:t>
      </w:r>
      <w:r>
        <w:t>revisten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interés</w:t>
      </w:r>
      <w:r>
        <w:rPr>
          <w:rFonts w:ascii="Times New Roman" w:hAnsi="Times New Roman"/>
          <w:i w:val="0"/>
        </w:rPr>
        <w:t xml:space="preserve"> </w:t>
      </w:r>
      <w:r>
        <w:rPr>
          <w:spacing w:val="-2"/>
        </w:rPr>
        <w:t>público.</w:t>
      </w:r>
    </w:p>
    <w:p w:rsidR="008D4C9A" w:rsidRDefault="008D4C9A">
      <w:pPr>
        <w:rPr>
          <w:i/>
        </w:rPr>
      </w:pPr>
    </w:p>
    <w:p w:rsidR="008D4C9A" w:rsidRDefault="008D4C9A">
      <w:pPr>
        <w:spacing w:before="9"/>
        <w:rPr>
          <w:i/>
          <w:sz w:val="23"/>
        </w:rPr>
      </w:pPr>
    </w:p>
    <w:p w:rsidR="008D4C9A" w:rsidRDefault="000B3A24">
      <w:pPr>
        <w:pStyle w:val="Textoindependiente"/>
        <w:spacing w:before="1"/>
        <w:ind w:left="1041" w:right="731"/>
        <w:jc w:val="both"/>
      </w:pPr>
      <w:r>
        <w:t>Por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anterior,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cuando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fotografías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los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servidores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públicos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obran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documentos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dan</w:t>
      </w:r>
      <w:r>
        <w:rPr>
          <w:rFonts w:ascii="Times New Roman" w:hAnsi="Times New Roman"/>
          <w:i w:val="0"/>
          <w:spacing w:val="-16"/>
        </w:rPr>
        <w:t xml:space="preserve"> </w:t>
      </w:r>
      <w:r>
        <w:t>cuenta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del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cumplimiento</w:t>
      </w:r>
      <w:r>
        <w:rPr>
          <w:rFonts w:ascii="Times New Roman" w:hAnsi="Times New Roman"/>
          <w:i w:val="0"/>
          <w:spacing w:val="-13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funciones,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requisitos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legales</w:t>
      </w:r>
      <w:r>
        <w:rPr>
          <w:rFonts w:ascii="Times New Roman" w:hAnsi="Times New Roman"/>
          <w:i w:val="0"/>
          <w:spacing w:val="-13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los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acredita</w:t>
      </w:r>
      <w:r>
        <w:rPr>
          <w:rFonts w:ascii="Times New Roman" w:hAnsi="Times New Roman"/>
          <w:i w:val="0"/>
          <w:spacing w:val="-14"/>
        </w:rPr>
        <w:t xml:space="preserve"> </w:t>
      </w:r>
      <w:r>
        <w:t>como</w:t>
      </w:r>
      <w:r>
        <w:rPr>
          <w:rFonts w:ascii="Times New Roman" w:hAnsi="Times New Roman"/>
          <w:i w:val="0"/>
          <w:spacing w:val="-13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públicos,</w:t>
      </w:r>
      <w:r>
        <w:rPr>
          <w:rFonts w:ascii="Times New Roman" w:hAnsi="Times New Roman"/>
          <w:i w:val="0"/>
        </w:rPr>
        <w:t xml:space="preserve"> </w:t>
      </w:r>
      <w:r>
        <w:t>deben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consideradas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personal,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puede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clasificado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confidencial,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pues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este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caso,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superado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por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interés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público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conocer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si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realidad,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ostenta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carácter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encuentra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ese</w:t>
      </w:r>
      <w:r>
        <w:rPr>
          <w:rFonts w:ascii="Times New Roman" w:hAnsi="Times New Roman"/>
          <w:i w:val="0"/>
        </w:rPr>
        <w:t xml:space="preserve"> </w:t>
      </w:r>
      <w:r>
        <w:t>encargo,</w:t>
      </w:r>
      <w:r>
        <w:rPr>
          <w:rFonts w:ascii="Times New Roman" w:hAnsi="Times New Roman"/>
          <w:i w:val="0"/>
        </w:rPr>
        <w:t xml:space="preserve"> </w:t>
      </w:r>
      <w:r>
        <w:t>si</w:t>
      </w:r>
      <w:r>
        <w:rPr>
          <w:rFonts w:ascii="Times New Roman" w:hAnsi="Times New Roman"/>
          <w:i w:val="0"/>
        </w:rPr>
        <w:t xml:space="preserve"> </w:t>
      </w:r>
      <w:r>
        <w:t>realiza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funciones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si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cumple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con</w:t>
      </w:r>
      <w:r>
        <w:rPr>
          <w:rFonts w:ascii="Times New Roman" w:hAnsi="Times New Roman"/>
          <w:i w:val="0"/>
          <w:spacing w:val="-12"/>
        </w:rPr>
        <w:t xml:space="preserve"> </w:t>
      </w:r>
      <w:r>
        <w:t>los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requisitos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legales;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sin</w:t>
      </w:r>
      <w:r>
        <w:rPr>
          <w:rFonts w:ascii="Times New Roman" w:hAnsi="Times New Roman"/>
          <w:i w:val="0"/>
          <w:spacing w:val="-12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12"/>
        </w:rPr>
        <w:t xml:space="preserve"> </w:t>
      </w:r>
      <w:r>
        <w:t>se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considere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como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factor</w:t>
      </w:r>
      <w:r>
        <w:rPr>
          <w:rFonts w:ascii="Times New Roman" w:hAnsi="Times New Roman"/>
          <w:i w:val="0"/>
        </w:rPr>
        <w:t xml:space="preserve"> </w:t>
      </w:r>
      <w:r>
        <w:t>diferenciador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para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determinar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publicidad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clasificación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cargo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nivel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jerárquico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desempeñe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público.</w:t>
      </w:r>
    </w:p>
    <w:p w:rsidR="008D4C9A" w:rsidRDefault="008D4C9A">
      <w:pPr>
        <w:rPr>
          <w:i/>
        </w:rPr>
      </w:pPr>
    </w:p>
    <w:p w:rsidR="008D4C9A" w:rsidRDefault="008D4C9A">
      <w:pPr>
        <w:spacing w:before="11"/>
        <w:rPr>
          <w:i/>
          <w:sz w:val="23"/>
        </w:rPr>
      </w:pPr>
    </w:p>
    <w:p w:rsidR="008D4C9A" w:rsidRDefault="000B3A24">
      <w:pPr>
        <w:pStyle w:val="Textoindependiente"/>
        <w:ind w:left="1041" w:right="731"/>
        <w:jc w:val="both"/>
      </w:pPr>
      <w:r>
        <w:t>Conforme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anterior,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fotografías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servidores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públicos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sin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importar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nivel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rango</w:t>
      </w:r>
      <w:r>
        <w:rPr>
          <w:rFonts w:ascii="Times New Roman" w:hAnsi="Times New Roman"/>
          <w:i w:val="0"/>
        </w:rPr>
        <w:t xml:space="preserve"> </w:t>
      </w:r>
      <w:r>
        <w:t>guardan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naturaleza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públicas</w:t>
      </w:r>
      <w:r>
        <w:rPr>
          <w:rFonts w:ascii="Times New Roman" w:hAnsi="Times New Roman"/>
          <w:i w:val="0"/>
        </w:rPr>
        <w:t xml:space="preserve"> </w:t>
      </w:r>
      <w:r>
        <w:t>(con</w:t>
      </w:r>
      <w:r>
        <w:rPr>
          <w:rFonts w:ascii="Times New Roman" w:hAnsi="Times New Roman"/>
          <w:i w:val="0"/>
        </w:rPr>
        <w:t xml:space="preserve"> </w:t>
      </w:r>
      <w:r>
        <w:t>excepción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operativo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materia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seguridad)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y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no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procede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su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clasificación,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términos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del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artículo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143,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fracción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I,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Ley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Estado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México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Municipios,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versiones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públicas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ordenen,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no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podrá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clasificarse</w:t>
      </w:r>
      <w:r>
        <w:rPr>
          <w:rFonts w:ascii="Times New Roman" w:hAnsi="Times New Roman"/>
          <w:i w:val="0"/>
        </w:rPr>
        <w:t xml:space="preserve"> </w:t>
      </w:r>
      <w:r>
        <w:t>esa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información.</w:t>
      </w:r>
    </w:p>
    <w:p w:rsidR="008D4C9A" w:rsidRDefault="008D4C9A">
      <w:pPr>
        <w:jc w:val="both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12" o:spid="_x0000_s1032" type="#_x0000_t202" style="position:absolute;margin-left:25.75pt;margin-top:247.6pt;width:14pt;height:165.4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pStyle w:val="Textoindependiente"/>
        <w:spacing w:before="1"/>
        <w:ind w:left="1041" w:right="733"/>
        <w:jc w:val="both"/>
      </w:pPr>
      <w:r>
        <w:t>Cabe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hacer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aclaración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aquellos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documentos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proofErr w:type="gramStart"/>
      <w:r>
        <w:t>sean</w:t>
      </w:r>
      <w:proofErr w:type="gramEnd"/>
      <w:r>
        <w:rPr>
          <w:rFonts w:ascii="Times New Roman" w:hAnsi="Times New Roman"/>
          <w:i w:val="0"/>
          <w:spacing w:val="-10"/>
        </w:rPr>
        <w:t xml:space="preserve"> </w:t>
      </w:r>
      <w:r>
        <w:t>clasificados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su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totalidad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revestir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interés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credencial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elector,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correrá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misma</w:t>
      </w:r>
      <w:r>
        <w:rPr>
          <w:rFonts w:ascii="Times New Roman" w:hAnsi="Times New Roman"/>
          <w:i w:val="0"/>
        </w:rPr>
        <w:t xml:space="preserve"> </w:t>
      </w:r>
      <w:r>
        <w:t>suerte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documento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cuestión,</w:t>
      </w:r>
      <w:r>
        <w:rPr>
          <w:rFonts w:ascii="Times New Roman" w:hAnsi="Times New Roman"/>
          <w:i w:val="0"/>
        </w:rPr>
        <w:t xml:space="preserve"> </w:t>
      </w:r>
      <w:r>
        <w:t>únicamente</w:t>
      </w:r>
      <w:r>
        <w:rPr>
          <w:rFonts w:ascii="Times New Roman" w:hAnsi="Times New Roman"/>
          <w:i w:val="0"/>
        </w:rPr>
        <w:t xml:space="preserve"> </w:t>
      </w:r>
      <w:r>
        <w:t>para</w:t>
      </w:r>
      <w:r>
        <w:rPr>
          <w:rFonts w:ascii="Times New Roman" w:hAnsi="Times New Roman"/>
          <w:i w:val="0"/>
        </w:rPr>
        <w:t xml:space="preserve"> </w:t>
      </w:r>
      <w:r>
        <w:t>dicha</w:t>
      </w:r>
      <w:r>
        <w:rPr>
          <w:rFonts w:ascii="Times New Roman" w:hAnsi="Times New Roman"/>
          <w:i w:val="0"/>
        </w:rPr>
        <w:t xml:space="preserve"> </w:t>
      </w:r>
      <w:r>
        <w:t>expresión</w:t>
      </w:r>
      <w:r>
        <w:rPr>
          <w:rFonts w:ascii="Times New Roman" w:hAnsi="Times New Roman"/>
          <w:i w:val="0"/>
        </w:rPr>
        <w:t xml:space="preserve"> </w:t>
      </w:r>
      <w:r>
        <w:rPr>
          <w:spacing w:val="-2"/>
        </w:rPr>
        <w:t>documental.”</w:t>
      </w:r>
    </w:p>
    <w:p w:rsidR="008D4C9A" w:rsidRDefault="008D4C9A">
      <w:pPr>
        <w:rPr>
          <w:i/>
        </w:rPr>
      </w:pPr>
    </w:p>
    <w:p w:rsidR="008D4C9A" w:rsidRDefault="008D4C9A">
      <w:pPr>
        <w:spacing w:before="10"/>
        <w:rPr>
          <w:i/>
          <w:sz w:val="23"/>
        </w:rPr>
      </w:pPr>
    </w:p>
    <w:p w:rsidR="008D4C9A" w:rsidRDefault="000B3A24">
      <w:pPr>
        <w:spacing w:line="360" w:lineRule="auto"/>
        <w:ind w:left="682" w:right="167"/>
        <w:jc w:val="both"/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advertir,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mayoría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ostente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desde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óptica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constituye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reproducción</w:t>
      </w:r>
      <w:r>
        <w:rPr>
          <w:rFonts w:ascii="Times New Roman" w:hAnsi="Times New Roman"/>
          <w:spacing w:val="-3"/>
        </w:rPr>
        <w:t xml:space="preserve"> </w:t>
      </w:r>
      <w:r>
        <w:t>fiel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r>
        <w:t>características</w:t>
      </w:r>
      <w:r>
        <w:rPr>
          <w:rFonts w:ascii="Times New Roman" w:hAnsi="Times New Roman"/>
          <w:spacing w:val="-3"/>
        </w:rPr>
        <w:t xml:space="preserve"> </w:t>
      </w:r>
      <w:r>
        <w:t>físicas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una</w:t>
      </w:r>
      <w:r>
        <w:rPr>
          <w:rFonts w:ascii="Times New Roman" w:hAnsi="Times New Roman"/>
          <w:spacing w:val="-3"/>
        </w:rPr>
        <w:t xml:space="preserve"> </w:t>
      </w:r>
      <w:r>
        <w:t>persona</w:t>
      </w:r>
      <w:r>
        <w:rPr>
          <w:rFonts w:ascii="Times New Roman" w:hAnsi="Times New Roman"/>
          <w:spacing w:val="-5"/>
        </w:rPr>
        <w:t xml:space="preserve"> </w:t>
      </w:r>
      <w:r>
        <w:t>en</w:t>
      </w:r>
      <w:r>
        <w:rPr>
          <w:rFonts w:ascii="Times New Roman" w:hAnsi="Times New Roman"/>
          <w:spacing w:val="-3"/>
        </w:rPr>
        <w:t xml:space="preserve"> </w:t>
      </w:r>
      <w:r>
        <w:t>un</w:t>
      </w:r>
      <w:r>
        <w:rPr>
          <w:rFonts w:ascii="Times New Roman" w:hAnsi="Times New Roman"/>
          <w:spacing w:val="-2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determinado,</w:t>
      </w:r>
      <w:r>
        <w:rPr>
          <w:rFonts w:ascii="Times New Roman" w:hAnsi="Times New Roman"/>
        </w:rPr>
        <w:t xml:space="preserve"> </w:t>
      </w:r>
      <w:r>
        <w:t>además,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representa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instrumento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identificación,</w:t>
      </w:r>
      <w:r>
        <w:rPr>
          <w:rFonts w:ascii="Times New Roman" w:hAnsi="Times New Roman"/>
        </w:rPr>
        <w:t xml:space="preserve"> </w:t>
      </w:r>
      <w:r>
        <w:t>proyección</w:t>
      </w:r>
      <w:r>
        <w:rPr>
          <w:rFonts w:ascii="Times New Roman" w:hAnsi="Times New Roman"/>
        </w:rPr>
        <w:t xml:space="preserve"> </w:t>
      </w:r>
      <w:r>
        <w:t>exterior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factor</w:t>
      </w:r>
      <w:r>
        <w:rPr>
          <w:rFonts w:ascii="Times New Roman" w:hAnsi="Times New Roman"/>
          <w:spacing w:val="-7"/>
        </w:rPr>
        <w:t xml:space="preserve"> </w:t>
      </w:r>
      <w:r>
        <w:t>imprescindible</w:t>
      </w:r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9"/>
        </w:rPr>
        <w:t xml:space="preserve"> </w:t>
      </w:r>
      <w:r>
        <w:t>propio</w:t>
      </w:r>
      <w:r>
        <w:rPr>
          <w:rFonts w:ascii="Times New Roman" w:hAnsi="Times New Roman"/>
          <w:spacing w:val="-8"/>
        </w:rPr>
        <w:t xml:space="preserve"> </w:t>
      </w:r>
      <w:r>
        <w:t>reconocimiento</w:t>
      </w:r>
      <w:r>
        <w:rPr>
          <w:rFonts w:ascii="Times New Roman" w:hAnsi="Times New Roman"/>
          <w:spacing w:val="-11"/>
        </w:rPr>
        <w:t xml:space="preserve"> </w:t>
      </w:r>
      <w:r>
        <w:t>como</w:t>
      </w:r>
      <w:r>
        <w:rPr>
          <w:rFonts w:ascii="Times New Roman" w:hAnsi="Times New Roman"/>
          <w:spacing w:val="-9"/>
        </w:rPr>
        <w:t xml:space="preserve"> </w:t>
      </w:r>
      <w:r>
        <w:t>sujeto</w:t>
      </w:r>
      <w:r>
        <w:rPr>
          <w:rFonts w:ascii="Times New Roman" w:hAnsi="Times New Roman"/>
          <w:spacing w:val="-11"/>
        </w:rPr>
        <w:t xml:space="preserve"> </w:t>
      </w:r>
      <w:r>
        <w:t>individual;</w:t>
      </w:r>
      <w:r>
        <w:rPr>
          <w:rFonts w:ascii="Times New Roman" w:hAnsi="Times New Roman"/>
          <w:spacing w:val="-8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confidencial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protegerse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contengan,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artículos</w:t>
      </w:r>
      <w:r>
        <w:rPr>
          <w:rFonts w:ascii="Times New Roman" w:hAnsi="Times New Roman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IX,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Posesión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Sujetos</w:t>
      </w:r>
      <w:r>
        <w:rPr>
          <w:rFonts w:ascii="Times New Roman" w:hAnsi="Times New Roman"/>
        </w:rPr>
        <w:t xml:space="preserve"> </w:t>
      </w:r>
      <w:r>
        <w:t>Obligados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Municipios.</w:t>
      </w:r>
    </w:p>
    <w:p w:rsidR="008D4C9A" w:rsidRDefault="008D4C9A">
      <w:pPr>
        <w:spacing w:before="9"/>
        <w:rPr>
          <w:sz w:val="17"/>
        </w:rPr>
      </w:pPr>
    </w:p>
    <w:p w:rsidR="008D4C9A" w:rsidRDefault="000B3A24">
      <w:pPr>
        <w:spacing w:line="360" w:lineRule="auto"/>
        <w:ind w:left="682" w:right="118"/>
        <w:jc w:val="both"/>
      </w:pPr>
      <w:r>
        <w:t>Ahora</w:t>
      </w:r>
      <w:r>
        <w:rPr>
          <w:rFonts w:ascii="Times New Roman" w:hAnsi="Times New Roman"/>
        </w:rPr>
        <w:t xml:space="preserve"> </w:t>
      </w:r>
      <w:r>
        <w:t>bien,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desempeñan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1"/>
        </w:rPr>
        <w:t xml:space="preserve"> </w:t>
      </w:r>
      <w:r>
        <w:t>naturaleza</w:t>
      </w:r>
      <w:r>
        <w:rPr>
          <w:rFonts w:ascii="Times New Roman" w:hAnsi="Times New Roman"/>
          <w:spacing w:val="-3"/>
        </w:rPr>
        <w:t xml:space="preserve"> </w:t>
      </w:r>
      <w:r>
        <w:t>pueden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  <w:spacing w:val="-2"/>
        </w:rPr>
        <w:t xml:space="preserve"> </w:t>
      </w:r>
      <w:r>
        <w:t>público,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3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tienen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impacto</w:t>
      </w:r>
      <w:r>
        <w:rPr>
          <w:rFonts w:ascii="Times New Roman" w:hAnsi="Times New Roman"/>
        </w:rPr>
        <w:t xml:space="preserve"> </w:t>
      </w:r>
      <w:r>
        <w:t>directo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instituciones</w:t>
      </w:r>
      <w:r>
        <w:rPr>
          <w:rFonts w:ascii="Times New Roman" w:hAnsi="Times New Roman"/>
        </w:rPr>
        <w:t xml:space="preserve"> </w:t>
      </w:r>
      <w:r>
        <w:t>públicas;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pueden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implican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posición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poder</w:t>
      </w:r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deba</w:t>
      </w:r>
      <w:r>
        <w:rPr>
          <w:rFonts w:ascii="Times New Roman" w:hAnsi="Times New Roman"/>
          <w:spacing w:val="-14"/>
        </w:rPr>
        <w:t xml:space="preserve"> </w:t>
      </w:r>
      <w:r>
        <w:t>estar</w:t>
      </w:r>
      <w:r>
        <w:rPr>
          <w:rFonts w:ascii="Times New Roman" w:hAnsi="Times New Roman"/>
          <w:spacing w:val="-13"/>
        </w:rPr>
        <w:t xml:space="preserve"> </w:t>
      </w:r>
      <w:r>
        <w:t>sujeta</w:t>
      </w:r>
      <w:r>
        <w:rPr>
          <w:rFonts w:ascii="Times New Roman" w:hAnsi="Times New Roman"/>
          <w:spacing w:val="-13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escrutinio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r>
        <w:t>rendición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cuentas</w:t>
      </w:r>
      <w:r>
        <w:rPr>
          <w:rFonts w:ascii="Times New Roman" w:hAnsi="Times New Roman"/>
          <w:spacing w:val="-14"/>
        </w:rPr>
        <w:t xml:space="preserve"> </w:t>
      </w:r>
      <w:r>
        <w:t>ante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r>
        <w:t>sociedad,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políticas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otras.</w:t>
      </w:r>
    </w:p>
    <w:p w:rsidR="008D4C9A" w:rsidRDefault="008D4C9A">
      <w:pPr>
        <w:spacing w:before="12"/>
        <w:rPr>
          <w:sz w:val="17"/>
        </w:rPr>
      </w:pPr>
    </w:p>
    <w:p w:rsidR="008D4C9A" w:rsidRDefault="000B3A24">
      <w:pPr>
        <w:spacing w:before="1" w:line="360" w:lineRule="auto"/>
        <w:ind w:left="682" w:right="113"/>
      </w:pP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que,</w:t>
      </w:r>
      <w:r>
        <w:rPr>
          <w:rFonts w:ascii="Times New Roman" w:hAnsi="Times New Roman"/>
          <w:spacing w:val="-2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r>
        <w:t>revisten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4"/>
        </w:rPr>
        <w:t xml:space="preserve"> </w:t>
      </w:r>
      <w:r>
        <w:t>servidores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dan</w:t>
      </w:r>
      <w:r>
        <w:rPr>
          <w:rFonts w:ascii="Times New Roman" w:hAnsi="Times New Roman"/>
          <w:spacing w:val="-10"/>
        </w:rPr>
        <w:t xml:space="preserve"> </w:t>
      </w:r>
      <w:r>
        <w:t>atención</w:t>
      </w:r>
      <w:r>
        <w:rPr>
          <w:rFonts w:ascii="Times New Roman" w:hAnsi="Times New Roman"/>
          <w:spacing w:val="-12"/>
        </w:rPr>
        <w:t xml:space="preserve"> </w:t>
      </w:r>
      <w:r>
        <w:t>al</w:t>
      </w:r>
      <w:r>
        <w:rPr>
          <w:rFonts w:ascii="Times New Roman" w:hAnsi="Times New Roman"/>
          <w:spacing w:val="-12"/>
        </w:rPr>
        <w:t xml:space="preserve"> </w:t>
      </w:r>
      <w:r>
        <w:t>público,</w:t>
      </w:r>
      <w:r>
        <w:rPr>
          <w:rFonts w:ascii="Times New Roman" w:hAnsi="Times New Roman"/>
          <w:spacing w:val="-13"/>
        </w:rPr>
        <w:t xml:space="preserve"> </w:t>
      </w:r>
      <w:r>
        <w:t>así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como</w:t>
      </w:r>
      <w:proofErr w:type="gramEnd"/>
      <w:r>
        <w:rPr>
          <w:rFonts w:ascii="Times New Roman" w:hAnsi="Times New Roman"/>
          <w:spacing w:val="-12"/>
        </w:rPr>
        <w:t xml:space="preserve"> </w:t>
      </w:r>
      <w:r>
        <w:t>aquellos</w:t>
      </w:r>
      <w:r>
        <w:rPr>
          <w:rFonts w:ascii="Times New Roman" w:hAnsi="Times New Roman"/>
          <w:spacing w:val="-13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r>
        <w:t>cuenten</w:t>
      </w:r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calidad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mando</w:t>
      </w:r>
      <w:r>
        <w:rPr>
          <w:rFonts w:ascii="Times New Roman" w:hAnsi="Times New Roman"/>
          <w:spacing w:val="-12"/>
        </w:rPr>
        <w:t xml:space="preserve"> </w:t>
      </w:r>
      <w:r>
        <w:t>medio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5"/>
        </w:rPr>
        <w:t>y/o</w:t>
      </w:r>
    </w:p>
    <w:p w:rsidR="008D4C9A" w:rsidRDefault="008D4C9A">
      <w:pPr>
        <w:spacing w:line="360" w:lineRule="auto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13" o:spid="_x0000_s1031" type="#_x0000_t202" style="position:absolute;margin-left:25.75pt;margin-top:247.6pt;width:14pt;height:165.4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spacing w:before="1" w:line="360" w:lineRule="auto"/>
        <w:ind w:left="682" w:right="260"/>
        <w:jc w:val="both"/>
      </w:pPr>
      <w:r>
        <w:t>superior,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suscrita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dejar</w:t>
      </w:r>
      <w:r>
        <w:rPr>
          <w:rFonts w:ascii="Times New Roman" w:hAnsi="Times New Roman"/>
        </w:rPr>
        <w:t xml:space="preserve"> </w:t>
      </w:r>
      <w:r>
        <w:t>visible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éstos,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contribuir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permite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ciudadanía</w:t>
      </w:r>
      <w:r>
        <w:rPr>
          <w:rFonts w:ascii="Times New Roman" w:hAnsi="Times New Roman"/>
          <w:spacing w:val="-12"/>
        </w:rPr>
        <w:t xml:space="preserve"> </w:t>
      </w:r>
      <w:r>
        <w:t>identificar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r>
        <w:t>los</w:t>
      </w:r>
      <w:r>
        <w:rPr>
          <w:rFonts w:ascii="Times New Roman" w:hAnsi="Times New Roman"/>
          <w:spacing w:val="-13"/>
        </w:rPr>
        <w:t xml:space="preserve"> </w:t>
      </w:r>
      <w:r>
        <w:t>funcionarios</w:t>
      </w:r>
      <w:r>
        <w:rPr>
          <w:rFonts w:ascii="Times New Roman" w:hAnsi="Times New Roman"/>
          <w:spacing w:val="-13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r>
        <w:t>toman</w:t>
      </w:r>
      <w:r>
        <w:rPr>
          <w:rFonts w:ascii="Times New Roman" w:hAnsi="Times New Roman"/>
          <w:spacing w:val="-10"/>
        </w:rPr>
        <w:t xml:space="preserve"> </w:t>
      </w:r>
      <w:r>
        <w:t>decisiones</w:t>
      </w:r>
      <w:r>
        <w:rPr>
          <w:rFonts w:ascii="Times New Roman" w:hAnsi="Times New Roman"/>
          <w:spacing w:val="-14"/>
        </w:rPr>
        <w:t xml:space="preserve"> </w:t>
      </w:r>
      <w:r>
        <w:t>importantes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nombre.</w:t>
      </w:r>
    </w:p>
    <w:p w:rsidR="008D4C9A" w:rsidRDefault="008D4C9A">
      <w:pPr>
        <w:spacing w:before="10"/>
        <w:rPr>
          <w:sz w:val="17"/>
        </w:rPr>
      </w:pPr>
    </w:p>
    <w:p w:rsidR="008D4C9A" w:rsidRDefault="000B3A24">
      <w:pPr>
        <w:spacing w:line="360" w:lineRule="auto"/>
        <w:ind w:left="682" w:right="118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ordenó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propia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especial</w:t>
      </w:r>
      <w:r>
        <w:rPr>
          <w:rFonts w:ascii="Times New Roman" w:hAnsi="Times New Roman"/>
        </w:rPr>
        <w:t xml:space="preserve"> </w:t>
      </w:r>
      <w:r>
        <w:t>naturaleza,</w:t>
      </w:r>
      <w:r>
        <w:rPr>
          <w:rFonts w:ascii="Times New Roman" w:hAnsi="Times New Roman"/>
        </w:rPr>
        <w:t xml:space="preserve"> </w:t>
      </w:r>
      <w:r>
        <w:t>podría</w:t>
      </w:r>
      <w:r>
        <w:rPr>
          <w:rFonts w:ascii="Times New Roman" w:hAnsi="Times New Roman"/>
        </w:rPr>
        <w:t xml:space="preserve"> </w:t>
      </w:r>
      <w:r>
        <w:t>contener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laboran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son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ni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superiores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tampoco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tienen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funciones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</w:t>
      </w:r>
      <w:r>
        <w:t>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  <w:spacing w:val="-5"/>
        </w:rPr>
        <w:t xml:space="preserve"> </w:t>
      </w:r>
      <w:r>
        <w:t>sostiene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los</w:t>
      </w:r>
      <w:r>
        <w:rPr>
          <w:rFonts w:ascii="Times New Roman" w:hAnsi="Times New Roman"/>
          <w:spacing w:val="-8"/>
        </w:rPr>
        <w:t xml:space="preserve"> </w:t>
      </w:r>
      <w:r>
        <w:t>documentos</w:t>
      </w:r>
      <w:r>
        <w:rPr>
          <w:rFonts w:ascii="Times New Roman" w:hAnsi="Times New Roman"/>
          <w:spacing w:val="-9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contengan</w:t>
      </w:r>
      <w:r>
        <w:rPr>
          <w:rFonts w:ascii="Times New Roman" w:hAnsi="Times New Roman"/>
          <w:spacing w:val="-6"/>
        </w:rPr>
        <w:t xml:space="preserve"> </w:t>
      </w:r>
      <w:r>
        <w:t>dicho</w:t>
      </w:r>
      <w:r>
        <w:rPr>
          <w:rFonts w:ascii="Times New Roman" w:hAnsi="Times New Roman"/>
          <w:spacing w:val="-3"/>
        </w:rPr>
        <w:t xml:space="preserve"> </w:t>
      </w:r>
      <w:r>
        <w:t>dato</w:t>
      </w:r>
      <w:r>
        <w:rPr>
          <w:rFonts w:ascii="Times New Roman" w:hAnsi="Times New Roman"/>
          <w:spacing w:val="-9"/>
        </w:rPr>
        <w:t xml:space="preserve"> </w:t>
      </w:r>
      <w:r>
        <w:t>deberían</w:t>
      </w:r>
      <w:r>
        <w:rPr>
          <w:rFonts w:ascii="Times New Roman" w:hAnsi="Times New Roman"/>
          <w:spacing w:val="-7"/>
        </w:rPr>
        <w:t xml:space="preserve"> </w:t>
      </w:r>
      <w:r>
        <w:t>ser</w:t>
      </w:r>
      <w:r>
        <w:rPr>
          <w:rFonts w:ascii="Times New Roman" w:hAnsi="Times New Roman"/>
          <w:spacing w:val="-7"/>
        </w:rPr>
        <w:t xml:space="preserve"> </w:t>
      </w:r>
      <w:r>
        <w:t>entregados</w:t>
      </w:r>
      <w:r>
        <w:rPr>
          <w:rFonts w:ascii="Times New Roman" w:hAnsi="Times New Roman"/>
          <w:spacing w:val="-1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t>pública,</w:t>
      </w:r>
      <w:r>
        <w:rPr>
          <w:rFonts w:ascii="Times New Roman" w:hAnsi="Times New Roman"/>
        </w:rPr>
        <w:t xml:space="preserve"> </w:t>
      </w:r>
      <w:r>
        <w:t>testando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fotografía.</w:t>
      </w:r>
    </w:p>
    <w:p w:rsidR="008D4C9A" w:rsidRDefault="008D4C9A">
      <w:pPr>
        <w:spacing w:before="11"/>
        <w:rPr>
          <w:sz w:val="17"/>
        </w:rPr>
      </w:pPr>
    </w:p>
    <w:p w:rsidR="008D4C9A" w:rsidRDefault="000B3A24">
      <w:pPr>
        <w:spacing w:line="360" w:lineRule="auto"/>
        <w:ind w:left="682" w:right="115"/>
        <w:jc w:val="both"/>
      </w:pPr>
      <w:r>
        <w:t>Pues</w:t>
      </w:r>
      <w:r>
        <w:rPr>
          <w:rFonts w:ascii="Times New Roman" w:hAnsi="Times New Roman"/>
          <w:spacing w:val="-9"/>
        </w:rPr>
        <w:t xml:space="preserve"> </w:t>
      </w:r>
      <w:r>
        <w:t>considero</w:t>
      </w:r>
      <w:r>
        <w:rPr>
          <w:rFonts w:ascii="Times New Roman" w:hAnsi="Times New Roman"/>
          <w:spacing w:val="-9"/>
        </w:rPr>
        <w:t xml:space="preserve"> </w:t>
      </w:r>
      <w:r>
        <w:t>importante</w:t>
      </w:r>
      <w:r>
        <w:rPr>
          <w:rFonts w:ascii="Times New Roman" w:hAnsi="Times New Roman"/>
          <w:spacing w:val="-9"/>
        </w:rPr>
        <w:t xml:space="preserve"> </w:t>
      </w:r>
      <w:r>
        <w:t>equilibrar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8"/>
        </w:rPr>
        <w:t xml:space="preserve"> </w:t>
      </w:r>
      <w:r>
        <w:t>interés</w:t>
      </w:r>
      <w:r>
        <w:rPr>
          <w:rFonts w:ascii="Times New Roman" w:hAnsi="Times New Roman"/>
          <w:spacing w:val="-9"/>
        </w:rPr>
        <w:t xml:space="preserve"> </w:t>
      </w:r>
      <w:r>
        <w:t>público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8"/>
        </w:rPr>
        <w:t xml:space="preserve"> </w:t>
      </w:r>
      <w:r>
        <w:t>derecho</w:t>
      </w:r>
      <w:r>
        <w:rPr>
          <w:rFonts w:ascii="Times New Roman" w:hAnsi="Times New Roman"/>
          <w:spacing w:val="-9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8"/>
        </w:rPr>
        <w:t xml:space="preserve"> </w:t>
      </w:r>
      <w:r>
        <w:t>privacidad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7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los</w:t>
      </w:r>
      <w:r>
        <w:rPr>
          <w:rFonts w:ascii="Times New Roman" w:hAnsi="Times New Roman"/>
          <w:spacing w:val="-6"/>
        </w:rPr>
        <w:t xml:space="preserve"> </w:t>
      </w:r>
      <w:r>
        <w:t>servidores</w:t>
      </w:r>
      <w:r>
        <w:rPr>
          <w:rFonts w:ascii="Times New Roman" w:hAnsi="Times New Roman"/>
          <w:spacing w:val="-6"/>
        </w:rPr>
        <w:t xml:space="preserve"> </w:t>
      </w:r>
      <w:r>
        <w:t>públicos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ponderar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5"/>
        </w:rPr>
        <w:t xml:space="preserve"> </w:t>
      </w:r>
      <w:r>
        <w:t>realmente</w:t>
      </w:r>
      <w:r>
        <w:rPr>
          <w:rFonts w:ascii="Times New Roman" w:hAnsi="Times New Roman"/>
          <w:spacing w:val="-4"/>
        </w:rPr>
        <w:t xml:space="preserve"> </w:t>
      </w:r>
      <w:r>
        <w:t>es</w:t>
      </w:r>
      <w:r>
        <w:rPr>
          <w:rFonts w:ascii="Times New Roman" w:hAnsi="Times New Roman"/>
          <w:spacing w:val="-6"/>
        </w:rPr>
        <w:t xml:space="preserve"> </w:t>
      </w:r>
      <w:r>
        <w:t>necesario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proporcional</w:t>
      </w:r>
      <w:r>
        <w:rPr>
          <w:rFonts w:ascii="Times New Roman" w:hAnsi="Times New Roman"/>
          <w:spacing w:val="-5"/>
        </w:rPr>
        <w:t xml:space="preserve"> </w:t>
      </w:r>
      <w:r>
        <w:t>hacer</w:t>
      </w:r>
      <w:r>
        <w:rPr>
          <w:rFonts w:ascii="Times New Roman" w:hAnsi="Times New Roman"/>
          <w:spacing w:val="-2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imagen,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expresado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anterioridad,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algunos</w:t>
      </w:r>
      <w:r>
        <w:rPr>
          <w:rFonts w:ascii="Times New Roman" w:hAnsi="Times New Roman"/>
        </w:rPr>
        <w:t xml:space="preserve"> </w:t>
      </w:r>
      <w:r>
        <w:t>casos,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justificar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limitación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  <w:spacing w:val="-3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privacidad,</w:t>
      </w:r>
      <w:r>
        <w:rPr>
          <w:rFonts w:ascii="Times New Roman" w:hAnsi="Times New Roman"/>
          <w:spacing w:val="-2"/>
        </w:rPr>
        <w:t xml:space="preserve"> </w:t>
      </w:r>
      <w:r>
        <w:t>pero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2"/>
        </w:rPr>
        <w:t xml:space="preserve"> </w:t>
      </w:r>
      <w:r>
        <w:t>debe</w:t>
      </w:r>
      <w:r>
        <w:rPr>
          <w:rFonts w:ascii="Times New Roman" w:hAnsi="Times New Roman"/>
          <w:spacing w:val="-3"/>
        </w:rPr>
        <w:t xml:space="preserve"> </w:t>
      </w:r>
      <w:r>
        <w:t>evaluarse</w:t>
      </w:r>
      <w:r>
        <w:rPr>
          <w:rFonts w:ascii="Times New Roman" w:hAnsi="Times New Roman"/>
        </w:rPr>
        <w:t xml:space="preserve"> </w:t>
      </w:r>
      <w:r>
        <w:t>cuidadosamente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cada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regla</w:t>
      </w:r>
      <w:r>
        <w:rPr>
          <w:rFonts w:ascii="Times New Roman" w:hAnsi="Times New Roman"/>
        </w:rPr>
        <w:t xml:space="preserve"> </w:t>
      </w:r>
      <w:r>
        <w:t>general.</w:t>
      </w:r>
    </w:p>
    <w:p w:rsidR="008D4C9A" w:rsidRDefault="008D4C9A">
      <w:pPr>
        <w:spacing w:before="11"/>
        <w:rPr>
          <w:sz w:val="17"/>
        </w:rPr>
      </w:pPr>
    </w:p>
    <w:p w:rsidR="008D4C9A" w:rsidRDefault="000B3A24">
      <w:pPr>
        <w:spacing w:line="360" w:lineRule="auto"/>
        <w:ind w:left="682" w:right="118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contengan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análisis,</w:t>
      </w:r>
      <w:r>
        <w:rPr>
          <w:rFonts w:ascii="Times New Roman" w:hAnsi="Times New Roman"/>
          <w:spacing w:val="-10"/>
        </w:rPr>
        <w:t xml:space="preserve"> </w:t>
      </w:r>
      <w:r>
        <w:t>aun</w:t>
      </w:r>
      <w:r>
        <w:rPr>
          <w:rFonts w:ascii="Times New Roman" w:hAnsi="Times New Roman"/>
          <w:spacing w:val="-9"/>
        </w:rPr>
        <w:t xml:space="preserve"> </w:t>
      </w:r>
      <w:r>
        <w:t>clasificado,</w:t>
      </w:r>
      <w:r>
        <w:rPr>
          <w:rFonts w:ascii="Times New Roman" w:hAnsi="Times New Roman"/>
          <w:spacing w:val="-10"/>
        </w:rPr>
        <w:t xml:space="preserve"> </w:t>
      </w:r>
      <w:r>
        <w:t>daría</w:t>
      </w:r>
      <w:r>
        <w:rPr>
          <w:rFonts w:ascii="Times New Roman" w:hAnsi="Times New Roman"/>
          <w:spacing w:val="-9"/>
        </w:rPr>
        <w:t xml:space="preserve"> </w:t>
      </w:r>
      <w:r>
        <w:t>cuenta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lo</w:t>
      </w:r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en</w:t>
      </w:r>
      <w:r>
        <w:rPr>
          <w:rFonts w:ascii="Times New Roman" w:hAnsi="Times New Roman"/>
          <w:spacing w:val="-8"/>
        </w:rPr>
        <w:t xml:space="preserve"> </w:t>
      </w:r>
      <w:r>
        <w:t>realidad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7"/>
        </w:rPr>
        <w:t xml:space="preserve"> </w:t>
      </w:r>
      <w:r>
        <w:t>pretende</w:t>
      </w:r>
      <w:r>
        <w:rPr>
          <w:rFonts w:ascii="Times New Roman" w:hAnsi="Times New Roman"/>
          <w:spacing w:val="-7"/>
        </w:rPr>
        <w:t xml:space="preserve"> </w:t>
      </w:r>
      <w:r>
        <w:t>transparentar,</w:t>
      </w:r>
      <w:r>
        <w:rPr>
          <w:rFonts w:ascii="Times New Roman" w:hAnsi="Times New Roman"/>
          <w:spacing w:val="-10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ejemplo,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requisitos</w:t>
      </w:r>
      <w:r>
        <w:rPr>
          <w:rFonts w:ascii="Times New Roman" w:hAnsi="Times New Roman"/>
        </w:rPr>
        <w:t xml:space="preserve"> </w:t>
      </w:r>
      <w:r>
        <w:t>establecidos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atribuciones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confiere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acreditan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resta</w:t>
      </w:r>
      <w:r>
        <w:rPr>
          <w:rFonts w:ascii="Times New Roman" w:hAnsi="Times New Roman"/>
        </w:rPr>
        <w:t xml:space="preserve"> </w:t>
      </w:r>
      <w:r>
        <w:t>validez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señalados.</w:t>
      </w:r>
    </w:p>
    <w:p w:rsidR="008D4C9A" w:rsidRDefault="008D4C9A">
      <w:pPr>
        <w:spacing w:line="360" w:lineRule="auto"/>
        <w:jc w:val="both"/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0B3A24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372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D9A">
        <w:pict>
          <v:shape id="docshape14" o:spid="_x0000_s1030" type="#_x0000_t202" style="position:absolute;margin-left:25.75pt;margin-top:247.6pt;width:14pt;height:165.4pt;z-index:15738368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D4C9A" w:rsidRDefault="000B3A2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05905/INFOEM/IP/RR/2025</w:t>
      </w:r>
    </w:p>
    <w:p w:rsidR="008D4C9A" w:rsidRDefault="008D4C9A">
      <w:pPr>
        <w:rPr>
          <w:b/>
          <w:sz w:val="20"/>
        </w:rPr>
      </w:pPr>
    </w:p>
    <w:p w:rsidR="008D4C9A" w:rsidRDefault="008D4C9A">
      <w:pPr>
        <w:rPr>
          <w:b/>
          <w:sz w:val="20"/>
        </w:rPr>
      </w:pPr>
    </w:p>
    <w:p w:rsidR="008D4C9A" w:rsidRDefault="008D4C9A">
      <w:pPr>
        <w:spacing w:before="11"/>
        <w:rPr>
          <w:b/>
          <w:sz w:val="16"/>
        </w:rPr>
      </w:pPr>
    </w:p>
    <w:p w:rsidR="008D4C9A" w:rsidRDefault="000B3A24">
      <w:pPr>
        <w:spacing w:before="1" w:line="360" w:lineRule="auto"/>
        <w:ind w:left="682" w:right="117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importante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objetivos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alcanzan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permitir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acceso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0"/>
        </w:rPr>
        <w:t xml:space="preserve"> </w:t>
      </w:r>
      <w:r>
        <w:t>documentos</w:t>
      </w:r>
      <w:r>
        <w:rPr>
          <w:rFonts w:ascii="Times New Roman" w:hAnsi="Times New Roman"/>
          <w:spacing w:val="-10"/>
        </w:rPr>
        <w:t xml:space="preserve"> </w:t>
      </w:r>
      <w:r>
        <w:t>ordenados,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0"/>
        </w:rPr>
        <w:t xml:space="preserve"> </w:t>
      </w:r>
      <w:r>
        <w:t>siendo</w:t>
      </w:r>
      <w:r>
        <w:rPr>
          <w:rFonts w:ascii="Times New Roman" w:hAnsi="Times New Roman"/>
          <w:spacing w:val="-13"/>
        </w:rPr>
        <w:t xml:space="preserve"> </w:t>
      </w:r>
      <w:r>
        <w:t>indispensable</w:t>
      </w:r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r>
        <w:t>determinante</w:t>
      </w:r>
      <w:r>
        <w:rPr>
          <w:rFonts w:ascii="Times New Roman" w:hAnsi="Times New Roman"/>
          <w:spacing w:val="-8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conocer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idoneidad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ocupar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puestos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acreditar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cumplieron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determinados</w:t>
      </w:r>
      <w:r>
        <w:rPr>
          <w:rFonts w:ascii="Times New Roman" w:hAnsi="Times New Roman"/>
        </w:rPr>
        <w:t xml:space="preserve"> </w:t>
      </w:r>
      <w:r>
        <w:t>requisitos,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propio</w:t>
      </w:r>
      <w:r>
        <w:rPr>
          <w:rFonts w:ascii="Times New Roman" w:hAnsi="Times New Roman"/>
        </w:rPr>
        <w:t xml:space="preserve"> </w:t>
      </w:r>
      <w:r>
        <w:t>documento.</w:t>
      </w:r>
    </w:p>
    <w:p w:rsidR="008D4C9A" w:rsidRDefault="000B3A24">
      <w:pPr>
        <w:spacing w:before="159" w:line="360" w:lineRule="auto"/>
        <w:ind w:left="682" w:right="114"/>
        <w:jc w:val="both"/>
        <w:rPr>
          <w:b/>
        </w:rPr>
      </w:pPr>
      <w:r>
        <w:t>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antes</w:t>
      </w:r>
      <w:r>
        <w:rPr>
          <w:rFonts w:ascii="Times New Roman" w:hAnsi="Times New Roman"/>
        </w:rPr>
        <w:t xml:space="preserve"> </w:t>
      </w:r>
      <w:r>
        <w:t>expuestas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  <w:spacing w:val="-1"/>
        </w:rPr>
        <w:t xml:space="preserve"> </w:t>
      </w:r>
      <w:r>
        <w:t>dictada</w:t>
      </w:r>
      <w:r>
        <w:rPr>
          <w:rFonts w:ascii="Times New Roman" w:hAnsi="Times New Roman"/>
          <w:spacing w:val="-2"/>
        </w:rPr>
        <w:t xml:space="preserve"> </w:t>
      </w:r>
      <w:r>
        <w:t>y,</w:t>
      </w:r>
      <w:r>
        <w:rPr>
          <w:rFonts w:ascii="Times New Roman" w:hAnsi="Times New Roman"/>
          <w:spacing w:val="-2"/>
        </w:rPr>
        <w:t xml:space="preserve"> </w:t>
      </w:r>
      <w:r>
        <w:t>por</w:t>
      </w:r>
      <w:r>
        <w:rPr>
          <w:rFonts w:ascii="Times New Roman" w:hAnsi="Times New Roman"/>
          <w:spacing w:val="-3"/>
        </w:rPr>
        <w:t xml:space="preserve"> </w:t>
      </w:r>
      <w:r>
        <w:t>ende,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r>
        <w:t>emite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Particular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pues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considero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se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debe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dejar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visible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fotografía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b/>
          <w:u w:val="single"/>
        </w:rPr>
        <w:t>las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servidores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públicos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cuenten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calidad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y/o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superior,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tengan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actualiza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causal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clasificación,</w:t>
      </w:r>
      <w:r>
        <w:rPr>
          <w:rFonts w:ascii="Times New Roman" w:hAnsi="Times New Roman"/>
        </w:rPr>
        <w:t xml:space="preserve"> </w:t>
      </w:r>
      <w:r>
        <w:t>establecida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b/>
        </w:rPr>
        <w:t>.</w:t>
      </w:r>
    </w:p>
    <w:p w:rsidR="008D4C9A" w:rsidRDefault="000B3A24">
      <w:pPr>
        <w:spacing w:line="215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8D4C9A" w:rsidRDefault="008D4C9A">
      <w:pPr>
        <w:spacing w:line="215" w:lineRule="exact"/>
        <w:rPr>
          <w:sz w:val="16"/>
        </w:rPr>
        <w:sectPr w:rsidR="008D4C9A">
          <w:pgSz w:w="12240" w:h="15840"/>
          <w:pgMar w:top="700" w:right="1580" w:bottom="0" w:left="1020" w:header="720" w:footer="720" w:gutter="0"/>
          <w:cols w:space="720"/>
        </w:sectPr>
      </w:pPr>
    </w:p>
    <w:p w:rsidR="008D4C9A" w:rsidRDefault="00FD7D9A">
      <w:pPr>
        <w:ind w:left="105"/>
        <w:rPr>
          <w:sz w:val="20"/>
        </w:rPr>
      </w:pPr>
      <w:r>
        <w:lastRenderedPageBreak/>
        <w:pict>
          <v:group id="docshapegroup15" o:spid="_x0000_s1027" style="position:absolute;left:0;text-align:left;margin-left:0;margin-top:728.35pt;width:581.05pt;height:63.65pt;z-index:15739392;mso-position-horizontal-relative:page;mso-position-vertical-relative:page" coordorigin=",14567" coordsize="11621,1273">
            <v:shape id="docshape16" o:spid="_x0000_s1029" type="#_x0000_t75" style="position:absolute;top:14713;width:11621;height:1127">
              <v:imagedata r:id="rId9" o:title=""/>
            </v:shape>
            <v:shape id="docshape17" o:spid="_x0000_s1028" type="#_x0000_t202" style="position:absolute;left:9520;top:14567;width:1464;height:213" filled="f" stroked="f">
              <v:textbox inset="0,0,0,0">
                <w:txbxContent>
                  <w:p w:rsidR="008D4C9A" w:rsidRDefault="000B3A24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11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sz w:val="21"/>
                      </w:rPr>
                      <w:t>11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8" o:spid="_x0000_s1026" type="#_x0000_t202" style="position:absolute;left:0;text-align:left;margin-left:25.75pt;margin-top:247.6pt;width:14pt;height:165.4pt;z-index:15739904;mso-position-horizontal-relative:page;mso-position-vertical-relative:page" filled="f" stroked="f">
            <v:textbox style="layout-flow:vertical;mso-layout-flow-alt:bottom-to-top" inset="0,0,0,0">
              <w:txbxContent>
                <w:p w:rsidR="008D4C9A" w:rsidRDefault="008D4C9A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0B3A24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9A" w:rsidRDefault="008D4C9A">
      <w:pPr>
        <w:spacing w:before="11"/>
        <w:rPr>
          <w:sz w:val="23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rPr>
          <w:sz w:val="20"/>
        </w:rPr>
      </w:pPr>
    </w:p>
    <w:p w:rsidR="008D4C9A" w:rsidRDefault="008D4C9A">
      <w:pPr>
        <w:spacing w:before="42"/>
        <w:ind w:left="1899"/>
        <w:rPr>
          <w:sz w:val="18"/>
        </w:rPr>
      </w:pPr>
      <w:bookmarkStart w:id="0" w:name="_GoBack"/>
      <w:bookmarkEnd w:id="0"/>
    </w:p>
    <w:sectPr w:rsidR="008D4C9A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121FC"/>
    <w:multiLevelType w:val="hybridMultilevel"/>
    <w:tmpl w:val="05E8F34E"/>
    <w:lvl w:ilvl="0" w:tplc="921496A6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F1CE23BE">
      <w:start w:val="1"/>
      <w:numFmt w:val="decimal"/>
      <w:lvlText w:val="%2."/>
      <w:lvlJc w:val="left"/>
      <w:pPr>
        <w:ind w:left="2097" w:hanging="564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0"/>
        <w:sz w:val="22"/>
        <w:szCs w:val="22"/>
      </w:rPr>
    </w:lvl>
    <w:lvl w:ilvl="2" w:tplc="B6322A76">
      <w:numFmt w:val="bullet"/>
      <w:lvlText w:val="•"/>
      <w:lvlJc w:val="left"/>
      <w:pPr>
        <w:ind w:left="2937" w:hanging="564"/>
      </w:pPr>
      <w:rPr>
        <w:rFonts w:hint="default"/>
      </w:rPr>
    </w:lvl>
    <w:lvl w:ilvl="3" w:tplc="7F682770">
      <w:numFmt w:val="bullet"/>
      <w:lvlText w:val="•"/>
      <w:lvlJc w:val="left"/>
      <w:pPr>
        <w:ind w:left="3775" w:hanging="564"/>
      </w:pPr>
      <w:rPr>
        <w:rFonts w:hint="default"/>
      </w:rPr>
    </w:lvl>
    <w:lvl w:ilvl="4" w:tplc="7C263956">
      <w:numFmt w:val="bullet"/>
      <w:lvlText w:val="•"/>
      <w:lvlJc w:val="left"/>
      <w:pPr>
        <w:ind w:left="4613" w:hanging="564"/>
      </w:pPr>
      <w:rPr>
        <w:rFonts w:hint="default"/>
      </w:rPr>
    </w:lvl>
    <w:lvl w:ilvl="5" w:tplc="E9D40F4A">
      <w:numFmt w:val="bullet"/>
      <w:lvlText w:val="•"/>
      <w:lvlJc w:val="left"/>
      <w:pPr>
        <w:ind w:left="5451" w:hanging="564"/>
      </w:pPr>
      <w:rPr>
        <w:rFonts w:hint="default"/>
      </w:rPr>
    </w:lvl>
    <w:lvl w:ilvl="6" w:tplc="EAF8F0BC">
      <w:numFmt w:val="bullet"/>
      <w:lvlText w:val="•"/>
      <w:lvlJc w:val="left"/>
      <w:pPr>
        <w:ind w:left="6288" w:hanging="564"/>
      </w:pPr>
      <w:rPr>
        <w:rFonts w:hint="default"/>
      </w:rPr>
    </w:lvl>
    <w:lvl w:ilvl="7" w:tplc="DD943416">
      <w:numFmt w:val="bullet"/>
      <w:lvlText w:val="•"/>
      <w:lvlJc w:val="left"/>
      <w:pPr>
        <w:ind w:left="7126" w:hanging="564"/>
      </w:pPr>
      <w:rPr>
        <w:rFonts w:hint="default"/>
      </w:rPr>
    </w:lvl>
    <w:lvl w:ilvl="8" w:tplc="A4E08F2C">
      <w:numFmt w:val="bullet"/>
      <w:lvlText w:val="•"/>
      <w:lvlJc w:val="left"/>
      <w:pPr>
        <w:ind w:left="7964" w:hanging="564"/>
      </w:pPr>
      <w:rPr>
        <w:rFonts w:hint="default"/>
      </w:rPr>
    </w:lvl>
  </w:abstractNum>
  <w:abstractNum w:abstractNumId="1" w15:restartNumberingAfterBreak="0">
    <w:nsid w:val="68BD6E12"/>
    <w:multiLevelType w:val="hybridMultilevel"/>
    <w:tmpl w:val="30AECFA2"/>
    <w:lvl w:ilvl="0" w:tplc="FB2ED9CC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B1078F0">
      <w:numFmt w:val="bullet"/>
      <w:lvlText w:val=""/>
      <w:lvlJc w:val="left"/>
      <w:pPr>
        <w:ind w:left="2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24042C92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286635C0"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8078E212">
      <w:numFmt w:val="bullet"/>
      <w:lvlText w:val="•"/>
      <w:lvlJc w:val="left"/>
      <w:pPr>
        <w:ind w:left="4666" w:hanging="360"/>
      </w:pPr>
      <w:rPr>
        <w:rFonts w:hint="default"/>
      </w:rPr>
    </w:lvl>
    <w:lvl w:ilvl="5" w:tplc="78689B8C"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C96A69DA">
      <w:numFmt w:val="bullet"/>
      <w:lvlText w:val="•"/>
      <w:lvlJc w:val="left"/>
      <w:pPr>
        <w:ind w:left="6324" w:hanging="360"/>
      </w:pPr>
      <w:rPr>
        <w:rFonts w:hint="default"/>
      </w:rPr>
    </w:lvl>
    <w:lvl w:ilvl="7" w:tplc="29F4C478">
      <w:numFmt w:val="bullet"/>
      <w:lvlText w:val="•"/>
      <w:lvlJc w:val="left"/>
      <w:pPr>
        <w:ind w:left="7153" w:hanging="360"/>
      </w:pPr>
      <w:rPr>
        <w:rFonts w:hint="default"/>
      </w:rPr>
    </w:lvl>
    <w:lvl w:ilvl="8" w:tplc="EB188130">
      <w:numFmt w:val="bullet"/>
      <w:lvlText w:val="•"/>
      <w:lvlJc w:val="left"/>
      <w:pPr>
        <w:ind w:left="7982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C9A"/>
    <w:rsid w:val="000B3A24"/>
    <w:rsid w:val="001348BA"/>
    <w:rsid w:val="008D4C9A"/>
    <w:rsid w:val="00FA1179"/>
    <w:rsid w:val="00F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5:docId w15:val="{6AFF54FA-B938-4184-803B-BB91D6C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 w:hanging="72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56" w:lineRule="exact"/>
      <w:ind w:left="2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</w:rPr>
  </w:style>
  <w:style w:type="paragraph" w:styleId="Prrafodelista">
    <w:name w:val="List Paragraph"/>
    <w:basedOn w:val="Normal"/>
    <w:uiPriority w:val="1"/>
    <w:qFormat/>
    <w:pPr>
      <w:ind w:left="218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2382</Words>
  <Characters>13101</Characters>
  <Application>Microsoft Office Word</Application>
  <DocSecurity>0</DocSecurity>
  <Lines>109</Lines>
  <Paragraphs>30</Paragraphs>
  <ScaleCrop>false</ScaleCrop>
  <Company/>
  <LinksUpToDate>false</LinksUpToDate>
  <CharactersWithSpaces>15453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2026-05-11T20:38:00Z</dcterms:created>
  <dcterms:modified xsi:type="dcterms:W3CDTF">2026-05-18T20:16:00Z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